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C2" w:rsidRPr="00827981" w:rsidRDefault="007D7BC2" w:rsidP="00C165FB">
      <w:pPr>
        <w:pStyle w:val="Subtitle"/>
        <w:spacing w:line="240" w:lineRule="auto"/>
        <w:ind w:firstLine="851"/>
        <w:jc w:val="center"/>
        <w:rPr>
          <w:bCs w:val="0"/>
          <w:color w:val="000000"/>
          <w:sz w:val="22"/>
          <w:szCs w:val="22"/>
          <w:lang w:val="sv-SE"/>
        </w:rPr>
      </w:pPr>
      <w:r w:rsidRPr="00827981">
        <w:rPr>
          <w:bCs w:val="0"/>
          <w:color w:val="000000"/>
          <w:sz w:val="22"/>
          <w:szCs w:val="22"/>
          <w:lang w:val="sv-SE"/>
        </w:rPr>
        <w:t>PENGARUH PENDIDIKAN KESEHATAN TERHADAP PENGETAHUAN TENTANG BAHAYA ROKOK PADA SISWA KELAS VIII DI SMP NEGERI 1 KEDUNGADEM KABUPATEN BOJONEGORO</w:t>
      </w:r>
    </w:p>
    <w:p w:rsidR="007D7BC2" w:rsidRPr="00827981" w:rsidRDefault="007D7BC2" w:rsidP="00856806">
      <w:pPr>
        <w:pStyle w:val="Subtitle"/>
        <w:spacing w:line="240" w:lineRule="auto"/>
        <w:ind w:firstLine="851"/>
        <w:rPr>
          <w:b w:val="0"/>
          <w:bCs w:val="0"/>
          <w:color w:val="000000"/>
          <w:sz w:val="22"/>
          <w:szCs w:val="22"/>
          <w:lang w:val="sv-SE"/>
        </w:rPr>
      </w:pPr>
    </w:p>
    <w:p w:rsidR="00FF6401" w:rsidRPr="007D7BC2" w:rsidRDefault="00FF6401" w:rsidP="00856806">
      <w:pPr>
        <w:spacing w:after="0" w:line="240" w:lineRule="auto"/>
        <w:jc w:val="both"/>
        <w:rPr>
          <w:rFonts w:ascii="Times New Roman" w:hAnsi="Times New Roman" w:cs="Times New Roman"/>
          <w:b/>
          <w:spacing w:val="8"/>
        </w:rPr>
      </w:pPr>
    </w:p>
    <w:p w:rsidR="00FF6401" w:rsidRPr="007D7BC2" w:rsidRDefault="007D7BC2" w:rsidP="00856806">
      <w:pPr>
        <w:spacing w:after="0" w:line="240" w:lineRule="auto"/>
        <w:jc w:val="both"/>
        <w:rPr>
          <w:rFonts w:ascii="Times New Roman" w:hAnsi="Times New Roman" w:cs="Times New Roman"/>
          <w:b/>
          <w:i/>
          <w:spacing w:val="8"/>
        </w:rPr>
      </w:pPr>
      <w:r w:rsidRPr="007D7BC2">
        <w:rPr>
          <w:rFonts w:ascii="Times New Roman" w:hAnsi="Times New Roman" w:cs="Times New Roman"/>
          <w:color w:val="000000"/>
          <w:lang w:val="sv-SE"/>
        </w:rPr>
        <w:t>Widya Firda Fitriana</w:t>
      </w:r>
      <w:r w:rsidRPr="007D7BC2">
        <w:rPr>
          <w:rFonts w:ascii="Times New Roman" w:hAnsi="Times New Roman" w:cs="Times New Roman"/>
          <w:i/>
        </w:rPr>
        <w:t xml:space="preserve"> </w:t>
      </w:r>
      <w:r w:rsidR="00FF6401" w:rsidRPr="007D7BC2">
        <w:rPr>
          <w:rFonts w:ascii="Times New Roman" w:hAnsi="Times New Roman" w:cs="Times New Roman"/>
          <w:i/>
        </w:rPr>
        <w:t xml:space="preserve">*, </w:t>
      </w:r>
      <w:r w:rsidR="00067257" w:rsidRPr="007D7BC2">
        <w:rPr>
          <w:rFonts w:ascii="Times New Roman" w:hAnsi="Times New Roman" w:cs="Times New Roman"/>
          <w:i/>
        </w:rPr>
        <w:t>Lilis Maghfuroh</w:t>
      </w:r>
      <w:r w:rsidR="00FF6401" w:rsidRPr="007D7BC2">
        <w:rPr>
          <w:rFonts w:ascii="Times New Roman" w:hAnsi="Times New Roman" w:cs="Times New Roman"/>
          <w:i/>
        </w:rPr>
        <w:t xml:space="preserve"> **, </w:t>
      </w:r>
      <w:r w:rsidR="00067257" w:rsidRPr="007D7BC2">
        <w:rPr>
          <w:rFonts w:ascii="Times New Roman" w:hAnsi="Times New Roman" w:cs="Times New Roman"/>
          <w:i/>
        </w:rPr>
        <w:t>Andri Tri Kusuma Ningrum</w:t>
      </w:r>
      <w:r w:rsidR="00FF6401" w:rsidRPr="007D7BC2">
        <w:rPr>
          <w:rFonts w:ascii="Times New Roman" w:hAnsi="Times New Roman" w:cs="Times New Roman"/>
          <w:i/>
        </w:rPr>
        <w:t>***</w:t>
      </w:r>
    </w:p>
    <w:p w:rsidR="00FF6401" w:rsidRPr="007D7BC2" w:rsidRDefault="00FD27AC" w:rsidP="00856806">
      <w:pPr>
        <w:spacing w:after="0" w:line="240" w:lineRule="auto"/>
        <w:jc w:val="both"/>
        <w:rPr>
          <w:rFonts w:ascii="Times New Roman" w:hAnsi="Times New Roman" w:cs="Times New Roman"/>
          <w:b/>
          <w:spacing w:val="8"/>
        </w:rPr>
      </w:pPr>
      <w:r>
        <w:rPr>
          <w:rFonts w:ascii="Times New Roman" w:hAnsi="Times New Roman" w:cs="Times New Roman"/>
          <w:b/>
          <w:noProof/>
          <w:lang w:val="en-US" w:eastAsia="en-US"/>
        </w:rPr>
        <mc:AlternateContent>
          <mc:Choice Requires="wps">
            <w:drawing>
              <wp:anchor distT="0" distB="0" distL="114300" distR="114300" simplePos="0" relativeHeight="251661312" behindDoc="0" locked="0" layoutInCell="1" allowOverlap="1" wp14:anchorId="75CD2376" wp14:editId="59D65655">
                <wp:simplePos x="0" y="0"/>
                <wp:positionH relativeFrom="column">
                  <wp:posOffset>46990</wp:posOffset>
                </wp:positionH>
                <wp:positionV relativeFrom="paragraph">
                  <wp:posOffset>45085</wp:posOffset>
                </wp:positionV>
                <wp:extent cx="5505450" cy="276225"/>
                <wp:effectExtent l="12700" t="13970" r="6350" b="50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276225"/>
                        </a:xfrm>
                        <a:prstGeom prst="rect">
                          <a:avLst/>
                        </a:prstGeom>
                        <a:solidFill>
                          <a:schemeClr val="tx1">
                            <a:lumMod val="100000"/>
                            <a:lumOff val="0"/>
                          </a:schemeClr>
                        </a:solidFill>
                        <a:ln w="9525">
                          <a:solidFill>
                            <a:srgbClr val="000000"/>
                          </a:solidFill>
                          <a:miter lim="800000"/>
                          <a:headEnd/>
                          <a:tailEnd/>
                        </a:ln>
                      </wps:spPr>
                      <wps:txbx>
                        <w:txbxContent>
                          <w:p w:rsidR="00D17E81" w:rsidRPr="00885434" w:rsidRDefault="00D17E81" w:rsidP="00FF6401">
                            <w:pPr>
                              <w:spacing w:after="0" w:line="240" w:lineRule="auto"/>
                              <w:jc w:val="center"/>
                              <w:rPr>
                                <w:rFonts w:ascii="Times New Roman" w:hAnsi="Times New Roman" w:cs="Times New Roman"/>
                                <w:b/>
                                <w:spacing w:val="8"/>
                              </w:rPr>
                            </w:pPr>
                            <w:r w:rsidRPr="00885434">
                              <w:rPr>
                                <w:rFonts w:ascii="Times New Roman" w:hAnsi="Times New Roman" w:cs="Times New Roman"/>
                                <w:b/>
                              </w:rPr>
                              <w:t>ABSTRAK</w:t>
                            </w:r>
                          </w:p>
                          <w:p w:rsidR="00D17E81" w:rsidRDefault="00D17E81" w:rsidP="00FF64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pt;margin-top:3.55pt;width:433.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" fillcolor="black [3213]">
                <v:textbox>
                  <w:txbxContent>
                    <w:p w:rsidR="00D17E81" w:rsidRPr="00885434" w:rsidRDefault="00D17E81" w:rsidP="00FF6401">
                      <w:pPr>
                        <w:spacing w:after="0" w:line="240" w:lineRule="auto"/>
                        <w:jc w:val="center"/>
                        <w:rPr>
                          <w:rFonts w:ascii="Times New Roman" w:hAnsi="Times New Roman" w:cs="Times New Roman"/>
                          <w:b/>
                          <w:spacing w:val="8"/>
                        </w:rPr>
                      </w:pPr>
                      <w:r w:rsidRPr="00885434">
                        <w:rPr>
                          <w:rFonts w:ascii="Times New Roman" w:hAnsi="Times New Roman" w:cs="Times New Roman"/>
                          <w:b/>
                        </w:rPr>
                        <w:t>ABSTRAK</w:t>
                      </w:r>
                    </w:p>
                    <w:p w:rsidR="00D17E81" w:rsidRDefault="00D17E81" w:rsidP="00FF6401"/>
                  </w:txbxContent>
                </v:textbox>
              </v:rect>
            </w:pict>
          </mc:Fallback>
        </mc:AlternateContent>
      </w:r>
    </w:p>
    <w:p w:rsidR="00EB063A" w:rsidRPr="007D7BC2" w:rsidRDefault="00EB063A" w:rsidP="00856806">
      <w:pPr>
        <w:spacing w:after="0" w:line="240" w:lineRule="auto"/>
        <w:jc w:val="both"/>
        <w:rPr>
          <w:rFonts w:ascii="Times New Roman" w:hAnsi="Times New Roman" w:cs="Times New Roman"/>
          <w:b/>
          <w:spacing w:val="8"/>
        </w:rPr>
      </w:pPr>
    </w:p>
    <w:p w:rsidR="007D7BC2" w:rsidRPr="007D7BC2" w:rsidRDefault="007D7BC2" w:rsidP="00856806">
      <w:pPr>
        <w:pStyle w:val="Subtitle"/>
        <w:spacing w:line="240" w:lineRule="auto"/>
        <w:rPr>
          <w:b w:val="0"/>
          <w:lang w:val="en-US"/>
        </w:rPr>
      </w:pPr>
      <w:r w:rsidRPr="007D7BC2">
        <w:rPr>
          <w:b w:val="0"/>
          <w:bCs w:val="0"/>
          <w:color w:val="000000"/>
          <w:lang w:val="sv-SE"/>
        </w:rPr>
        <w:t>Pendidikan kesehatan merupakan komponen esensial  dalam asuhan keperawatan dan diarahkan pada kegiatan meningkatkan, mempertahankan dan memulihkan status kesehatan; mencegah penyakit dan membantu individu mengatasi efek sisa penyakit. Survay awal didapatkan bahwa (40%) yang tidak merokok dan 60% pernah merokok. Tujuan penelitian ini untuk mengetahui pengaruh pendidikan kesehatan terhadap pengetahuan tentang bahaya rokok pada siswa kelas VIII di SMP Negeri 1 Kedungadem Kabupaten Bojonegoro.</w:t>
      </w:r>
    </w:p>
    <w:p w:rsidR="007D7BC2" w:rsidRPr="007D7BC2" w:rsidRDefault="007D7BC2" w:rsidP="00856806">
      <w:pPr>
        <w:pStyle w:val="Subtitle"/>
        <w:spacing w:line="240" w:lineRule="auto"/>
        <w:rPr>
          <w:b w:val="0"/>
          <w:lang w:val="en-US"/>
        </w:rPr>
      </w:pPr>
      <w:r w:rsidRPr="007D7BC2">
        <w:rPr>
          <w:b w:val="0"/>
          <w:lang w:val="en-US"/>
        </w:rPr>
        <w:t xml:space="preserve">Desain penelitian menggunakan analitik dengan pendekatan </w:t>
      </w:r>
      <w:r w:rsidRPr="007D7BC2">
        <w:rPr>
          <w:b w:val="0"/>
          <w:i/>
          <w:lang w:val="en-US"/>
        </w:rPr>
        <w:t>Cross sectional</w:t>
      </w:r>
      <w:r w:rsidRPr="007D7BC2">
        <w:rPr>
          <w:b w:val="0"/>
          <w:lang w:val="en-US"/>
        </w:rPr>
        <w:t xml:space="preserve">. Populasi sebanyak 127 siswa dengan sampel  88 siswa, teknik sampling menggunakan </w:t>
      </w:r>
      <w:r w:rsidRPr="007D7BC2">
        <w:rPr>
          <w:b w:val="0"/>
          <w:i/>
          <w:lang w:val="en-US"/>
        </w:rPr>
        <w:t>simple random sampling</w:t>
      </w:r>
      <w:r w:rsidRPr="007D7BC2">
        <w:rPr>
          <w:b w:val="0"/>
          <w:lang w:val="en-US"/>
        </w:rPr>
        <w:t>. Instrumen penelitian menggunakan kuosioner tertutup . Kemudian ditabulasi, dianalisis menggunakan Uji Chi square pada program SPSS 18.0.</w:t>
      </w:r>
    </w:p>
    <w:p w:rsidR="007D7BC2" w:rsidRPr="007D7BC2" w:rsidRDefault="007D7BC2" w:rsidP="00856806">
      <w:pPr>
        <w:pStyle w:val="Subtitle"/>
        <w:spacing w:line="240" w:lineRule="auto"/>
        <w:rPr>
          <w:b w:val="0"/>
          <w:lang w:val="en-US"/>
        </w:rPr>
      </w:pPr>
      <w:r w:rsidRPr="007D7BC2">
        <w:rPr>
          <w:b w:val="0"/>
          <w:lang w:val="en-US"/>
        </w:rPr>
        <w:t>Dari hasil uji statistik didapatkan  nilai C=20,252 yang berarti memiliki tingkat hubungan yang sedang dan p=0,000 dengan taraf signifikan dimana p&lt;0,05 maka H1 diterima hal ini menunjukkan bahwa pendidikan kesehatan yang baik dapat meningkatkan pengetahuan pada anak sehingga orang tua perlu memperhatikan pergaulan anaknya selain itu menyediakan waktu dan perhatian kepada anaknya.</w:t>
      </w:r>
    </w:p>
    <w:p w:rsidR="007D7BC2" w:rsidRPr="007D7BC2" w:rsidRDefault="007D7BC2" w:rsidP="00856806">
      <w:pPr>
        <w:pStyle w:val="Subtitle"/>
        <w:spacing w:line="240" w:lineRule="auto"/>
        <w:rPr>
          <w:b w:val="0"/>
          <w:lang w:val="en-US"/>
        </w:rPr>
      </w:pPr>
    </w:p>
    <w:p w:rsidR="007D7BC2" w:rsidRPr="007D7BC2" w:rsidRDefault="007D7BC2" w:rsidP="00856806">
      <w:pPr>
        <w:pStyle w:val="Subtitle"/>
        <w:spacing w:line="240" w:lineRule="auto"/>
        <w:rPr>
          <w:b w:val="0"/>
          <w:i/>
          <w:lang w:val="en-US"/>
        </w:rPr>
      </w:pPr>
      <w:r w:rsidRPr="007D7BC2">
        <w:rPr>
          <w:i/>
          <w:lang w:val="en-US"/>
        </w:rPr>
        <w:t>Kata Kunci</w:t>
      </w:r>
      <w:r w:rsidRPr="007D7BC2">
        <w:rPr>
          <w:b w:val="0"/>
          <w:i/>
          <w:lang w:val="en-US"/>
        </w:rPr>
        <w:t xml:space="preserve"> : Pend</w:t>
      </w:r>
      <w:r w:rsidR="00C165FB">
        <w:rPr>
          <w:b w:val="0"/>
          <w:i/>
          <w:lang w:val="en-US"/>
        </w:rPr>
        <w:t>idikan Kesehatan, Pengetahuan, B</w:t>
      </w:r>
      <w:r w:rsidRPr="007D7BC2">
        <w:rPr>
          <w:b w:val="0"/>
          <w:i/>
          <w:lang w:val="en-US"/>
        </w:rPr>
        <w:t>ahaya rokok</w:t>
      </w:r>
    </w:p>
    <w:p w:rsidR="00B3034D" w:rsidRPr="007D7BC2" w:rsidRDefault="00B3034D" w:rsidP="00856806">
      <w:pPr>
        <w:spacing w:after="0" w:line="240" w:lineRule="auto"/>
        <w:jc w:val="both"/>
        <w:rPr>
          <w:rFonts w:ascii="Times New Roman" w:hAnsi="Times New Roman" w:cs="Times New Roman"/>
          <w:color w:val="000000" w:themeColor="text1"/>
          <w:sz w:val="24"/>
          <w:szCs w:val="24"/>
        </w:rPr>
      </w:pPr>
    </w:p>
    <w:p w:rsidR="00EB063A" w:rsidRPr="007D7BC2" w:rsidRDefault="00FD27AC" w:rsidP="0085680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0EBAED73" wp14:editId="3433FDD7">
                <wp:simplePos x="0" y="0"/>
                <wp:positionH relativeFrom="column">
                  <wp:posOffset>3810</wp:posOffset>
                </wp:positionH>
                <wp:positionV relativeFrom="paragraph">
                  <wp:posOffset>12700</wp:posOffset>
                </wp:positionV>
                <wp:extent cx="5505450" cy="276225"/>
                <wp:effectExtent l="7620" t="12700" r="11430" b="63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276225"/>
                        </a:xfrm>
                        <a:prstGeom prst="rect">
                          <a:avLst/>
                        </a:prstGeom>
                        <a:solidFill>
                          <a:schemeClr val="tx1">
                            <a:lumMod val="100000"/>
                            <a:lumOff val="0"/>
                          </a:schemeClr>
                        </a:solidFill>
                        <a:ln w="9525">
                          <a:solidFill>
                            <a:srgbClr val="000000"/>
                          </a:solidFill>
                          <a:miter lim="800000"/>
                          <a:headEnd/>
                          <a:tailEnd/>
                        </a:ln>
                      </wps:spPr>
                      <wps:txbx>
                        <w:txbxContent>
                          <w:p w:rsidR="00EB063A" w:rsidRPr="00885434" w:rsidRDefault="00EB063A" w:rsidP="00EB063A">
                            <w:pPr>
                              <w:spacing w:after="0" w:line="240" w:lineRule="auto"/>
                              <w:jc w:val="center"/>
                              <w:rPr>
                                <w:rFonts w:ascii="Times New Roman" w:hAnsi="Times New Roman" w:cs="Times New Roman"/>
                                <w:b/>
                                <w:spacing w:val="8"/>
                              </w:rPr>
                            </w:pPr>
                            <w:r w:rsidRPr="00885434">
                              <w:rPr>
                                <w:rFonts w:ascii="Times New Roman" w:hAnsi="Times New Roman" w:cs="Times New Roman"/>
                                <w:b/>
                              </w:rPr>
                              <w:t>ABSTRAK</w:t>
                            </w:r>
                          </w:p>
                          <w:p w:rsidR="00EB063A" w:rsidRDefault="00EB063A" w:rsidP="00EB0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3pt;margin-top:1pt;width:433.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" fillcolor="black [3213]">
                <v:textbox>
                  <w:txbxContent>
                    <w:p w:rsidR="00EB063A" w:rsidRPr="00885434" w:rsidRDefault="00EB063A" w:rsidP="00EB063A">
                      <w:pPr>
                        <w:spacing w:after="0" w:line="240" w:lineRule="auto"/>
                        <w:jc w:val="center"/>
                        <w:rPr>
                          <w:rFonts w:ascii="Times New Roman" w:hAnsi="Times New Roman" w:cs="Times New Roman"/>
                          <w:b/>
                          <w:spacing w:val="8"/>
                        </w:rPr>
                      </w:pPr>
                      <w:r w:rsidRPr="00885434">
                        <w:rPr>
                          <w:rFonts w:ascii="Times New Roman" w:hAnsi="Times New Roman" w:cs="Times New Roman"/>
                          <w:b/>
                        </w:rPr>
                        <w:t>ABSTRAK</w:t>
                      </w:r>
                    </w:p>
                    <w:p w:rsidR="00EB063A" w:rsidRDefault="00EB063A" w:rsidP="00EB063A"/>
                  </w:txbxContent>
                </v:textbox>
              </v:rect>
            </w:pict>
          </mc:Fallback>
        </mc:AlternateContent>
      </w:r>
    </w:p>
    <w:p w:rsidR="007D7BC2" w:rsidRDefault="007D7BC2" w:rsidP="00856806">
      <w:pPr>
        <w:pStyle w:val="Subtitle"/>
        <w:spacing w:line="240" w:lineRule="auto"/>
        <w:rPr>
          <w:b w:val="0"/>
          <w:i/>
          <w:lang w:val="en-US"/>
        </w:rPr>
      </w:pPr>
      <w:r w:rsidRPr="007D7BC2">
        <w:rPr>
          <w:b w:val="0"/>
          <w:lang w:val="en-US"/>
        </w:rPr>
        <w:t xml:space="preserve"> </w:t>
      </w:r>
      <w:r w:rsidRPr="007D7BC2">
        <w:rPr>
          <w:b w:val="0"/>
        </w:rPr>
        <w:t>Health education is an essential component of nursing care and is directed at improving, maintaining and restoring health status</w:t>
      </w:r>
      <w:r w:rsidRPr="007D7BC2">
        <w:rPr>
          <w:b w:val="0"/>
          <w:lang w:val="en-US"/>
        </w:rPr>
        <w:t>,</w:t>
      </w:r>
      <w:r w:rsidRPr="007D7BC2">
        <w:rPr>
          <w:b w:val="0"/>
        </w:rPr>
        <w:t xml:space="preserve"> prevent disease</w:t>
      </w:r>
      <w:r w:rsidRPr="007D7BC2">
        <w:rPr>
          <w:b w:val="0"/>
          <w:lang w:val="en-US"/>
        </w:rPr>
        <w:t>,</w:t>
      </w:r>
      <w:r w:rsidRPr="007D7BC2">
        <w:rPr>
          <w:b w:val="0"/>
        </w:rPr>
        <w:t xml:space="preserve"> and help individuals overcome the effects of residual diseases. A preliminary survey found that (40%)</w:t>
      </w:r>
      <w:r w:rsidRPr="007D7BC2">
        <w:rPr>
          <w:b w:val="0"/>
          <w:lang w:val="en-US"/>
        </w:rPr>
        <w:t xml:space="preserve"> of eight graders</w:t>
      </w:r>
      <w:r w:rsidRPr="007D7BC2">
        <w:rPr>
          <w:b w:val="0"/>
        </w:rPr>
        <w:t xml:space="preserve"> did not smoke and 60%  smoked. The purpose of this study</w:t>
      </w:r>
      <w:r w:rsidRPr="007D7BC2">
        <w:rPr>
          <w:b w:val="0"/>
          <w:lang w:val="en-US"/>
        </w:rPr>
        <w:t xml:space="preserve"> was</w:t>
      </w:r>
      <w:r w:rsidRPr="007D7BC2">
        <w:rPr>
          <w:b w:val="0"/>
        </w:rPr>
        <w:t xml:space="preserve"> to determine the</w:t>
      </w:r>
      <w:r w:rsidRPr="007D7BC2">
        <w:rPr>
          <w:b w:val="0"/>
          <w:lang w:val="en-US"/>
        </w:rPr>
        <w:t xml:space="preserve"> </w:t>
      </w:r>
      <w:r w:rsidRPr="007D7BC2">
        <w:rPr>
          <w:b w:val="0"/>
        </w:rPr>
        <w:t>education on knowledge about</w:t>
      </w:r>
      <w:r w:rsidRPr="007D7BC2">
        <w:rPr>
          <w:b w:val="0"/>
          <w:lang w:val="en-US"/>
        </w:rPr>
        <w:t xml:space="preserve"> </w:t>
      </w:r>
      <w:r w:rsidRPr="007D7BC2">
        <w:rPr>
          <w:b w:val="0"/>
        </w:rPr>
        <w:t xml:space="preserve">The influence of health </w:t>
      </w:r>
      <w:r w:rsidRPr="007D7BC2">
        <w:rPr>
          <w:b w:val="0"/>
          <w:lang w:val="en-US"/>
        </w:rPr>
        <w:t>E</w:t>
      </w:r>
      <w:r w:rsidRPr="007D7BC2">
        <w:rPr>
          <w:b w:val="0"/>
        </w:rPr>
        <w:t xml:space="preserve">ducation on about the </w:t>
      </w:r>
      <w:r w:rsidRPr="007D7BC2">
        <w:rPr>
          <w:b w:val="0"/>
          <w:lang w:val="en-US"/>
        </w:rPr>
        <w:t>D</w:t>
      </w:r>
      <w:r w:rsidRPr="007D7BC2">
        <w:rPr>
          <w:b w:val="0"/>
        </w:rPr>
        <w:t xml:space="preserve">angers of </w:t>
      </w:r>
      <w:r w:rsidRPr="007D7BC2">
        <w:rPr>
          <w:b w:val="0"/>
          <w:lang w:val="en-US"/>
        </w:rPr>
        <w:t>C</w:t>
      </w:r>
      <w:r w:rsidRPr="007D7BC2">
        <w:rPr>
          <w:b w:val="0"/>
        </w:rPr>
        <w:t xml:space="preserve">igarettes in </w:t>
      </w:r>
      <w:r w:rsidRPr="007D7BC2">
        <w:rPr>
          <w:b w:val="0"/>
          <w:lang w:val="en-US"/>
        </w:rPr>
        <w:t>Eight Grade S</w:t>
      </w:r>
      <w:r w:rsidRPr="007D7BC2">
        <w:rPr>
          <w:b w:val="0"/>
        </w:rPr>
        <w:t xml:space="preserve">tudents in Junior High School 1 Kedungadem Bojonegoro </w:t>
      </w:r>
      <w:r w:rsidRPr="007D7BC2">
        <w:rPr>
          <w:b w:val="0"/>
        </w:rPr>
        <w:br/>
        <w:t>The</w:t>
      </w:r>
      <w:r w:rsidRPr="007D7BC2">
        <w:rPr>
          <w:b w:val="0"/>
          <w:lang w:val="en-US"/>
        </w:rPr>
        <w:t xml:space="preserve"> </w:t>
      </w:r>
      <w:r w:rsidRPr="007D7BC2">
        <w:rPr>
          <w:b w:val="0"/>
        </w:rPr>
        <w:t>design used analytical with Cross sectional approach. Population</w:t>
      </w:r>
      <w:r w:rsidRPr="007D7BC2">
        <w:rPr>
          <w:b w:val="0"/>
          <w:lang w:val="en-US"/>
        </w:rPr>
        <w:t xml:space="preserve"> were </w:t>
      </w:r>
      <w:r w:rsidRPr="007D7BC2">
        <w:rPr>
          <w:b w:val="0"/>
        </w:rPr>
        <w:t>127 students with sample</w:t>
      </w:r>
      <w:r w:rsidRPr="007D7BC2">
        <w:rPr>
          <w:b w:val="0"/>
          <w:lang w:val="en-US"/>
        </w:rPr>
        <w:t xml:space="preserve"> of 99</w:t>
      </w:r>
      <w:r w:rsidRPr="007D7BC2">
        <w:rPr>
          <w:b w:val="0"/>
        </w:rPr>
        <w:t xml:space="preserve"> students</w:t>
      </w:r>
      <w:r w:rsidRPr="007D7BC2">
        <w:rPr>
          <w:b w:val="0"/>
          <w:lang w:val="en-US"/>
        </w:rPr>
        <w:t xml:space="preserve"> taken using</w:t>
      </w:r>
      <w:r w:rsidRPr="007D7BC2">
        <w:rPr>
          <w:b w:val="0"/>
        </w:rPr>
        <w:t>,</w:t>
      </w:r>
      <w:r w:rsidRPr="007D7BC2">
        <w:rPr>
          <w:b w:val="0"/>
          <w:lang w:val="en-US"/>
        </w:rPr>
        <w:t xml:space="preserve"> </w:t>
      </w:r>
      <w:r w:rsidRPr="007D7BC2">
        <w:rPr>
          <w:b w:val="0"/>
        </w:rPr>
        <w:t>simple random sampling</w:t>
      </w:r>
      <w:r w:rsidRPr="007D7BC2">
        <w:rPr>
          <w:b w:val="0"/>
          <w:lang w:val="en-US"/>
        </w:rPr>
        <w:t xml:space="preserve"> technique</w:t>
      </w:r>
      <w:r w:rsidRPr="007D7BC2">
        <w:rPr>
          <w:b w:val="0"/>
        </w:rPr>
        <w:t>. The</w:t>
      </w:r>
      <w:r w:rsidRPr="007D7BC2">
        <w:rPr>
          <w:b w:val="0"/>
          <w:lang w:val="en-US"/>
        </w:rPr>
        <w:t xml:space="preserve"> </w:t>
      </w:r>
      <w:r w:rsidRPr="007D7BC2">
        <w:rPr>
          <w:b w:val="0"/>
        </w:rPr>
        <w:t>instrument used closed questionnaire. Then, the data were tabulated</w:t>
      </w:r>
      <w:r w:rsidRPr="007D7BC2">
        <w:rPr>
          <w:b w:val="0"/>
          <w:lang w:val="en-US"/>
        </w:rPr>
        <w:t xml:space="preserve"> and</w:t>
      </w:r>
      <w:r w:rsidR="00106824">
        <w:rPr>
          <w:b w:val="0"/>
        </w:rPr>
        <w:t xml:space="preserve"> analyzed using ChisquaretestonSPSS</w:t>
      </w:r>
      <w:r w:rsidRPr="007D7BC2">
        <w:rPr>
          <w:b w:val="0"/>
        </w:rPr>
        <w:t>18</w:t>
      </w:r>
      <w:r w:rsidR="00106824">
        <w:rPr>
          <w:b w:val="0"/>
        </w:rPr>
        <w:t>.0</w:t>
      </w:r>
      <w:r w:rsidRPr="007D7BC2">
        <w:rPr>
          <w:b w:val="0"/>
        </w:rPr>
        <w:t>program.</w:t>
      </w:r>
      <w:r w:rsidR="00106824">
        <w:rPr>
          <w:b w:val="0"/>
          <w:lang w:val="en-US"/>
        </w:rPr>
        <w:t xml:space="preserve"> </w:t>
      </w:r>
      <w:r w:rsidRPr="007D7BC2">
        <w:rPr>
          <w:b w:val="0"/>
        </w:rPr>
        <w:t>From the statistical test results obtained the value of C = 20.252 which means having a moderate level of relationship and p = 0</w:t>
      </w:r>
      <w:r w:rsidRPr="007D7BC2">
        <w:rPr>
          <w:b w:val="0"/>
          <w:lang w:val="en-US"/>
        </w:rPr>
        <w:t>.</w:t>
      </w:r>
      <w:r w:rsidRPr="007D7BC2">
        <w:rPr>
          <w:b w:val="0"/>
        </w:rPr>
        <w:t>000 with a significant level where p &lt;0.05 then H1</w:t>
      </w:r>
      <w:r w:rsidRPr="007D7BC2">
        <w:rPr>
          <w:b w:val="0"/>
          <w:lang w:val="en-US"/>
        </w:rPr>
        <w:t xml:space="preserve"> was </w:t>
      </w:r>
      <w:r w:rsidRPr="007D7BC2">
        <w:rPr>
          <w:b w:val="0"/>
        </w:rPr>
        <w:t xml:space="preserve"> accepted</w:t>
      </w:r>
      <w:r w:rsidRPr="007D7BC2">
        <w:rPr>
          <w:b w:val="0"/>
          <w:lang w:val="en-US"/>
        </w:rPr>
        <w:t xml:space="preserve"> it</w:t>
      </w:r>
      <w:r w:rsidRPr="007D7BC2">
        <w:rPr>
          <w:b w:val="0"/>
        </w:rPr>
        <w:t xml:space="preserve"> indicates that good health education can increase knowledge in children</w:t>
      </w:r>
      <w:r w:rsidRPr="007D7BC2">
        <w:rPr>
          <w:b w:val="0"/>
          <w:lang w:val="en-US"/>
        </w:rPr>
        <w:t>,</w:t>
      </w:r>
      <w:r w:rsidRPr="007D7BC2">
        <w:rPr>
          <w:b w:val="0"/>
        </w:rPr>
        <w:t xml:space="preserve"> so parents need to pay attention the</w:t>
      </w:r>
      <w:r w:rsidRPr="007D7BC2">
        <w:rPr>
          <w:b w:val="0"/>
          <w:lang w:val="en-US"/>
        </w:rPr>
        <w:t xml:space="preserve"> sosial </w:t>
      </w:r>
      <w:r w:rsidRPr="007D7BC2">
        <w:rPr>
          <w:b w:val="0"/>
        </w:rPr>
        <w:t>of</w:t>
      </w:r>
      <w:r w:rsidRPr="007D7BC2">
        <w:rPr>
          <w:b w:val="0"/>
          <w:lang w:val="en-US"/>
        </w:rPr>
        <w:t xml:space="preserve"> their </w:t>
      </w:r>
      <w:r w:rsidRPr="007D7BC2">
        <w:rPr>
          <w:b w:val="0"/>
        </w:rPr>
        <w:t>son in addition to provid</w:t>
      </w:r>
      <w:r w:rsidRPr="007D7BC2">
        <w:rPr>
          <w:b w:val="0"/>
          <w:lang w:val="en-US"/>
        </w:rPr>
        <w:t>e</w:t>
      </w:r>
      <w:r w:rsidRPr="007D7BC2">
        <w:rPr>
          <w:b w:val="0"/>
        </w:rPr>
        <w:t xml:space="preserve"> time and attention to </w:t>
      </w:r>
      <w:r w:rsidRPr="007D7BC2">
        <w:rPr>
          <w:b w:val="0"/>
          <w:lang w:val="en-US"/>
        </w:rPr>
        <w:t xml:space="preserve">their </w:t>
      </w:r>
      <w:r w:rsidRPr="007D7BC2">
        <w:rPr>
          <w:b w:val="0"/>
        </w:rPr>
        <w:t>son.</w:t>
      </w:r>
      <w:r w:rsidRPr="007D7BC2">
        <w:rPr>
          <w:b w:val="0"/>
        </w:rPr>
        <w:br/>
      </w:r>
      <w:r w:rsidRPr="007D7BC2">
        <w:rPr>
          <w:b w:val="0"/>
        </w:rPr>
        <w:br/>
      </w:r>
      <w:r w:rsidRPr="007D7BC2">
        <w:rPr>
          <w:b w:val="0"/>
          <w:i/>
        </w:rPr>
        <w:t>Keywords</w:t>
      </w:r>
      <w:r w:rsidR="00C165FB">
        <w:rPr>
          <w:b w:val="0"/>
          <w:i/>
        </w:rPr>
        <w:t xml:space="preserve">: Health Education, Knowledge, </w:t>
      </w:r>
      <w:r w:rsidR="00C165FB">
        <w:rPr>
          <w:b w:val="0"/>
          <w:i/>
          <w:lang w:val="en-US"/>
        </w:rPr>
        <w:t>D</w:t>
      </w:r>
      <w:r w:rsidRPr="007D7BC2">
        <w:rPr>
          <w:b w:val="0"/>
          <w:i/>
        </w:rPr>
        <w:t>anger of cigarette</w:t>
      </w:r>
    </w:p>
    <w:p w:rsidR="00C165FB" w:rsidRDefault="00C165FB" w:rsidP="00856806">
      <w:pPr>
        <w:pStyle w:val="Subtitle"/>
        <w:spacing w:line="240" w:lineRule="auto"/>
        <w:rPr>
          <w:b w:val="0"/>
          <w:i/>
          <w:lang w:val="en-US"/>
        </w:rPr>
      </w:pPr>
    </w:p>
    <w:p w:rsidR="00C165FB" w:rsidRDefault="00C165FB" w:rsidP="00856806">
      <w:pPr>
        <w:pStyle w:val="Subtitle"/>
        <w:spacing w:line="240" w:lineRule="auto"/>
        <w:rPr>
          <w:b w:val="0"/>
          <w:i/>
          <w:lang w:val="en-US"/>
        </w:rPr>
      </w:pPr>
    </w:p>
    <w:p w:rsidR="00C165FB" w:rsidRDefault="00C165FB" w:rsidP="00856806">
      <w:pPr>
        <w:pStyle w:val="Subtitle"/>
        <w:spacing w:line="240" w:lineRule="auto"/>
        <w:rPr>
          <w:b w:val="0"/>
          <w:i/>
          <w:lang w:val="en-US"/>
        </w:rPr>
      </w:pPr>
    </w:p>
    <w:p w:rsidR="00106824" w:rsidRDefault="00106824" w:rsidP="00856806">
      <w:pPr>
        <w:pStyle w:val="Subtitle"/>
        <w:spacing w:line="240" w:lineRule="auto"/>
        <w:rPr>
          <w:b w:val="0"/>
          <w:i/>
          <w:lang w:val="en-US"/>
        </w:rPr>
      </w:pPr>
    </w:p>
    <w:p w:rsidR="00C165FB" w:rsidRPr="00C165FB" w:rsidRDefault="00C165FB" w:rsidP="00856806">
      <w:pPr>
        <w:pStyle w:val="Subtitle"/>
        <w:spacing w:line="240" w:lineRule="auto"/>
        <w:rPr>
          <w:b w:val="0"/>
          <w:i/>
          <w:lang w:val="en-US"/>
        </w:rPr>
      </w:pPr>
    </w:p>
    <w:p w:rsidR="00EB063A" w:rsidRPr="00EB063A" w:rsidRDefault="00EB063A" w:rsidP="00856806">
      <w:pPr>
        <w:spacing w:line="240" w:lineRule="auto"/>
        <w:jc w:val="both"/>
        <w:rPr>
          <w:rFonts w:ascii="Times New Roman" w:hAnsi="Times New Roman" w:cs="Times New Roman"/>
          <w:b/>
        </w:rPr>
        <w:sectPr w:rsidR="00EB063A" w:rsidRPr="00EB063A" w:rsidSect="00B3034D">
          <w:pgSz w:w="11907" w:h="16840" w:code="9"/>
          <w:pgMar w:top="1418" w:right="1418" w:bottom="1418" w:left="1701" w:header="720" w:footer="720" w:gutter="0"/>
          <w:cols w:space="720"/>
          <w:docGrid w:linePitch="360"/>
        </w:sectPr>
      </w:pPr>
      <w:r>
        <w:rPr>
          <w:rFonts w:ascii="Times New Roman" w:hAnsi="Times New Roman" w:cs="Times New Roman"/>
          <w:b/>
        </w:rPr>
        <w:t xml:space="preserve">                                                                                                                                                                                                                                                                                                       </w:t>
      </w:r>
    </w:p>
    <w:p w:rsidR="00FF6401" w:rsidRPr="009C2DB9" w:rsidRDefault="00FD27AC" w:rsidP="00856806">
      <w:pPr>
        <w:pStyle w:val="ListParagraph"/>
        <w:spacing w:after="0" w:line="240" w:lineRule="auto"/>
        <w:ind w:left="0" w:firstLine="567"/>
        <w:jc w:val="both"/>
        <w:rPr>
          <w:rFonts w:ascii="Times New Roman" w:eastAsiaTheme="minorEastAsia" w:hAnsi="Times New Roman"/>
          <w:color w:val="000000"/>
          <w:lang w:eastAsia="ko-KR"/>
        </w:rPr>
      </w:pPr>
      <w:r>
        <w:rPr>
          <w:rFonts w:ascii="Times New Roman" w:hAnsi="Times New Roman"/>
          <w:b/>
          <w:noProof/>
          <w:lang w:val="en-US"/>
        </w:rPr>
        <w:lastRenderedPageBreak/>
        <mc:AlternateContent>
          <mc:Choice Requires="wps">
            <w:drawing>
              <wp:anchor distT="0" distB="0" distL="114300" distR="114300" simplePos="0" relativeHeight="251662336" behindDoc="0" locked="0" layoutInCell="1" allowOverlap="1" wp14:anchorId="0B246C68" wp14:editId="0F5F8842">
                <wp:simplePos x="0" y="0"/>
                <wp:positionH relativeFrom="column">
                  <wp:posOffset>13970</wp:posOffset>
                </wp:positionH>
                <wp:positionV relativeFrom="paragraph">
                  <wp:posOffset>-163195</wp:posOffset>
                </wp:positionV>
                <wp:extent cx="2538095" cy="276225"/>
                <wp:effectExtent l="8255" t="5715" r="6350" b="1333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095" cy="276225"/>
                        </a:xfrm>
                        <a:prstGeom prst="rect">
                          <a:avLst/>
                        </a:prstGeom>
                        <a:solidFill>
                          <a:schemeClr val="tx1">
                            <a:lumMod val="100000"/>
                            <a:lumOff val="0"/>
                          </a:schemeClr>
                        </a:solidFill>
                        <a:ln w="9525">
                          <a:solidFill>
                            <a:srgbClr val="000000"/>
                          </a:solidFill>
                          <a:miter lim="800000"/>
                          <a:headEnd/>
                          <a:tailEnd/>
                        </a:ln>
                      </wps:spPr>
                      <wps:txbx>
                        <w:txbxContent>
                          <w:p w:rsidR="00D17E81" w:rsidRPr="00903F4E" w:rsidRDefault="00D17E81" w:rsidP="00FF6401">
                            <w:pPr>
                              <w:pStyle w:val="ListParagraph"/>
                              <w:numPr>
                                <w:ilvl w:val="0"/>
                                <w:numId w:val="4"/>
                              </w:numPr>
                              <w:spacing w:line="240" w:lineRule="auto"/>
                              <w:rPr>
                                <w:rFonts w:ascii="Times New Roman" w:hAnsi="Times New Roman"/>
                                <w:b/>
                              </w:rPr>
                            </w:pPr>
                            <w:r w:rsidRPr="00903F4E">
                              <w:rPr>
                                <w:rFonts w:ascii="Times New Roman" w:hAnsi="Times New Roman"/>
                                <w:b/>
                              </w:rPr>
                              <w:t>PENDAHULUAN</w:t>
                            </w:r>
                          </w:p>
                          <w:p w:rsidR="00D17E81" w:rsidRPr="00903F4E" w:rsidRDefault="00D17E81" w:rsidP="00FF64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1pt;margin-top:-12.85pt;width:199.8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" fillcolor="black [3213]">
                <v:textbox>
                  <w:txbxContent>
                    <w:p w:rsidR="00D17E81" w:rsidRPr="00903F4E" w:rsidRDefault="00D17E81" w:rsidP="00FF6401">
                      <w:pPr>
                        <w:pStyle w:val="ListParagraph"/>
                        <w:numPr>
                          <w:ilvl w:val="0"/>
                          <w:numId w:val="4"/>
                        </w:numPr>
                        <w:spacing w:line="240" w:lineRule="auto"/>
                        <w:rPr>
                          <w:rFonts w:ascii="Times New Roman" w:hAnsi="Times New Roman"/>
                          <w:b/>
                        </w:rPr>
                      </w:pPr>
                      <w:r w:rsidRPr="00903F4E">
                        <w:rPr>
                          <w:rFonts w:ascii="Times New Roman" w:hAnsi="Times New Roman"/>
                          <w:b/>
                        </w:rPr>
                        <w:t>PENDAHULUAN</w:t>
                      </w:r>
                    </w:p>
                    <w:p w:rsidR="00D17E81" w:rsidRPr="00903F4E" w:rsidRDefault="00D17E81" w:rsidP="00FF6401"/>
                  </w:txbxContent>
                </v:textbox>
              </v:rect>
            </w:pict>
          </mc:Fallback>
        </mc:AlternateContent>
      </w:r>
    </w:p>
    <w:p w:rsidR="007D7BC2" w:rsidRDefault="007D7BC2" w:rsidP="00856806">
      <w:pPr>
        <w:spacing w:line="240" w:lineRule="auto"/>
        <w:jc w:val="both"/>
        <w:rPr>
          <w:rFonts w:ascii="Times New Roman" w:hAnsi="Times New Roman" w:cs="Times New Roman"/>
          <w:color w:val="000000"/>
        </w:rPr>
      </w:pPr>
      <w:r w:rsidRPr="00827981">
        <w:rPr>
          <w:rFonts w:ascii="Times New Roman" w:hAnsi="Times New Roman" w:cs="Times New Roman"/>
          <w:color w:val="000000" w:themeColor="text1"/>
          <w:shd w:val="clear" w:color="auto" w:fill="FFFFFF"/>
        </w:rPr>
        <w:t>Anak usia SMP adalah anak-anak yang memasuki usia remaja. Pada masa tersebut, konsep diri mereka mengalami perkembangan yang kompleks dan melibatkan sejumlah aspek diri mereka. Santrock (1998) dalam Desmita (2014) menyebutkan sejumlah karakteristik penting perkembangan konsep diri pada masa remaja.</w:t>
      </w:r>
      <w:r w:rsidRPr="00827981">
        <w:rPr>
          <w:rFonts w:ascii="Times New Roman" w:hAnsi="Times New Roman" w:cs="Times New Roman"/>
        </w:rPr>
        <w:t xml:space="preserve"> Setiap pe</w:t>
      </w:r>
      <w:r>
        <w:rPr>
          <w:rFonts w:ascii="Times New Roman" w:hAnsi="Times New Roman" w:cs="Times New Roman"/>
          <w:color w:val="000000"/>
        </w:rPr>
        <w:t>Masa remaja merupakan masa peralihan dari masa kanak-kanak ke masa dewasa dan terjadi perubahan fisik yang cepat menyamai orang dewasa, tetapi emosinya belum tentu mengikuti perkembangan jasmaninya.</w:t>
      </w:r>
    </w:p>
    <w:p w:rsidR="007D7BC2" w:rsidRPr="00827981" w:rsidRDefault="007D7BC2" w:rsidP="00856806">
      <w:pPr>
        <w:autoSpaceDE w:val="0"/>
        <w:autoSpaceDN w:val="0"/>
        <w:adjustRightInd w:val="0"/>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rPr>
        <w:t xml:space="preserve">Menurut Hurlock (1998) dalam Putri (2010) setiap periode tumbuh kembang mempunyai </w:t>
      </w:r>
      <w:r>
        <w:rPr>
          <w:rFonts w:ascii="Times New Roman" w:hAnsi="Times New Roman" w:cs="Times New Roman"/>
        </w:rPr>
        <w:t>p</w:t>
      </w:r>
      <w:r w:rsidRPr="00827981">
        <w:rPr>
          <w:rFonts w:ascii="Times New Roman" w:hAnsi="Times New Roman" w:cs="Times New Roman"/>
        </w:rPr>
        <w:t>riode tumbuh kembang mempuyai tahapan tersendiri, namun masa remaja sering menjadi masalah yang sulit diatasi oleh anak laki-laki maupun perempuan. Kesulitan pertama, masalah anak yang sebagian besar diselesaikan oleh orang tua dan guru mengakibatkan remaja tidak berpengalaman dalam mengatasinya. Kedua , karena remaja merasa telah mandiri, sehingga mereka ingin mengatasi masalahnya sendiri, menolak bantuan orang tua dan guru. Sedangkan menurut Suryanah ( 1996 ) dalam putri ( 2010 ) masalah dikalangan remaja yang banyak terjadi antara lain ketergantungan obat, ketergantungan alcohol, dan ketergantungan terhadap rokok.</w:t>
      </w:r>
    </w:p>
    <w:p w:rsidR="007D7BC2" w:rsidRPr="00827981" w:rsidRDefault="007D7BC2" w:rsidP="00856806">
      <w:pPr>
        <w:pStyle w:val="ListParagraph"/>
        <w:tabs>
          <w:tab w:val="left" w:pos="284"/>
          <w:tab w:val="left" w:pos="567"/>
        </w:tabs>
        <w:spacing w:after="0" w:line="240" w:lineRule="auto"/>
        <w:ind w:left="0"/>
        <w:jc w:val="both"/>
        <w:rPr>
          <w:rFonts w:ascii="Times New Roman" w:hAnsi="Times New Roman"/>
          <w:color w:val="000000" w:themeColor="text1"/>
          <w:shd w:val="clear" w:color="auto" w:fill="FFFFFF"/>
        </w:rPr>
      </w:pPr>
      <w:r w:rsidRPr="00827981">
        <w:rPr>
          <w:rFonts w:ascii="Times New Roman" w:hAnsi="Times New Roman"/>
        </w:rPr>
        <w:tab/>
      </w:r>
      <w:r w:rsidRPr="00827981">
        <w:rPr>
          <w:rFonts w:ascii="Times New Roman" w:hAnsi="Times New Roman"/>
        </w:rPr>
        <w:tab/>
      </w:r>
      <w:r w:rsidRPr="00827981">
        <w:rPr>
          <w:rFonts w:ascii="Times New Roman" w:hAnsi="Times New Roman"/>
          <w:color w:val="000000" w:themeColor="text1"/>
        </w:rPr>
        <w:t>Merokok itu sendiri merupakan aktivitas menghisap atau menghirup asap rokok (tembakau dibakar ) dengan menggunakan pipa atau rokok yang dilakukan secara intensif dalam kehidupan sehari-hari ( Triyanti,2008).</w:t>
      </w:r>
    </w:p>
    <w:p w:rsidR="007D7BC2" w:rsidRPr="00827981" w:rsidRDefault="007D7BC2" w:rsidP="00856806">
      <w:pPr>
        <w:pStyle w:val="ListParagraph"/>
        <w:tabs>
          <w:tab w:val="left" w:pos="284"/>
          <w:tab w:val="left" w:pos="567"/>
        </w:tabs>
        <w:spacing w:after="0" w:line="240" w:lineRule="auto"/>
        <w:ind w:left="0"/>
        <w:jc w:val="both"/>
        <w:rPr>
          <w:rFonts w:ascii="Times New Roman" w:hAnsi="Times New Roman"/>
          <w:color w:val="000000" w:themeColor="text1"/>
        </w:rPr>
      </w:pPr>
      <w:r w:rsidRPr="00827981">
        <w:rPr>
          <w:rFonts w:ascii="Times New Roman" w:hAnsi="Times New Roman"/>
        </w:rPr>
        <w:tab/>
      </w:r>
      <w:r w:rsidRPr="00827981">
        <w:rPr>
          <w:rFonts w:ascii="Times New Roman" w:hAnsi="Times New Roman"/>
        </w:rPr>
        <w:tab/>
      </w:r>
      <w:r w:rsidRPr="00827981">
        <w:rPr>
          <w:rFonts w:ascii="Times New Roman" w:hAnsi="Times New Roman"/>
          <w:color w:val="000000" w:themeColor="text1"/>
        </w:rPr>
        <w:t>Berdasarkan survei awal yang di lakukan pada hari sabtu 02 September 2017 di SMP Negeri 1 Kedungadem  kabupaten Bojonegoro diambil 10 responden, Dari 10 responden ternyata didapatkan siswa pernah merokok sebanyak 6 orang ( 60%) dan yang tidak merokok sebanyak 4% orang (40% ). Jadi permasalahan peneliti adalah masih banyak siswa yang merokok di SMP Negeri 1 Kedungadem.</w:t>
      </w:r>
    </w:p>
    <w:p w:rsidR="00FF6401" w:rsidRPr="00C165FB" w:rsidRDefault="007D7BC2" w:rsidP="00C165FB">
      <w:pPr>
        <w:spacing w:line="240" w:lineRule="auto"/>
        <w:jc w:val="both"/>
        <w:rPr>
          <w:rFonts w:ascii="Times New Roman" w:hAnsi="Times New Roman" w:cs="Times New Roman"/>
          <w:color w:val="000000" w:themeColor="text1"/>
          <w:lang w:val="en-US"/>
        </w:rPr>
      </w:pPr>
      <w:r w:rsidRPr="00827981">
        <w:rPr>
          <w:rFonts w:ascii="Times New Roman" w:hAnsi="Times New Roman" w:cs="Times New Roman"/>
        </w:rPr>
        <w:tab/>
      </w:r>
      <w:r w:rsidRPr="00827981">
        <w:rPr>
          <w:rFonts w:ascii="Times New Roman" w:hAnsi="Times New Roman" w:cs="Times New Roman"/>
          <w:color w:val="000000" w:themeColor="text1"/>
        </w:rPr>
        <w:t>faktor yang menyebabkan merokok dikalangan remaja seperti pengaruh orang tua, pengaruh teman, factor kepribadian, dan pengaruh iklan (Mu’tad</w:t>
      </w:r>
      <w:r>
        <w:rPr>
          <w:rFonts w:ascii="Times New Roman" w:hAnsi="Times New Roman" w:cs="Times New Roman"/>
          <w:color w:val="000000" w:themeColor="text1"/>
        </w:rPr>
        <w:t>in,20</w:t>
      </w:r>
      <w:r w:rsidRPr="00827981">
        <w:rPr>
          <w:rFonts w:ascii="Times New Roman" w:hAnsi="Times New Roman" w:cs="Times New Roman"/>
          <w:color w:val="000000" w:themeColor="text1"/>
        </w:rPr>
        <w:t>14).</w:t>
      </w:r>
    </w:p>
    <w:p w:rsidR="00FF6401" w:rsidRPr="009C2DB9" w:rsidRDefault="00FD27AC" w:rsidP="00856806">
      <w:pPr>
        <w:pStyle w:val="ListParagraph"/>
        <w:spacing w:after="0" w:line="240" w:lineRule="auto"/>
        <w:ind w:left="0" w:firstLine="567"/>
        <w:jc w:val="both"/>
        <w:rPr>
          <w:rFonts w:ascii="Times New Roman" w:eastAsiaTheme="minorEastAsia" w:hAnsi="Times New Roman"/>
          <w:color w:val="000000"/>
          <w:lang w:eastAsia="ko-KR"/>
        </w:rPr>
      </w:pPr>
      <w:r>
        <w:rPr>
          <w:rFonts w:ascii="Times New Roman" w:eastAsia="Malgun Gothic" w:hAnsi="Times New Roman"/>
          <w:noProof/>
          <w:lang w:val="en-US"/>
        </w:rPr>
        <mc:AlternateContent>
          <mc:Choice Requires="wps">
            <w:drawing>
              <wp:anchor distT="0" distB="0" distL="114300" distR="114300" simplePos="0" relativeHeight="251664384" behindDoc="0" locked="0" layoutInCell="1" allowOverlap="1" wp14:anchorId="5EFB0179" wp14:editId="5E747352">
                <wp:simplePos x="0" y="0"/>
                <wp:positionH relativeFrom="column">
                  <wp:posOffset>14605</wp:posOffset>
                </wp:positionH>
                <wp:positionV relativeFrom="paragraph">
                  <wp:posOffset>34925</wp:posOffset>
                </wp:positionV>
                <wp:extent cx="2538095" cy="276225"/>
                <wp:effectExtent l="8890" t="6350" r="571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095" cy="276225"/>
                        </a:xfrm>
                        <a:prstGeom prst="rect">
                          <a:avLst/>
                        </a:prstGeom>
                        <a:solidFill>
                          <a:schemeClr val="tx1">
                            <a:lumMod val="100000"/>
                            <a:lumOff val="0"/>
                          </a:schemeClr>
                        </a:solidFill>
                        <a:ln w="9525">
                          <a:solidFill>
                            <a:srgbClr val="000000"/>
                          </a:solidFill>
                          <a:miter lim="800000"/>
                          <a:headEnd/>
                          <a:tailEnd/>
                        </a:ln>
                      </wps:spPr>
                      <wps:txbx>
                        <w:txbxContent>
                          <w:p w:rsidR="00D17E81" w:rsidRPr="007D51E0" w:rsidRDefault="00D17E81" w:rsidP="00FF6401">
                            <w:pPr>
                              <w:pStyle w:val="ListParagraph"/>
                              <w:numPr>
                                <w:ilvl w:val="0"/>
                                <w:numId w:val="4"/>
                              </w:numPr>
                              <w:spacing w:line="240" w:lineRule="auto"/>
                              <w:rPr>
                                <w:rFonts w:ascii="Times New Roman" w:eastAsia="Malgun Gothic" w:hAnsi="Times New Roman"/>
                                <w:b/>
                                <w:color w:val="FFFFFF" w:themeColor="background1"/>
                                <w:lang w:eastAsia="ko-KR"/>
                              </w:rPr>
                            </w:pPr>
                            <w:r>
                              <w:rPr>
                                <w:rFonts w:ascii="Times New Roman" w:eastAsia="Malgun Gothic" w:hAnsi="Times New Roman"/>
                                <w:b/>
                                <w:color w:val="FFFFFF" w:themeColor="background1"/>
                                <w:lang w:eastAsia="ko-KR"/>
                              </w:rPr>
                              <w:t>METODE PENELTIAN</w:t>
                            </w:r>
                          </w:p>
                          <w:p w:rsidR="00D17E81" w:rsidRPr="007D51E0" w:rsidRDefault="00D17E81" w:rsidP="00FF6401">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15pt;margin-top:2.75pt;width:199.8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" fillcolor="black [3213]">
                <v:textbox>
                  <w:txbxContent>
                    <w:p w:rsidR="00D17E81" w:rsidRPr="007D51E0" w:rsidRDefault="00D17E81" w:rsidP="00FF6401">
                      <w:pPr>
                        <w:pStyle w:val="ListParagraph"/>
                        <w:numPr>
                          <w:ilvl w:val="0"/>
                          <w:numId w:val="4"/>
                        </w:numPr>
                        <w:spacing w:line="240" w:lineRule="auto"/>
                        <w:rPr>
                          <w:rFonts w:ascii="Times New Roman" w:eastAsia="Malgun Gothic" w:hAnsi="Times New Roman"/>
                          <w:b/>
                          <w:color w:val="FFFFFF" w:themeColor="background1"/>
                          <w:lang w:eastAsia="ko-KR"/>
                        </w:rPr>
                      </w:pPr>
                      <w:r>
                        <w:rPr>
                          <w:rFonts w:ascii="Times New Roman" w:eastAsia="Malgun Gothic" w:hAnsi="Times New Roman"/>
                          <w:b/>
                          <w:color w:val="FFFFFF" w:themeColor="background1"/>
                          <w:lang w:eastAsia="ko-KR"/>
                        </w:rPr>
                        <w:t>METODE PENELTIAN</w:t>
                      </w:r>
                    </w:p>
                    <w:p w:rsidR="00D17E81" w:rsidRPr="007D51E0" w:rsidRDefault="00D17E81" w:rsidP="00FF6401">
                      <w:pPr>
                        <w:rPr>
                          <w:color w:val="FFFFFF" w:themeColor="background1"/>
                        </w:rPr>
                      </w:pPr>
                    </w:p>
                  </w:txbxContent>
                </v:textbox>
              </v:rect>
            </w:pict>
          </mc:Fallback>
        </mc:AlternateContent>
      </w:r>
    </w:p>
    <w:p w:rsidR="00FF6401" w:rsidRPr="009C2DB9" w:rsidRDefault="00FF6401" w:rsidP="00856806">
      <w:pPr>
        <w:pStyle w:val="ListParagraph"/>
        <w:spacing w:after="0" w:line="240" w:lineRule="auto"/>
        <w:ind w:left="0" w:firstLine="567"/>
        <w:jc w:val="both"/>
        <w:rPr>
          <w:rFonts w:ascii="Times New Roman" w:eastAsiaTheme="minorEastAsia" w:hAnsi="Times New Roman"/>
          <w:color w:val="000000"/>
          <w:lang w:eastAsia="ko-KR"/>
        </w:rPr>
      </w:pPr>
    </w:p>
    <w:p w:rsidR="007D7BC2" w:rsidRPr="00FD27AC" w:rsidRDefault="007D7BC2" w:rsidP="00856806">
      <w:pPr>
        <w:pStyle w:val="ListParagraph"/>
        <w:numPr>
          <w:ilvl w:val="0"/>
          <w:numId w:val="9"/>
        </w:numPr>
        <w:spacing w:line="240" w:lineRule="auto"/>
        <w:ind w:left="426" w:hanging="426"/>
        <w:jc w:val="both"/>
        <w:rPr>
          <w:rFonts w:ascii="Times New Roman" w:hAnsi="Times New Roman"/>
          <w:b/>
        </w:rPr>
      </w:pPr>
      <w:r w:rsidRPr="00827981">
        <w:rPr>
          <w:rFonts w:ascii="Times New Roman" w:hAnsi="Times New Roman"/>
        </w:rPr>
        <w:t>Metode penelitian yang digunakan pada penelitian ini adalah Desain penelitian:</w:t>
      </w:r>
      <w:r w:rsidRPr="00827981">
        <w:rPr>
          <w:rFonts w:ascii="Times New Roman" w:hAnsi="Times New Roman"/>
          <w:i/>
          <w:iCs/>
        </w:rPr>
        <w:t xml:space="preserve"> analitik</w:t>
      </w:r>
      <w:r w:rsidRPr="00827981">
        <w:rPr>
          <w:rFonts w:ascii="Times New Roman" w:hAnsi="Times New Roman"/>
        </w:rPr>
        <w:t xml:space="preserve"> dengan pendekatan </w:t>
      </w:r>
      <w:r w:rsidRPr="00827981">
        <w:rPr>
          <w:rFonts w:ascii="Times New Roman" w:hAnsi="Times New Roman"/>
          <w:i/>
          <w:iCs/>
        </w:rPr>
        <w:t>cross sectional</w:t>
      </w:r>
      <w:r w:rsidRPr="00827981">
        <w:rPr>
          <w:rFonts w:ascii="Times New Roman" w:hAnsi="Times New Roman"/>
        </w:rPr>
        <w:t xml:space="preserve">  Populasi : Seluruh kelas VIII siswa SMP Negeri 1  Kecamatan Kedungadem Kabupaten Bojonegoro sebanyak 127 siswa. Sampel : sebagian siswa SMP Negeri 1 Kecamatan Kedungadem Kabupaten Bojonegoro sebanyak 99 siswa. Sampling: </w:t>
      </w:r>
      <w:r w:rsidRPr="00827981">
        <w:rPr>
          <w:rFonts w:ascii="Times New Roman" w:hAnsi="Times New Roman"/>
          <w:i/>
          <w:iCs/>
        </w:rPr>
        <w:t>simple random sampling</w:t>
      </w:r>
    </w:p>
    <w:p w:rsidR="00FD27AC" w:rsidRPr="007D7BC2" w:rsidRDefault="00FD27AC" w:rsidP="00856806">
      <w:pPr>
        <w:pStyle w:val="ListParagraph"/>
        <w:spacing w:line="240" w:lineRule="auto"/>
        <w:ind w:left="426"/>
        <w:jc w:val="both"/>
        <w:rPr>
          <w:rFonts w:ascii="Times New Roman" w:hAnsi="Times New Roman"/>
          <w:b/>
        </w:rPr>
      </w:pPr>
    </w:p>
    <w:p w:rsidR="007D7BC2" w:rsidRPr="007D7BC2" w:rsidRDefault="00FD27AC" w:rsidP="00856806">
      <w:pPr>
        <w:pStyle w:val="ListParagraph"/>
        <w:spacing w:line="240" w:lineRule="auto"/>
        <w:ind w:left="426"/>
        <w:jc w:val="both"/>
        <w:rPr>
          <w:rFonts w:ascii="Times New Roman" w:hAnsi="Times New Roman"/>
          <w:b/>
        </w:rPr>
      </w:pPr>
      <w:r>
        <w:rPr>
          <w:rFonts w:ascii="Times New Roman" w:hAnsi="Times New Roman"/>
          <w:b/>
          <w:noProof/>
          <w:lang w:val="en-US"/>
        </w:rPr>
        <mc:AlternateContent>
          <mc:Choice Requires="wps">
            <w:drawing>
              <wp:anchor distT="0" distB="0" distL="114300" distR="114300" simplePos="0" relativeHeight="251669504" behindDoc="0" locked="0" layoutInCell="1" allowOverlap="1" wp14:anchorId="3478EE00" wp14:editId="1E4F4E58">
                <wp:simplePos x="0" y="0"/>
                <wp:positionH relativeFrom="column">
                  <wp:posOffset>203835</wp:posOffset>
                </wp:positionH>
                <wp:positionV relativeFrom="paragraph">
                  <wp:posOffset>55245</wp:posOffset>
                </wp:positionV>
                <wp:extent cx="2538095" cy="276225"/>
                <wp:effectExtent l="6985" t="13335" r="7620" b="571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095" cy="276225"/>
                        </a:xfrm>
                        <a:prstGeom prst="rect">
                          <a:avLst/>
                        </a:prstGeom>
                        <a:solidFill>
                          <a:schemeClr val="tx1">
                            <a:lumMod val="100000"/>
                            <a:lumOff val="0"/>
                          </a:schemeClr>
                        </a:solidFill>
                        <a:ln w="9525">
                          <a:solidFill>
                            <a:srgbClr val="000000"/>
                          </a:solidFill>
                          <a:miter lim="800000"/>
                          <a:headEnd/>
                          <a:tailEnd/>
                        </a:ln>
                      </wps:spPr>
                      <wps:txbx>
                        <w:txbxContent>
                          <w:p w:rsidR="00FD27AC" w:rsidRPr="007D51E0" w:rsidRDefault="00077AC9" w:rsidP="00FD27AC">
                            <w:pPr>
                              <w:pStyle w:val="ListParagraph"/>
                              <w:spacing w:line="240" w:lineRule="auto"/>
                              <w:rPr>
                                <w:rFonts w:ascii="Times New Roman" w:eastAsia="Malgun Gothic" w:hAnsi="Times New Roman"/>
                                <w:b/>
                                <w:color w:val="FFFFFF" w:themeColor="background1"/>
                                <w:lang w:eastAsia="ko-KR"/>
                              </w:rPr>
                            </w:pPr>
                            <w:r>
                              <w:rPr>
                                <w:rFonts w:ascii="Times New Roman" w:eastAsia="Malgun Gothic" w:hAnsi="Times New Roman"/>
                                <w:b/>
                                <w:color w:val="FFFFFF" w:themeColor="background1"/>
                                <w:lang w:val="en-US" w:eastAsia="ko-KR"/>
                              </w:rPr>
                              <w:t>3</w:t>
                            </w:r>
                            <w:r w:rsidR="00FD27AC">
                              <w:rPr>
                                <w:rFonts w:ascii="Times New Roman" w:eastAsia="Malgun Gothic" w:hAnsi="Times New Roman"/>
                                <w:b/>
                                <w:color w:val="FFFFFF" w:themeColor="background1"/>
                                <w:lang w:eastAsia="ko-KR"/>
                              </w:rPr>
                              <w:t>. HASIL PENELITIAN</w:t>
                            </w:r>
                          </w:p>
                          <w:p w:rsidR="00FD27AC" w:rsidRPr="007D51E0" w:rsidRDefault="00FD27AC" w:rsidP="00FD27AC">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16.05pt;margin-top:4.35pt;width:199.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" fillcolor="black [3213]">
                <v:textbox>
                  <w:txbxContent>
                    <w:p w:rsidR="00FD27AC" w:rsidRPr="007D51E0" w:rsidRDefault="00077AC9" w:rsidP="00FD27AC">
                      <w:pPr>
                        <w:pStyle w:val="ListParagraph"/>
                        <w:spacing w:line="240" w:lineRule="auto"/>
                        <w:rPr>
                          <w:rFonts w:ascii="Times New Roman" w:eastAsia="Malgun Gothic" w:hAnsi="Times New Roman"/>
                          <w:b/>
                          <w:color w:val="FFFFFF" w:themeColor="background1"/>
                          <w:lang w:eastAsia="ko-KR"/>
                        </w:rPr>
                      </w:pPr>
                      <w:r>
                        <w:rPr>
                          <w:rFonts w:ascii="Times New Roman" w:eastAsia="Malgun Gothic" w:hAnsi="Times New Roman"/>
                          <w:b/>
                          <w:color w:val="FFFFFF" w:themeColor="background1"/>
                          <w:lang w:val="en-US" w:eastAsia="ko-KR"/>
                        </w:rPr>
                        <w:t>3</w:t>
                      </w:r>
                      <w:r w:rsidR="00FD27AC">
                        <w:rPr>
                          <w:rFonts w:ascii="Times New Roman" w:eastAsia="Malgun Gothic" w:hAnsi="Times New Roman"/>
                          <w:b/>
                          <w:color w:val="FFFFFF" w:themeColor="background1"/>
                          <w:lang w:eastAsia="ko-KR"/>
                        </w:rPr>
                        <w:t>. HASIL PENELITIAN</w:t>
                      </w:r>
                    </w:p>
                    <w:p w:rsidR="00FD27AC" w:rsidRPr="007D51E0" w:rsidRDefault="00FD27AC" w:rsidP="00FD27AC">
                      <w:pPr>
                        <w:rPr>
                          <w:color w:val="FFFFFF" w:themeColor="background1"/>
                        </w:rPr>
                      </w:pPr>
                    </w:p>
                  </w:txbxContent>
                </v:textbox>
              </v:rect>
            </w:pict>
          </mc:Fallback>
        </mc:AlternateContent>
      </w:r>
    </w:p>
    <w:p w:rsidR="00FD27AC" w:rsidRDefault="00FD27AC" w:rsidP="00856806">
      <w:pPr>
        <w:pStyle w:val="ListParagraph"/>
        <w:spacing w:line="240" w:lineRule="auto"/>
        <w:ind w:left="426"/>
        <w:jc w:val="both"/>
        <w:rPr>
          <w:rFonts w:ascii="Times New Roman" w:hAnsi="Times New Roman"/>
          <w:b/>
        </w:rPr>
      </w:pPr>
    </w:p>
    <w:p w:rsidR="00FD27AC" w:rsidRDefault="00FD27AC" w:rsidP="00856806">
      <w:pPr>
        <w:pStyle w:val="ListParagraph"/>
        <w:spacing w:line="240" w:lineRule="auto"/>
        <w:ind w:left="426"/>
        <w:jc w:val="both"/>
        <w:rPr>
          <w:rFonts w:ascii="Times New Roman" w:hAnsi="Times New Roman"/>
          <w:b/>
        </w:rPr>
      </w:pPr>
    </w:p>
    <w:p w:rsidR="00FD27AC" w:rsidRPr="00571783" w:rsidRDefault="00571783" w:rsidP="00571783">
      <w:pPr>
        <w:spacing w:after="0" w:line="240" w:lineRule="auto"/>
        <w:jc w:val="both"/>
        <w:rPr>
          <w:rFonts w:ascii="Times New Roman" w:hAnsi="Times New Roman"/>
          <w:b/>
          <w:bCs/>
          <w:lang w:val="en-US"/>
        </w:rPr>
      </w:pPr>
      <w:proofErr w:type="gramStart"/>
      <w:r>
        <w:rPr>
          <w:rFonts w:ascii="Times New Roman" w:hAnsi="Times New Roman"/>
          <w:b/>
          <w:bCs/>
          <w:lang w:val="en-US"/>
        </w:rPr>
        <w:t>1.</w:t>
      </w:r>
      <w:r w:rsidR="001D1DEE" w:rsidRPr="00571783">
        <w:rPr>
          <w:rFonts w:ascii="Times New Roman" w:hAnsi="Times New Roman"/>
          <w:b/>
          <w:bCs/>
          <w:lang w:val="en-US"/>
        </w:rPr>
        <w:t>Data</w:t>
      </w:r>
      <w:proofErr w:type="gramEnd"/>
      <w:r w:rsidR="001D1DEE" w:rsidRPr="00571783">
        <w:rPr>
          <w:rFonts w:ascii="Times New Roman" w:hAnsi="Times New Roman"/>
          <w:b/>
          <w:bCs/>
          <w:lang w:val="en-US"/>
        </w:rPr>
        <w:t xml:space="preserve"> </w:t>
      </w:r>
      <w:proofErr w:type="spellStart"/>
      <w:r w:rsidR="001D1DEE" w:rsidRPr="00571783">
        <w:rPr>
          <w:rFonts w:ascii="Times New Roman" w:hAnsi="Times New Roman"/>
          <w:b/>
          <w:bCs/>
          <w:lang w:val="en-US"/>
        </w:rPr>
        <w:t>Umum</w:t>
      </w:r>
      <w:proofErr w:type="spellEnd"/>
    </w:p>
    <w:p w:rsidR="00FD27AC" w:rsidRPr="00571783" w:rsidRDefault="00571783" w:rsidP="00571783">
      <w:pPr>
        <w:spacing w:line="240" w:lineRule="auto"/>
        <w:jc w:val="both"/>
        <w:rPr>
          <w:rFonts w:ascii="Times New Roman" w:hAnsi="Times New Roman"/>
          <w:bCs/>
        </w:rPr>
      </w:pPr>
      <w:proofErr w:type="spellStart"/>
      <w:r>
        <w:rPr>
          <w:rFonts w:ascii="Times New Roman" w:hAnsi="Times New Roman"/>
          <w:bCs/>
          <w:lang w:val="en-US"/>
        </w:rPr>
        <w:t>Tabel</w:t>
      </w:r>
      <w:proofErr w:type="spellEnd"/>
      <w:r>
        <w:rPr>
          <w:rFonts w:ascii="Times New Roman" w:hAnsi="Times New Roman"/>
          <w:bCs/>
          <w:lang w:val="en-US"/>
        </w:rPr>
        <w:t xml:space="preserve"> 1 </w:t>
      </w:r>
      <w:r w:rsidRPr="00571783">
        <w:rPr>
          <w:rFonts w:ascii="Times New Roman" w:hAnsi="Times New Roman"/>
          <w:bCs/>
        </w:rPr>
        <w:t xml:space="preserve">Karakteristik </w:t>
      </w:r>
      <w:proofErr w:type="gramStart"/>
      <w:r w:rsidRPr="00571783">
        <w:rPr>
          <w:rFonts w:ascii="Times New Roman" w:hAnsi="Times New Roman"/>
          <w:bCs/>
        </w:rPr>
        <w:t>Usia</w:t>
      </w:r>
      <w:proofErr w:type="gramEnd"/>
      <w:r w:rsidRPr="00571783">
        <w:rPr>
          <w:rFonts w:ascii="Times New Roman" w:hAnsi="Times New Roman"/>
          <w:bCs/>
        </w:rPr>
        <w:t xml:space="preserve"> Orang Tua Responden siswa kelas VIII di SMP Negeri 1 Kedungadem Kabupaten Bojonegoro</w:t>
      </w:r>
    </w:p>
    <w:tbl>
      <w:tblPr>
        <w:tblStyle w:val="TableGrid"/>
        <w:tblW w:w="4644" w:type="dxa"/>
        <w:tblLook w:val="04A0" w:firstRow="1" w:lastRow="0" w:firstColumn="1" w:lastColumn="0" w:noHBand="0" w:noVBand="1"/>
      </w:tblPr>
      <w:tblGrid>
        <w:gridCol w:w="4719"/>
      </w:tblGrid>
      <w:tr w:rsidR="00083B28" w:rsidRPr="00571783" w:rsidTr="00C165FB">
        <w:trPr>
          <w:trHeight w:val="254"/>
        </w:trPr>
        <w:tc>
          <w:tcPr>
            <w:tcW w:w="4644" w:type="dxa"/>
            <w:tcBorders>
              <w:left w:val="nil"/>
              <w:right w:val="nil"/>
            </w:tcBorders>
          </w:tcPr>
          <w:p w:rsidR="00083B28" w:rsidRPr="00571783" w:rsidRDefault="00083B28" w:rsidP="002F4A18">
            <w:pPr>
              <w:pStyle w:val="ListParagraph"/>
              <w:ind w:left="0"/>
              <w:jc w:val="both"/>
              <w:rPr>
                <w:rFonts w:ascii="Times New Roman" w:hAnsi="Times New Roman"/>
                <w:b/>
                <w:bCs/>
                <w:lang w:val="en-US"/>
              </w:rPr>
            </w:pPr>
            <w:r w:rsidRPr="00571783">
              <w:rPr>
                <w:rFonts w:ascii="Times New Roman" w:hAnsi="Times New Roman"/>
                <w:bCs/>
                <w:lang w:val="en-US"/>
              </w:rPr>
              <w:t xml:space="preserve">     </w:t>
            </w:r>
            <w:proofErr w:type="spellStart"/>
            <w:r w:rsidR="002F4A18" w:rsidRPr="00571783">
              <w:rPr>
                <w:rFonts w:ascii="Times New Roman" w:hAnsi="Times New Roman"/>
                <w:b/>
                <w:bCs/>
                <w:lang w:val="en-US"/>
              </w:rPr>
              <w:t>Kategori</w:t>
            </w:r>
            <w:proofErr w:type="spellEnd"/>
            <w:r w:rsidRPr="00571783">
              <w:rPr>
                <w:rFonts w:ascii="Times New Roman" w:hAnsi="Times New Roman"/>
                <w:b/>
                <w:bCs/>
                <w:lang w:val="en-US"/>
              </w:rPr>
              <w:t xml:space="preserve">          </w:t>
            </w:r>
            <w:proofErr w:type="spellStart"/>
            <w:r w:rsidRPr="00571783">
              <w:rPr>
                <w:rFonts w:ascii="Times New Roman" w:hAnsi="Times New Roman"/>
                <w:b/>
                <w:bCs/>
                <w:lang w:val="en-US"/>
              </w:rPr>
              <w:t>Frekuensi</w:t>
            </w:r>
            <w:proofErr w:type="spellEnd"/>
            <w:r w:rsidRPr="00571783">
              <w:rPr>
                <w:rFonts w:ascii="Times New Roman" w:hAnsi="Times New Roman"/>
                <w:b/>
                <w:bCs/>
                <w:lang w:val="en-US"/>
              </w:rPr>
              <w:t xml:space="preserve">           </w:t>
            </w:r>
            <w:proofErr w:type="spellStart"/>
            <w:r w:rsidRPr="00571783">
              <w:rPr>
                <w:rFonts w:ascii="Times New Roman" w:hAnsi="Times New Roman"/>
                <w:b/>
                <w:bCs/>
                <w:lang w:val="en-US"/>
              </w:rPr>
              <w:t>Prosentase</w:t>
            </w:r>
            <w:proofErr w:type="spellEnd"/>
          </w:p>
          <w:p w:rsidR="002F4A18" w:rsidRPr="00571783" w:rsidRDefault="002F4A18" w:rsidP="002F4A18">
            <w:pPr>
              <w:pStyle w:val="ListParagraph"/>
              <w:ind w:left="0"/>
              <w:jc w:val="both"/>
              <w:rPr>
                <w:rFonts w:ascii="Times New Roman" w:hAnsi="Times New Roman"/>
                <w:bCs/>
                <w:lang w:val="en-US"/>
              </w:rPr>
            </w:pPr>
            <w:r w:rsidRPr="00571783">
              <w:rPr>
                <w:rFonts w:ascii="Times New Roman" w:hAnsi="Times New Roman"/>
                <w:b/>
                <w:bCs/>
                <w:lang w:val="en-US"/>
              </w:rPr>
              <w:t xml:space="preserve">                                                               %</w:t>
            </w:r>
          </w:p>
        </w:tc>
      </w:tr>
      <w:tr w:rsidR="00083B28" w:rsidTr="00843867">
        <w:trPr>
          <w:trHeight w:val="1275"/>
        </w:trPr>
        <w:tc>
          <w:tcPr>
            <w:tcW w:w="4644" w:type="dxa"/>
            <w:tcBorders>
              <w:left w:val="nil"/>
              <w:bottom w:val="single" w:sz="4" w:space="0" w:color="auto"/>
              <w:right w:val="nil"/>
            </w:tcBorders>
          </w:tcPr>
          <w:p w:rsidR="002F4A18" w:rsidRPr="002F4A18" w:rsidRDefault="00083B28" w:rsidP="00856806">
            <w:pPr>
              <w:pStyle w:val="ListParagraph"/>
              <w:ind w:left="0"/>
              <w:jc w:val="both"/>
              <w:rPr>
                <w:rFonts w:ascii="Times New Roman" w:hAnsi="Times New Roman"/>
                <w:b/>
                <w:bCs/>
                <w:lang w:val="en-US"/>
              </w:rPr>
            </w:pPr>
            <w:r>
              <w:rPr>
                <w:rFonts w:ascii="Times New Roman" w:hAnsi="Times New Roman"/>
                <w:bCs/>
                <w:lang w:val="en-US"/>
              </w:rPr>
              <w:t xml:space="preserve">  </w:t>
            </w:r>
            <w:r w:rsidRPr="002F4A18">
              <w:rPr>
                <w:rFonts w:ascii="Times New Roman" w:hAnsi="Times New Roman"/>
                <w:b/>
                <w:bCs/>
                <w:lang w:val="en-US"/>
              </w:rPr>
              <w:t xml:space="preserve"> </w:t>
            </w:r>
            <w:proofErr w:type="spellStart"/>
            <w:r w:rsidR="002F4A18" w:rsidRPr="002F4A18">
              <w:rPr>
                <w:rFonts w:ascii="Times New Roman" w:hAnsi="Times New Roman"/>
                <w:b/>
                <w:bCs/>
                <w:lang w:val="en-US"/>
              </w:rPr>
              <w:t>Usia</w:t>
            </w:r>
            <w:proofErr w:type="spellEnd"/>
          </w:p>
          <w:p w:rsidR="00083B28" w:rsidRPr="00083B28" w:rsidRDefault="00083B28" w:rsidP="00856806">
            <w:pPr>
              <w:pStyle w:val="ListParagraph"/>
              <w:ind w:left="0"/>
              <w:jc w:val="both"/>
              <w:rPr>
                <w:rFonts w:ascii="Times New Roman" w:hAnsi="Times New Roman"/>
                <w:bCs/>
                <w:lang w:val="en-US"/>
              </w:rPr>
            </w:pPr>
            <w:r w:rsidRPr="00827981">
              <w:rPr>
                <w:rFonts w:ascii="Times New Roman" w:hAnsi="Times New Roman"/>
                <w:bCs/>
              </w:rPr>
              <w:t>36-45 Tahun</w:t>
            </w:r>
            <w:r>
              <w:rPr>
                <w:rFonts w:ascii="Times New Roman" w:hAnsi="Times New Roman"/>
                <w:bCs/>
                <w:lang w:val="en-US"/>
              </w:rPr>
              <w:t xml:space="preserve">        </w:t>
            </w:r>
            <w:r w:rsidR="00106824">
              <w:rPr>
                <w:rFonts w:ascii="Times New Roman" w:hAnsi="Times New Roman"/>
                <w:bCs/>
                <w:lang w:val="en-US"/>
              </w:rPr>
              <w:t xml:space="preserve">       </w:t>
            </w:r>
            <w:r>
              <w:rPr>
                <w:rFonts w:ascii="Times New Roman" w:hAnsi="Times New Roman"/>
                <w:bCs/>
                <w:lang w:val="en-US"/>
              </w:rPr>
              <w:t>58                         58</w:t>
            </w:r>
          </w:p>
          <w:p w:rsidR="00083B28" w:rsidRPr="00083B28" w:rsidRDefault="00083B28" w:rsidP="00856806">
            <w:pPr>
              <w:pStyle w:val="ListParagraph"/>
              <w:ind w:left="0"/>
              <w:jc w:val="both"/>
              <w:rPr>
                <w:rFonts w:ascii="Times New Roman" w:hAnsi="Times New Roman"/>
                <w:bCs/>
                <w:lang w:val="en-US"/>
              </w:rPr>
            </w:pPr>
            <w:r>
              <w:rPr>
                <w:rFonts w:ascii="Times New Roman" w:hAnsi="Times New Roman"/>
                <w:bCs/>
              </w:rPr>
              <w:t xml:space="preserve">45-55 Tahun        </w:t>
            </w:r>
            <w:r w:rsidR="00106824">
              <w:rPr>
                <w:rFonts w:ascii="Times New Roman" w:hAnsi="Times New Roman"/>
                <w:bCs/>
                <w:lang w:val="en-US"/>
              </w:rPr>
              <w:t xml:space="preserve">       </w:t>
            </w:r>
            <w:r>
              <w:rPr>
                <w:rFonts w:ascii="Times New Roman" w:hAnsi="Times New Roman"/>
                <w:bCs/>
                <w:lang w:val="en-US"/>
              </w:rPr>
              <w:t>20                         20</w:t>
            </w:r>
          </w:p>
          <w:p w:rsidR="00843867" w:rsidRDefault="00083B28" w:rsidP="00856806">
            <w:pPr>
              <w:pStyle w:val="ListParagraph"/>
              <w:ind w:left="0"/>
              <w:jc w:val="both"/>
              <w:rPr>
                <w:rFonts w:ascii="Times New Roman" w:hAnsi="Times New Roman"/>
                <w:bCs/>
                <w:lang w:val="en-US"/>
              </w:rPr>
            </w:pPr>
            <w:r>
              <w:rPr>
                <w:rFonts w:ascii="Times New Roman" w:hAnsi="Times New Roman"/>
                <w:bCs/>
              </w:rPr>
              <w:t xml:space="preserve">56-65 Tahun        </w:t>
            </w:r>
            <w:r w:rsidR="00106824">
              <w:rPr>
                <w:rFonts w:ascii="Times New Roman" w:hAnsi="Times New Roman"/>
                <w:bCs/>
                <w:lang w:val="en-US"/>
              </w:rPr>
              <w:t xml:space="preserve">      </w:t>
            </w:r>
            <w:r w:rsidRPr="00827981">
              <w:rPr>
                <w:rFonts w:ascii="Times New Roman" w:hAnsi="Times New Roman"/>
                <w:bCs/>
              </w:rPr>
              <w:t xml:space="preserve"> </w:t>
            </w:r>
            <w:r>
              <w:rPr>
                <w:rFonts w:ascii="Times New Roman" w:hAnsi="Times New Roman"/>
                <w:bCs/>
                <w:lang w:val="en-US"/>
              </w:rPr>
              <w:t xml:space="preserve">21                        </w:t>
            </w:r>
            <w:r w:rsidR="00106824">
              <w:rPr>
                <w:rFonts w:ascii="Times New Roman" w:hAnsi="Times New Roman"/>
                <w:bCs/>
                <w:lang w:val="en-US"/>
              </w:rPr>
              <w:t xml:space="preserve"> </w:t>
            </w:r>
            <w:r>
              <w:rPr>
                <w:rFonts w:ascii="Times New Roman" w:hAnsi="Times New Roman"/>
                <w:bCs/>
                <w:lang w:val="en-US"/>
              </w:rPr>
              <w:t>22</w:t>
            </w:r>
          </w:p>
          <w:p w:rsidR="00083B28" w:rsidRPr="00083B28" w:rsidRDefault="00843867" w:rsidP="002F4A18">
            <w:pPr>
              <w:pStyle w:val="ListParagraph"/>
              <w:ind w:left="0"/>
              <w:jc w:val="both"/>
              <w:rPr>
                <w:rFonts w:ascii="Times New Roman" w:hAnsi="Times New Roman"/>
                <w:bCs/>
                <w:lang w:val="en-US"/>
              </w:rPr>
            </w:pPr>
            <w:r>
              <w:rPr>
                <w:rFonts w:ascii="Times New Roman" w:hAnsi="Times New Roman"/>
                <w:bCs/>
                <w:lang w:val="en-US"/>
              </w:rPr>
              <w:t xml:space="preserve">  </w:t>
            </w:r>
          </w:p>
        </w:tc>
      </w:tr>
      <w:tr w:rsidR="00AB3A3A" w:rsidTr="00843867">
        <w:trPr>
          <w:trHeight w:val="1540"/>
        </w:trPr>
        <w:tc>
          <w:tcPr>
            <w:tcW w:w="4644" w:type="dxa"/>
            <w:tcBorders>
              <w:left w:val="nil"/>
              <w:bottom w:val="single" w:sz="4" w:space="0" w:color="auto"/>
              <w:right w:val="nil"/>
            </w:tcBorders>
          </w:tcPr>
          <w:p w:rsidR="00843867" w:rsidRPr="00F37DBE" w:rsidRDefault="00AB3A3A" w:rsidP="00856806">
            <w:pPr>
              <w:pStyle w:val="ListParagraph"/>
              <w:ind w:left="0"/>
              <w:jc w:val="both"/>
              <w:rPr>
                <w:rFonts w:ascii="Times New Roman" w:hAnsi="Times New Roman"/>
                <w:b/>
                <w:bCs/>
                <w:lang w:val="en-US"/>
              </w:rPr>
            </w:pPr>
            <w:r>
              <w:rPr>
                <w:rFonts w:ascii="Times New Roman" w:hAnsi="Times New Roman"/>
                <w:bCs/>
                <w:lang w:val="en-US"/>
              </w:rPr>
              <w:t xml:space="preserve"> </w:t>
            </w:r>
            <w:proofErr w:type="spellStart"/>
            <w:r w:rsidRPr="00F37DBE">
              <w:rPr>
                <w:rFonts w:ascii="Times New Roman" w:hAnsi="Times New Roman"/>
                <w:b/>
                <w:bCs/>
                <w:lang w:val="en-US"/>
              </w:rPr>
              <w:t>Pendidikan</w:t>
            </w:r>
            <w:proofErr w:type="spellEnd"/>
            <w:r w:rsidRPr="00F37DBE">
              <w:rPr>
                <w:rFonts w:ascii="Times New Roman" w:hAnsi="Times New Roman"/>
                <w:b/>
                <w:bCs/>
                <w:lang w:val="en-US"/>
              </w:rPr>
              <w:t xml:space="preserve">       </w:t>
            </w:r>
          </w:p>
          <w:p w:rsidR="00843867" w:rsidRDefault="00843867" w:rsidP="00856806">
            <w:pPr>
              <w:pStyle w:val="ListParagraph"/>
              <w:ind w:left="0"/>
              <w:jc w:val="both"/>
              <w:rPr>
                <w:rFonts w:ascii="Times New Roman" w:hAnsi="Times New Roman"/>
                <w:bCs/>
                <w:lang w:val="en-US"/>
              </w:rPr>
            </w:pPr>
            <w:r>
              <w:rPr>
                <w:rFonts w:ascii="Times New Roman" w:hAnsi="Times New Roman"/>
                <w:bCs/>
                <w:lang w:val="en-US"/>
              </w:rPr>
              <w:t xml:space="preserve">SD                          </w:t>
            </w:r>
            <w:r w:rsidR="00F37DBE">
              <w:rPr>
                <w:rFonts w:ascii="Times New Roman" w:hAnsi="Times New Roman"/>
                <w:bCs/>
                <w:lang w:val="en-US"/>
              </w:rPr>
              <w:t xml:space="preserve">   </w:t>
            </w:r>
            <w:r w:rsidR="00106824">
              <w:rPr>
                <w:rFonts w:ascii="Times New Roman" w:hAnsi="Times New Roman"/>
                <w:bCs/>
                <w:lang w:val="en-US"/>
              </w:rPr>
              <w:t xml:space="preserve">  </w:t>
            </w:r>
            <w:r w:rsidR="00F37DBE">
              <w:rPr>
                <w:rFonts w:ascii="Times New Roman" w:hAnsi="Times New Roman"/>
                <w:bCs/>
                <w:lang w:val="en-US"/>
              </w:rPr>
              <w:t xml:space="preserve"> </w:t>
            </w:r>
            <w:r>
              <w:rPr>
                <w:rFonts w:ascii="Times New Roman" w:hAnsi="Times New Roman"/>
                <w:bCs/>
                <w:lang w:val="en-US"/>
              </w:rPr>
              <w:t>18                      18</w:t>
            </w:r>
          </w:p>
          <w:p w:rsidR="00F37DBE" w:rsidRDefault="00843867" w:rsidP="00856806">
            <w:pPr>
              <w:pStyle w:val="ListParagraph"/>
              <w:ind w:left="0"/>
              <w:jc w:val="both"/>
              <w:rPr>
                <w:rFonts w:ascii="Times New Roman" w:hAnsi="Times New Roman"/>
                <w:bCs/>
                <w:lang w:val="en-US"/>
              </w:rPr>
            </w:pPr>
            <w:r>
              <w:rPr>
                <w:rFonts w:ascii="Times New Roman" w:hAnsi="Times New Roman"/>
                <w:bCs/>
                <w:lang w:val="en-US"/>
              </w:rPr>
              <w:t>SMP/</w:t>
            </w:r>
            <w:proofErr w:type="spellStart"/>
            <w:r>
              <w:rPr>
                <w:rFonts w:ascii="Times New Roman" w:hAnsi="Times New Roman"/>
                <w:bCs/>
                <w:lang w:val="en-US"/>
              </w:rPr>
              <w:t>Sederajat</w:t>
            </w:r>
            <w:proofErr w:type="spellEnd"/>
            <w:r>
              <w:rPr>
                <w:rFonts w:ascii="Times New Roman" w:hAnsi="Times New Roman"/>
                <w:bCs/>
                <w:lang w:val="en-US"/>
              </w:rPr>
              <w:t xml:space="preserve">       </w:t>
            </w:r>
            <w:r w:rsidR="00F37DBE">
              <w:rPr>
                <w:rFonts w:ascii="Times New Roman" w:hAnsi="Times New Roman"/>
                <w:bCs/>
                <w:lang w:val="en-US"/>
              </w:rPr>
              <w:t xml:space="preserve">    </w:t>
            </w:r>
            <w:r w:rsidR="00106824">
              <w:rPr>
                <w:rFonts w:ascii="Times New Roman" w:hAnsi="Times New Roman"/>
                <w:bCs/>
                <w:lang w:val="en-US"/>
              </w:rPr>
              <w:t xml:space="preserve">  </w:t>
            </w:r>
            <w:r>
              <w:rPr>
                <w:rFonts w:ascii="Times New Roman" w:hAnsi="Times New Roman"/>
                <w:bCs/>
                <w:lang w:val="en-US"/>
              </w:rPr>
              <w:t>35</w:t>
            </w:r>
            <w:r w:rsidR="00F37DBE">
              <w:rPr>
                <w:rFonts w:ascii="Times New Roman" w:hAnsi="Times New Roman"/>
                <w:bCs/>
                <w:lang w:val="en-US"/>
              </w:rPr>
              <w:t xml:space="preserve">                     </w:t>
            </w:r>
            <w:r w:rsidR="00106824">
              <w:rPr>
                <w:rFonts w:ascii="Times New Roman" w:hAnsi="Times New Roman"/>
                <w:bCs/>
                <w:lang w:val="en-US"/>
              </w:rPr>
              <w:t xml:space="preserve"> </w:t>
            </w:r>
            <w:r w:rsidR="00F37DBE">
              <w:rPr>
                <w:rFonts w:ascii="Times New Roman" w:hAnsi="Times New Roman"/>
                <w:bCs/>
                <w:lang w:val="en-US"/>
              </w:rPr>
              <w:t xml:space="preserve"> 35</w:t>
            </w:r>
          </w:p>
          <w:p w:rsidR="00F37DBE" w:rsidRDefault="00843867" w:rsidP="00856806">
            <w:pPr>
              <w:pStyle w:val="ListParagraph"/>
              <w:ind w:left="0"/>
              <w:jc w:val="both"/>
              <w:rPr>
                <w:rFonts w:ascii="Times New Roman" w:hAnsi="Times New Roman"/>
                <w:bCs/>
                <w:lang w:val="en-US"/>
              </w:rPr>
            </w:pPr>
            <w:r>
              <w:rPr>
                <w:rFonts w:ascii="Times New Roman" w:hAnsi="Times New Roman"/>
                <w:bCs/>
                <w:lang w:val="en-US"/>
              </w:rPr>
              <w:t xml:space="preserve"> SMA/</w:t>
            </w:r>
            <w:proofErr w:type="spellStart"/>
            <w:r>
              <w:rPr>
                <w:rFonts w:ascii="Times New Roman" w:hAnsi="Times New Roman"/>
                <w:bCs/>
                <w:lang w:val="en-US"/>
              </w:rPr>
              <w:t>Sederajat</w:t>
            </w:r>
            <w:proofErr w:type="spellEnd"/>
            <w:r>
              <w:rPr>
                <w:rFonts w:ascii="Times New Roman" w:hAnsi="Times New Roman"/>
                <w:bCs/>
                <w:lang w:val="en-US"/>
              </w:rPr>
              <w:t xml:space="preserve">    </w:t>
            </w:r>
            <w:r w:rsidR="00F37DBE">
              <w:rPr>
                <w:rFonts w:ascii="Times New Roman" w:hAnsi="Times New Roman"/>
                <w:bCs/>
                <w:lang w:val="en-US"/>
              </w:rPr>
              <w:t xml:space="preserve">   </w:t>
            </w:r>
            <w:r>
              <w:rPr>
                <w:rFonts w:ascii="Times New Roman" w:hAnsi="Times New Roman"/>
                <w:bCs/>
                <w:lang w:val="en-US"/>
              </w:rPr>
              <w:t xml:space="preserve">  </w:t>
            </w:r>
            <w:r w:rsidR="00106824">
              <w:rPr>
                <w:rFonts w:ascii="Times New Roman" w:hAnsi="Times New Roman"/>
                <w:bCs/>
                <w:lang w:val="en-US"/>
              </w:rPr>
              <w:t xml:space="preserve">  </w:t>
            </w:r>
            <w:r>
              <w:rPr>
                <w:rFonts w:ascii="Times New Roman" w:hAnsi="Times New Roman"/>
                <w:bCs/>
                <w:lang w:val="en-US"/>
              </w:rPr>
              <w:t xml:space="preserve">26                      </w:t>
            </w:r>
            <w:r w:rsidR="00106824">
              <w:rPr>
                <w:rFonts w:ascii="Times New Roman" w:hAnsi="Times New Roman"/>
                <w:bCs/>
                <w:lang w:val="en-US"/>
              </w:rPr>
              <w:t xml:space="preserve"> </w:t>
            </w:r>
            <w:r>
              <w:rPr>
                <w:rFonts w:ascii="Times New Roman" w:hAnsi="Times New Roman"/>
                <w:bCs/>
                <w:lang w:val="en-US"/>
              </w:rPr>
              <w:t>26</w:t>
            </w:r>
          </w:p>
          <w:p w:rsidR="00F37DBE" w:rsidRDefault="00843867" w:rsidP="00F37DBE">
            <w:pPr>
              <w:pStyle w:val="ListParagraph"/>
              <w:ind w:left="0"/>
              <w:jc w:val="both"/>
              <w:rPr>
                <w:rFonts w:ascii="Times New Roman" w:hAnsi="Times New Roman"/>
                <w:bCs/>
                <w:lang w:val="en-US"/>
              </w:rPr>
            </w:pPr>
            <w:r>
              <w:rPr>
                <w:rFonts w:ascii="Times New Roman" w:hAnsi="Times New Roman"/>
                <w:bCs/>
                <w:lang w:val="en-US"/>
              </w:rPr>
              <w:t xml:space="preserve">  </w:t>
            </w:r>
            <w:proofErr w:type="spellStart"/>
            <w:r>
              <w:rPr>
                <w:rFonts w:ascii="Times New Roman" w:hAnsi="Times New Roman"/>
                <w:bCs/>
                <w:lang w:val="en-US"/>
              </w:rPr>
              <w:t>Akademi</w:t>
            </w:r>
            <w:proofErr w:type="spellEnd"/>
            <w:r>
              <w:rPr>
                <w:rFonts w:ascii="Times New Roman" w:hAnsi="Times New Roman"/>
                <w:bCs/>
                <w:lang w:val="en-US"/>
              </w:rPr>
              <w:t xml:space="preserve">                </w:t>
            </w:r>
            <w:r w:rsidR="00F37DBE">
              <w:rPr>
                <w:rFonts w:ascii="Times New Roman" w:hAnsi="Times New Roman"/>
                <w:bCs/>
                <w:lang w:val="en-US"/>
              </w:rPr>
              <w:t xml:space="preserve"> </w:t>
            </w:r>
            <w:r w:rsidR="00106824">
              <w:rPr>
                <w:rFonts w:ascii="Times New Roman" w:hAnsi="Times New Roman"/>
                <w:bCs/>
                <w:lang w:val="en-US"/>
              </w:rPr>
              <w:t xml:space="preserve">  </w:t>
            </w:r>
            <w:r w:rsidR="00F37DBE">
              <w:rPr>
                <w:rFonts w:ascii="Times New Roman" w:hAnsi="Times New Roman"/>
                <w:bCs/>
                <w:lang w:val="en-US"/>
              </w:rPr>
              <w:t xml:space="preserve"> </w:t>
            </w:r>
            <w:r>
              <w:rPr>
                <w:rFonts w:ascii="Times New Roman" w:hAnsi="Times New Roman"/>
                <w:bCs/>
                <w:lang w:val="en-US"/>
              </w:rPr>
              <w:t xml:space="preserve">20                   </w:t>
            </w:r>
            <w:r w:rsidR="00106824">
              <w:rPr>
                <w:rFonts w:ascii="Times New Roman" w:hAnsi="Times New Roman"/>
                <w:bCs/>
                <w:lang w:val="en-US"/>
              </w:rPr>
              <w:t xml:space="preserve"> </w:t>
            </w:r>
            <w:r>
              <w:rPr>
                <w:rFonts w:ascii="Times New Roman" w:hAnsi="Times New Roman"/>
                <w:bCs/>
                <w:lang w:val="en-US"/>
              </w:rPr>
              <w:t xml:space="preserve">   21</w:t>
            </w:r>
          </w:p>
          <w:tbl>
            <w:tblPr>
              <w:tblStyle w:val="TableGrid"/>
              <w:tblW w:w="0" w:type="auto"/>
              <w:tblInd w:w="5" w:type="dxa"/>
              <w:tblLook w:val="04A0" w:firstRow="1" w:lastRow="0" w:firstColumn="1" w:lastColumn="0" w:noHBand="0" w:noVBand="1"/>
            </w:tblPr>
            <w:tblGrid>
              <w:gridCol w:w="4413"/>
            </w:tblGrid>
            <w:tr w:rsidR="00F37DBE" w:rsidTr="00F37DBE">
              <w:tc>
                <w:tcPr>
                  <w:tcW w:w="4413" w:type="dxa"/>
                  <w:tcBorders>
                    <w:left w:val="nil"/>
                    <w:right w:val="nil"/>
                  </w:tcBorders>
                </w:tcPr>
                <w:p w:rsidR="00F37DBE" w:rsidRPr="00F37DBE" w:rsidRDefault="00F37DBE" w:rsidP="00F37DBE">
                  <w:pPr>
                    <w:pStyle w:val="ListParagraph"/>
                    <w:ind w:left="0"/>
                    <w:jc w:val="both"/>
                    <w:rPr>
                      <w:rFonts w:ascii="Times New Roman" w:hAnsi="Times New Roman"/>
                      <w:b/>
                      <w:bCs/>
                      <w:lang w:val="en-US"/>
                    </w:rPr>
                  </w:pPr>
                  <w:proofErr w:type="spellStart"/>
                  <w:r w:rsidRPr="00F37DBE">
                    <w:rPr>
                      <w:rFonts w:ascii="Times New Roman" w:hAnsi="Times New Roman"/>
                      <w:b/>
                      <w:bCs/>
                      <w:lang w:val="en-US"/>
                    </w:rPr>
                    <w:t>Pekerjaan</w:t>
                  </w:r>
                  <w:proofErr w:type="spellEnd"/>
                </w:p>
                <w:p w:rsidR="00F37DBE" w:rsidRDefault="00F37DBE" w:rsidP="00F37DBE">
                  <w:pPr>
                    <w:pStyle w:val="ListParagraph"/>
                    <w:ind w:left="0"/>
                    <w:jc w:val="both"/>
                    <w:rPr>
                      <w:rFonts w:ascii="Times New Roman" w:hAnsi="Times New Roman"/>
                      <w:bCs/>
                      <w:lang w:val="en-US"/>
                    </w:rPr>
                  </w:pPr>
                  <w:proofErr w:type="spellStart"/>
                  <w:r>
                    <w:rPr>
                      <w:rFonts w:ascii="Times New Roman" w:hAnsi="Times New Roman"/>
                      <w:bCs/>
                      <w:lang w:val="en-US"/>
                    </w:rPr>
                    <w:t>Tani</w:t>
                  </w:r>
                  <w:proofErr w:type="spellEnd"/>
                  <w:r>
                    <w:rPr>
                      <w:rFonts w:ascii="Times New Roman" w:hAnsi="Times New Roman"/>
                      <w:bCs/>
                      <w:lang w:val="en-US"/>
                    </w:rPr>
                    <w:t xml:space="preserve">                            30                  </w:t>
                  </w:r>
                  <w:r w:rsidR="00106824">
                    <w:rPr>
                      <w:rFonts w:ascii="Times New Roman" w:hAnsi="Times New Roman"/>
                      <w:bCs/>
                      <w:lang w:val="en-US"/>
                    </w:rPr>
                    <w:t xml:space="preserve">   </w:t>
                  </w:r>
                  <w:r>
                    <w:rPr>
                      <w:rFonts w:ascii="Times New Roman" w:hAnsi="Times New Roman"/>
                      <w:bCs/>
                      <w:lang w:val="en-US"/>
                    </w:rPr>
                    <w:t>30</w:t>
                  </w:r>
                </w:p>
                <w:p w:rsidR="00F37DBE" w:rsidRDefault="00F37DBE" w:rsidP="00F37DBE">
                  <w:pPr>
                    <w:pStyle w:val="ListParagraph"/>
                    <w:ind w:left="0"/>
                    <w:jc w:val="both"/>
                    <w:rPr>
                      <w:rFonts w:ascii="Times New Roman" w:hAnsi="Times New Roman"/>
                      <w:bCs/>
                      <w:lang w:val="en-US"/>
                    </w:rPr>
                  </w:pPr>
                  <w:proofErr w:type="spellStart"/>
                  <w:r>
                    <w:rPr>
                      <w:rFonts w:ascii="Times New Roman" w:hAnsi="Times New Roman"/>
                      <w:bCs/>
                      <w:lang w:val="en-US"/>
                    </w:rPr>
                    <w:t>Wiraswasta</w:t>
                  </w:r>
                  <w:proofErr w:type="spellEnd"/>
                  <w:r>
                    <w:rPr>
                      <w:rFonts w:ascii="Times New Roman" w:hAnsi="Times New Roman"/>
                      <w:bCs/>
                      <w:lang w:val="en-US"/>
                    </w:rPr>
                    <w:t xml:space="preserve">                 15                  </w:t>
                  </w:r>
                  <w:r w:rsidR="00106824">
                    <w:rPr>
                      <w:rFonts w:ascii="Times New Roman" w:hAnsi="Times New Roman"/>
                      <w:bCs/>
                      <w:lang w:val="en-US"/>
                    </w:rPr>
                    <w:t xml:space="preserve">   </w:t>
                  </w:r>
                  <w:r>
                    <w:rPr>
                      <w:rFonts w:ascii="Times New Roman" w:hAnsi="Times New Roman"/>
                      <w:bCs/>
                      <w:lang w:val="en-US"/>
                    </w:rPr>
                    <w:t>15</w:t>
                  </w:r>
                </w:p>
                <w:p w:rsidR="00F37DBE" w:rsidRDefault="00F37DBE" w:rsidP="00F37DBE">
                  <w:pPr>
                    <w:pStyle w:val="ListParagraph"/>
                    <w:ind w:left="0"/>
                    <w:jc w:val="both"/>
                    <w:rPr>
                      <w:rFonts w:ascii="Times New Roman" w:hAnsi="Times New Roman"/>
                      <w:bCs/>
                      <w:lang w:val="en-US"/>
                    </w:rPr>
                  </w:pPr>
                  <w:proofErr w:type="spellStart"/>
                  <w:r>
                    <w:rPr>
                      <w:rFonts w:ascii="Times New Roman" w:hAnsi="Times New Roman"/>
                      <w:bCs/>
                      <w:lang w:val="en-US"/>
                    </w:rPr>
                    <w:t>Swasta</w:t>
                  </w:r>
                  <w:proofErr w:type="spellEnd"/>
                  <w:r w:rsidR="00106824">
                    <w:rPr>
                      <w:rFonts w:ascii="Times New Roman" w:hAnsi="Times New Roman"/>
                      <w:bCs/>
                      <w:lang w:val="en-US"/>
                    </w:rPr>
                    <w:t xml:space="preserve">                        </w:t>
                  </w:r>
                  <w:r>
                    <w:rPr>
                      <w:rFonts w:ascii="Times New Roman" w:hAnsi="Times New Roman"/>
                      <w:bCs/>
                      <w:lang w:val="en-US"/>
                    </w:rPr>
                    <w:t xml:space="preserve">18                 </w:t>
                  </w:r>
                  <w:r w:rsidR="00106824">
                    <w:rPr>
                      <w:rFonts w:ascii="Times New Roman" w:hAnsi="Times New Roman"/>
                      <w:bCs/>
                      <w:lang w:val="en-US"/>
                    </w:rPr>
                    <w:t xml:space="preserve">    </w:t>
                  </w:r>
                  <w:r>
                    <w:rPr>
                      <w:rFonts w:ascii="Times New Roman" w:hAnsi="Times New Roman"/>
                      <w:bCs/>
                      <w:lang w:val="en-US"/>
                    </w:rPr>
                    <w:t>18</w:t>
                  </w:r>
                </w:p>
                <w:p w:rsidR="00F37DBE" w:rsidRDefault="00106824" w:rsidP="00F37DBE">
                  <w:pPr>
                    <w:pStyle w:val="ListParagraph"/>
                    <w:ind w:left="0"/>
                    <w:jc w:val="both"/>
                    <w:rPr>
                      <w:rFonts w:ascii="Times New Roman" w:hAnsi="Times New Roman"/>
                      <w:bCs/>
                      <w:lang w:val="en-US"/>
                    </w:rPr>
                  </w:pPr>
                  <w:proofErr w:type="spellStart"/>
                  <w:r>
                    <w:rPr>
                      <w:rFonts w:ascii="Times New Roman" w:hAnsi="Times New Roman"/>
                      <w:bCs/>
                      <w:lang w:val="en-US"/>
                    </w:rPr>
                    <w:t>Ibu</w:t>
                  </w:r>
                  <w:proofErr w:type="spellEnd"/>
                  <w:r>
                    <w:rPr>
                      <w:rFonts w:ascii="Times New Roman" w:hAnsi="Times New Roman"/>
                      <w:bCs/>
                      <w:lang w:val="en-US"/>
                    </w:rPr>
                    <w:t xml:space="preserve"> </w:t>
                  </w:r>
                  <w:proofErr w:type="spellStart"/>
                  <w:r>
                    <w:rPr>
                      <w:rFonts w:ascii="Times New Roman" w:hAnsi="Times New Roman"/>
                      <w:bCs/>
                      <w:lang w:val="en-US"/>
                    </w:rPr>
                    <w:t>Rumah</w:t>
                  </w:r>
                  <w:proofErr w:type="spellEnd"/>
                  <w:r>
                    <w:rPr>
                      <w:rFonts w:ascii="Times New Roman" w:hAnsi="Times New Roman"/>
                      <w:bCs/>
                      <w:lang w:val="en-US"/>
                    </w:rPr>
                    <w:t xml:space="preserve"> </w:t>
                  </w:r>
                  <w:proofErr w:type="spellStart"/>
                  <w:r>
                    <w:rPr>
                      <w:rFonts w:ascii="Times New Roman" w:hAnsi="Times New Roman"/>
                      <w:bCs/>
                      <w:lang w:val="en-US"/>
                    </w:rPr>
                    <w:t>Tangga</w:t>
                  </w:r>
                  <w:proofErr w:type="spellEnd"/>
                  <w:r>
                    <w:rPr>
                      <w:rFonts w:ascii="Times New Roman" w:hAnsi="Times New Roman"/>
                      <w:bCs/>
                      <w:lang w:val="en-US"/>
                    </w:rPr>
                    <w:t xml:space="preserve">     </w:t>
                  </w:r>
                  <w:r w:rsidR="00F37DBE">
                    <w:rPr>
                      <w:rFonts w:ascii="Times New Roman" w:hAnsi="Times New Roman"/>
                      <w:bCs/>
                      <w:lang w:val="en-US"/>
                    </w:rPr>
                    <w:t xml:space="preserve">36               </w:t>
                  </w:r>
                  <w:r>
                    <w:rPr>
                      <w:rFonts w:ascii="Times New Roman" w:hAnsi="Times New Roman"/>
                      <w:bCs/>
                      <w:lang w:val="en-US"/>
                    </w:rPr>
                    <w:t xml:space="preserve">     </w:t>
                  </w:r>
                  <w:r w:rsidR="00F37DBE">
                    <w:rPr>
                      <w:rFonts w:ascii="Times New Roman" w:hAnsi="Times New Roman"/>
                      <w:bCs/>
                      <w:lang w:val="en-US"/>
                    </w:rPr>
                    <w:t xml:space="preserve"> 37</w:t>
                  </w:r>
                </w:p>
              </w:tc>
            </w:tr>
          </w:tbl>
          <w:p w:rsidR="00AB3A3A" w:rsidRDefault="00AB3A3A" w:rsidP="00F37DBE">
            <w:pPr>
              <w:pStyle w:val="ListParagraph"/>
              <w:ind w:left="0"/>
              <w:jc w:val="both"/>
              <w:rPr>
                <w:rFonts w:ascii="Times New Roman" w:hAnsi="Times New Roman"/>
                <w:bCs/>
                <w:lang w:val="en-US"/>
              </w:rPr>
            </w:pPr>
          </w:p>
        </w:tc>
      </w:tr>
      <w:tr w:rsidR="00AB3A3A" w:rsidTr="00C165FB">
        <w:trPr>
          <w:trHeight w:val="1162"/>
        </w:trPr>
        <w:tc>
          <w:tcPr>
            <w:tcW w:w="4644" w:type="dxa"/>
            <w:tcBorders>
              <w:top w:val="nil"/>
              <w:left w:val="nil"/>
              <w:bottom w:val="nil"/>
              <w:right w:val="nil"/>
            </w:tcBorders>
          </w:tcPr>
          <w:p w:rsidR="00AB3A3A" w:rsidRDefault="006D7D6A" w:rsidP="006D7D6A">
            <w:pPr>
              <w:pStyle w:val="ListParagraph"/>
              <w:ind w:left="0"/>
              <w:jc w:val="both"/>
              <w:rPr>
                <w:rFonts w:ascii="Times New Roman" w:hAnsi="Times New Roman"/>
                <w:bCs/>
                <w:lang w:val="en-US"/>
              </w:rPr>
            </w:pPr>
            <w:r>
              <w:rPr>
                <w:rFonts w:ascii="Times New Roman" w:hAnsi="Times New Roman"/>
                <w:bCs/>
              </w:rPr>
              <w:t xml:space="preserve"> </w:t>
            </w:r>
          </w:p>
          <w:p w:rsidR="00106824" w:rsidRPr="00AA4923" w:rsidRDefault="000A20A2" w:rsidP="00AA4923">
            <w:pPr>
              <w:pStyle w:val="ListParagraph"/>
              <w:ind w:left="0" w:firstLine="720"/>
              <w:jc w:val="both"/>
              <w:rPr>
                <w:rFonts w:ascii="Times New Roman" w:hAnsi="Times New Roman"/>
                <w:bCs/>
                <w:lang w:val="en-US"/>
              </w:rPr>
            </w:pPr>
            <w:r>
              <w:rPr>
                <w:rFonts w:ascii="Times New Roman" w:hAnsi="Times New Roman"/>
                <w:bCs/>
                <w:lang w:val="en-US"/>
              </w:rPr>
              <w:t xml:space="preserve">Dari </w:t>
            </w:r>
            <w:r>
              <w:rPr>
                <w:rFonts w:ascii="Times New Roman" w:hAnsi="Times New Roman"/>
                <w:bCs/>
              </w:rPr>
              <w:t>table</w:t>
            </w:r>
            <w:r>
              <w:rPr>
                <w:rFonts w:ascii="Times New Roman" w:hAnsi="Times New Roman"/>
                <w:bCs/>
                <w:lang w:val="en-US"/>
              </w:rPr>
              <w:t xml:space="preserve"> </w:t>
            </w:r>
            <w:r w:rsidR="00B636DE" w:rsidRPr="00827981">
              <w:rPr>
                <w:rFonts w:ascii="Times New Roman" w:hAnsi="Times New Roman"/>
                <w:bCs/>
              </w:rPr>
              <w:t>1 menunjukkan bahwa sebagian besar  usia orang tua responden berusia 36-45 Tahun sebanyak 58 (58%) dan sebagian kecil orang tua responden berusia 56-65 Tahun sebanyak  21 (22%).</w:t>
            </w:r>
            <w:r>
              <w:rPr>
                <w:rFonts w:ascii="Times New Roman" w:hAnsi="Times New Roman"/>
                <w:bCs/>
                <w:lang w:val="en-US"/>
              </w:rPr>
              <w:t xml:space="preserve"> H</w:t>
            </w:r>
            <w:r w:rsidR="00B636DE" w:rsidRPr="00827981">
              <w:rPr>
                <w:rFonts w:ascii="Times New Roman" w:hAnsi="Times New Roman"/>
                <w:bCs/>
              </w:rPr>
              <w:t>ampir sebagian orang tua responden berpendidikan SMP/Sederajat sebanyak 35 (35%) dan sebagian kecil orang tua responden berpendidikan SD sebanyak 18 (18%)</w:t>
            </w:r>
            <w:r>
              <w:rPr>
                <w:rFonts w:ascii="Times New Roman" w:hAnsi="Times New Roman"/>
                <w:bCs/>
                <w:lang w:val="en-US"/>
              </w:rPr>
              <w:t>. H</w:t>
            </w:r>
            <w:r w:rsidR="00B636DE" w:rsidRPr="00827981">
              <w:rPr>
                <w:rFonts w:ascii="Times New Roman" w:hAnsi="Times New Roman"/>
                <w:bCs/>
              </w:rPr>
              <w:t>ampir sebagian orang tua responden bekerja sebagai ibu rumah tangga sebanyak 36 (37%) dan sebagian kecil orang tua responden bekerja sebagai wiraswasta sebanyak 15 (15%).</w:t>
            </w:r>
            <w:bookmarkStart w:id="0" w:name="_GoBack"/>
            <w:bookmarkEnd w:id="0"/>
          </w:p>
          <w:p w:rsidR="00106824" w:rsidRDefault="00106824" w:rsidP="00F37DBE">
            <w:pPr>
              <w:pStyle w:val="ListParagraph"/>
              <w:ind w:left="0" w:firstLine="720"/>
              <w:jc w:val="both"/>
              <w:rPr>
                <w:rFonts w:ascii="Times New Roman" w:hAnsi="Times New Roman"/>
                <w:bCs/>
                <w:lang w:val="en-US"/>
              </w:rPr>
            </w:pPr>
          </w:p>
          <w:p w:rsidR="00106824" w:rsidRPr="00106824" w:rsidRDefault="00106824" w:rsidP="00F37DBE">
            <w:pPr>
              <w:pStyle w:val="ListParagraph"/>
              <w:ind w:left="0" w:firstLine="720"/>
              <w:jc w:val="both"/>
              <w:rPr>
                <w:rFonts w:ascii="Times New Roman" w:hAnsi="Times New Roman"/>
                <w:bCs/>
                <w:lang w:val="en-US"/>
              </w:rPr>
            </w:pPr>
          </w:p>
          <w:p w:rsidR="00B636DE" w:rsidRDefault="00256AF8" w:rsidP="00B636DE">
            <w:pPr>
              <w:pStyle w:val="ListParagraph"/>
              <w:numPr>
                <w:ilvl w:val="0"/>
                <w:numId w:val="31"/>
              </w:numPr>
              <w:jc w:val="both"/>
              <w:rPr>
                <w:rFonts w:ascii="Times New Roman" w:hAnsi="Times New Roman"/>
                <w:bCs/>
                <w:lang w:val="en-US"/>
              </w:rPr>
            </w:pPr>
            <w:r>
              <w:rPr>
                <w:rFonts w:ascii="Times New Roman" w:hAnsi="Times New Roman"/>
                <w:bCs/>
                <w:lang w:val="en-US"/>
              </w:rPr>
              <w:t xml:space="preserve">Data </w:t>
            </w:r>
            <w:proofErr w:type="spellStart"/>
            <w:r>
              <w:rPr>
                <w:rFonts w:ascii="Times New Roman" w:hAnsi="Times New Roman"/>
                <w:bCs/>
                <w:lang w:val="en-US"/>
              </w:rPr>
              <w:t>Siswa</w:t>
            </w:r>
            <w:proofErr w:type="spellEnd"/>
          </w:p>
          <w:tbl>
            <w:tblPr>
              <w:tblStyle w:val="TableGrid"/>
              <w:tblW w:w="0" w:type="auto"/>
              <w:tblInd w:w="5" w:type="dxa"/>
              <w:tblLook w:val="04A0" w:firstRow="1" w:lastRow="0" w:firstColumn="1" w:lastColumn="0" w:noHBand="0" w:noVBand="1"/>
            </w:tblPr>
            <w:tblGrid>
              <w:gridCol w:w="4067"/>
            </w:tblGrid>
            <w:tr w:rsidR="00B636DE" w:rsidTr="003260B3">
              <w:tc>
                <w:tcPr>
                  <w:tcW w:w="4067" w:type="dxa"/>
                  <w:tcBorders>
                    <w:left w:val="nil"/>
                    <w:right w:val="nil"/>
                  </w:tcBorders>
                </w:tcPr>
                <w:p w:rsidR="00B636DE" w:rsidRPr="00843867" w:rsidRDefault="003260B3" w:rsidP="00B636DE">
                  <w:pPr>
                    <w:jc w:val="both"/>
                    <w:rPr>
                      <w:rFonts w:ascii="Times New Roman" w:hAnsi="Times New Roman"/>
                      <w:b/>
                      <w:bCs/>
                      <w:lang w:val="en-US"/>
                    </w:rPr>
                  </w:pPr>
                  <w:r w:rsidRPr="00843867">
                    <w:rPr>
                      <w:rFonts w:ascii="Times New Roman" w:hAnsi="Times New Roman"/>
                      <w:b/>
                      <w:bCs/>
                      <w:lang w:val="en-US"/>
                    </w:rPr>
                    <w:t xml:space="preserve">  </w:t>
                  </w:r>
                  <w:proofErr w:type="spellStart"/>
                  <w:r w:rsidR="00843867">
                    <w:rPr>
                      <w:rFonts w:ascii="Times New Roman" w:hAnsi="Times New Roman"/>
                      <w:b/>
                      <w:bCs/>
                      <w:lang w:val="en-US"/>
                    </w:rPr>
                    <w:t>Kategori</w:t>
                  </w:r>
                  <w:proofErr w:type="spellEnd"/>
                  <w:r w:rsidRPr="00843867">
                    <w:rPr>
                      <w:rFonts w:ascii="Times New Roman" w:hAnsi="Times New Roman"/>
                      <w:b/>
                      <w:bCs/>
                      <w:lang w:val="en-US"/>
                    </w:rPr>
                    <w:t xml:space="preserve">      </w:t>
                  </w:r>
                  <w:proofErr w:type="spellStart"/>
                  <w:r w:rsidRPr="00843867">
                    <w:rPr>
                      <w:rFonts w:ascii="Times New Roman" w:hAnsi="Times New Roman"/>
                      <w:b/>
                      <w:bCs/>
                      <w:lang w:val="en-US"/>
                    </w:rPr>
                    <w:t>Frekuensi</w:t>
                  </w:r>
                  <w:proofErr w:type="spellEnd"/>
                  <w:r w:rsidRPr="00843867">
                    <w:rPr>
                      <w:rFonts w:ascii="Times New Roman" w:hAnsi="Times New Roman"/>
                      <w:b/>
                      <w:bCs/>
                      <w:lang w:val="en-US"/>
                    </w:rPr>
                    <w:t xml:space="preserve">     </w:t>
                  </w:r>
                  <w:proofErr w:type="spellStart"/>
                  <w:r w:rsidRPr="00843867">
                    <w:rPr>
                      <w:rFonts w:ascii="Times New Roman" w:hAnsi="Times New Roman"/>
                      <w:b/>
                      <w:bCs/>
                      <w:lang w:val="en-US"/>
                    </w:rPr>
                    <w:t>Prosentase</w:t>
                  </w:r>
                  <w:proofErr w:type="spellEnd"/>
                </w:p>
                <w:p w:rsidR="00D45BDD" w:rsidRDefault="00D45BDD" w:rsidP="00B636DE">
                  <w:pPr>
                    <w:jc w:val="both"/>
                    <w:rPr>
                      <w:rFonts w:ascii="Times New Roman" w:hAnsi="Times New Roman"/>
                      <w:bCs/>
                      <w:lang w:val="en-US"/>
                    </w:rPr>
                  </w:pPr>
                  <w:r w:rsidRPr="00843867">
                    <w:rPr>
                      <w:rFonts w:ascii="Times New Roman" w:hAnsi="Times New Roman"/>
                      <w:b/>
                      <w:bCs/>
                      <w:lang w:val="en-US"/>
                    </w:rPr>
                    <w:t xml:space="preserve">                                                    </w:t>
                  </w:r>
                  <w:r w:rsidR="00843867" w:rsidRPr="00843867">
                    <w:rPr>
                      <w:rFonts w:ascii="Times New Roman" w:hAnsi="Times New Roman"/>
                      <w:b/>
                      <w:bCs/>
                      <w:lang w:val="en-US"/>
                    </w:rPr>
                    <w:t xml:space="preserve"> %</w:t>
                  </w:r>
                </w:p>
              </w:tc>
            </w:tr>
            <w:tr w:rsidR="00B636DE" w:rsidTr="00843867">
              <w:trPr>
                <w:trHeight w:val="769"/>
              </w:trPr>
              <w:tc>
                <w:tcPr>
                  <w:tcW w:w="4067" w:type="dxa"/>
                  <w:tcBorders>
                    <w:left w:val="nil"/>
                    <w:bottom w:val="single" w:sz="4" w:space="0" w:color="auto"/>
                    <w:right w:val="nil"/>
                  </w:tcBorders>
                </w:tcPr>
                <w:p w:rsidR="00843867" w:rsidRDefault="003260B3" w:rsidP="003260B3">
                  <w:pPr>
                    <w:jc w:val="both"/>
                    <w:rPr>
                      <w:rFonts w:ascii="Times New Roman" w:hAnsi="Times New Roman"/>
                      <w:bCs/>
                      <w:lang w:val="en-US"/>
                    </w:rPr>
                  </w:pPr>
                  <w:r>
                    <w:rPr>
                      <w:rFonts w:ascii="Times New Roman" w:hAnsi="Times New Roman"/>
                      <w:bCs/>
                      <w:lang w:val="en-US"/>
                    </w:rPr>
                    <w:t xml:space="preserve"> </w:t>
                  </w:r>
                  <w:proofErr w:type="spellStart"/>
                  <w:r w:rsidR="00843867" w:rsidRPr="00843867">
                    <w:rPr>
                      <w:rFonts w:ascii="Times New Roman" w:hAnsi="Times New Roman"/>
                      <w:b/>
                      <w:bCs/>
                      <w:lang w:val="en-US"/>
                    </w:rPr>
                    <w:t>Usia</w:t>
                  </w:r>
                  <w:proofErr w:type="spellEnd"/>
                  <w:r w:rsidR="00843867" w:rsidRPr="00843867">
                    <w:rPr>
                      <w:rFonts w:ascii="Times New Roman" w:hAnsi="Times New Roman"/>
                      <w:b/>
                      <w:bCs/>
                      <w:lang w:val="en-US"/>
                    </w:rPr>
                    <w:t xml:space="preserve">  </w:t>
                  </w:r>
                </w:p>
                <w:p w:rsidR="003260B3" w:rsidRPr="00827981" w:rsidRDefault="003260B3" w:rsidP="003260B3">
                  <w:pPr>
                    <w:jc w:val="both"/>
                    <w:rPr>
                      <w:rFonts w:ascii="Times New Roman" w:hAnsi="Times New Roman" w:cs="Times New Roman"/>
                      <w:bCs/>
                    </w:rPr>
                  </w:pPr>
                  <w:r>
                    <w:rPr>
                      <w:rFonts w:ascii="Times New Roman" w:hAnsi="Times New Roman"/>
                      <w:bCs/>
                      <w:lang w:val="en-US"/>
                    </w:rPr>
                    <w:t xml:space="preserve"> </w:t>
                  </w:r>
                  <w:r w:rsidRPr="00827981">
                    <w:rPr>
                      <w:rFonts w:ascii="Times New Roman" w:hAnsi="Times New Roman" w:cs="Times New Roman"/>
                      <w:bCs/>
                    </w:rPr>
                    <w:t>14 Tahun          35                     35</w:t>
                  </w:r>
                </w:p>
                <w:p w:rsidR="00843867" w:rsidRDefault="000A20A2" w:rsidP="003260B3">
                  <w:pPr>
                    <w:jc w:val="both"/>
                    <w:rPr>
                      <w:rFonts w:ascii="Times New Roman" w:hAnsi="Times New Roman"/>
                      <w:bCs/>
                      <w:lang w:val="en-US"/>
                    </w:rPr>
                  </w:pPr>
                  <w:r>
                    <w:rPr>
                      <w:rFonts w:ascii="Times New Roman" w:hAnsi="Times New Roman" w:cs="Times New Roman"/>
                      <w:bCs/>
                      <w:lang w:val="en-US"/>
                    </w:rPr>
                    <w:t xml:space="preserve"> </w:t>
                  </w:r>
                  <w:r w:rsidR="003260B3" w:rsidRPr="00827981">
                    <w:rPr>
                      <w:rFonts w:ascii="Times New Roman" w:hAnsi="Times New Roman" w:cs="Times New Roman"/>
                      <w:bCs/>
                    </w:rPr>
                    <w:t>15 Tahun          64                     65</w:t>
                  </w:r>
                </w:p>
                <w:p w:rsidR="003260B3" w:rsidRDefault="00843867" w:rsidP="00843867">
                  <w:pPr>
                    <w:jc w:val="both"/>
                    <w:rPr>
                      <w:rFonts w:ascii="Times New Roman" w:hAnsi="Times New Roman"/>
                      <w:bCs/>
                      <w:lang w:val="en-US"/>
                    </w:rPr>
                  </w:pPr>
                  <w:r>
                    <w:rPr>
                      <w:rFonts w:ascii="Times New Roman" w:hAnsi="Times New Roman"/>
                      <w:bCs/>
                      <w:lang w:val="en-US"/>
                    </w:rPr>
                    <w:t xml:space="preserve">  </w:t>
                  </w:r>
                </w:p>
              </w:tc>
            </w:tr>
            <w:tr w:rsidR="003260B3" w:rsidTr="00D45BDD">
              <w:trPr>
                <w:trHeight w:val="769"/>
              </w:trPr>
              <w:tc>
                <w:tcPr>
                  <w:tcW w:w="4067" w:type="dxa"/>
                  <w:tcBorders>
                    <w:left w:val="nil"/>
                    <w:bottom w:val="single" w:sz="4" w:space="0" w:color="auto"/>
                    <w:right w:val="nil"/>
                  </w:tcBorders>
                </w:tcPr>
                <w:p w:rsidR="00D45BDD" w:rsidRPr="00843867" w:rsidRDefault="003260B3" w:rsidP="00D45BDD">
                  <w:pPr>
                    <w:pStyle w:val="ListParagraph"/>
                    <w:ind w:left="0"/>
                    <w:jc w:val="both"/>
                    <w:rPr>
                      <w:rFonts w:ascii="Times New Roman" w:hAnsi="Times New Roman"/>
                      <w:b/>
                      <w:bCs/>
                    </w:rPr>
                  </w:pPr>
                  <w:r w:rsidRPr="00843867">
                    <w:rPr>
                      <w:rFonts w:ascii="Times New Roman" w:hAnsi="Times New Roman"/>
                      <w:b/>
                      <w:bCs/>
                    </w:rPr>
                    <w:t xml:space="preserve">Jenis Kelamin    </w:t>
                  </w:r>
                </w:p>
                <w:p w:rsidR="00D45BDD" w:rsidRPr="00827981" w:rsidRDefault="00D45BDD" w:rsidP="00A46BCE">
                  <w:pPr>
                    <w:pStyle w:val="ListParagraph"/>
                    <w:ind w:left="0"/>
                    <w:jc w:val="both"/>
                    <w:rPr>
                      <w:rFonts w:ascii="Times New Roman" w:hAnsi="Times New Roman"/>
                      <w:bCs/>
                    </w:rPr>
                  </w:pPr>
                  <w:r w:rsidRPr="00827981">
                    <w:rPr>
                      <w:rFonts w:ascii="Times New Roman" w:hAnsi="Times New Roman"/>
                      <w:bCs/>
                    </w:rPr>
                    <w:t xml:space="preserve"> Laki-laki             99                100</w:t>
                  </w:r>
                </w:p>
                <w:p w:rsidR="003260B3" w:rsidRPr="00827981" w:rsidRDefault="00D45BDD" w:rsidP="00A46BCE">
                  <w:pPr>
                    <w:pStyle w:val="ListParagraph"/>
                    <w:ind w:left="0"/>
                    <w:jc w:val="both"/>
                    <w:rPr>
                      <w:rFonts w:ascii="Times New Roman" w:hAnsi="Times New Roman"/>
                      <w:bCs/>
                    </w:rPr>
                  </w:pPr>
                  <w:r w:rsidRPr="00827981">
                    <w:rPr>
                      <w:rFonts w:ascii="Times New Roman" w:hAnsi="Times New Roman"/>
                      <w:bCs/>
                    </w:rPr>
                    <w:t xml:space="preserve"> Perempuan         0                     0</w:t>
                  </w:r>
                </w:p>
              </w:tc>
            </w:tr>
            <w:tr w:rsidR="003260B3" w:rsidTr="00D45BDD">
              <w:tc>
                <w:tcPr>
                  <w:tcW w:w="4067" w:type="dxa"/>
                  <w:tcBorders>
                    <w:left w:val="nil"/>
                    <w:bottom w:val="nil"/>
                    <w:right w:val="nil"/>
                  </w:tcBorders>
                </w:tcPr>
                <w:p w:rsidR="003260B3" w:rsidRDefault="003260B3" w:rsidP="00D45BDD">
                  <w:pPr>
                    <w:jc w:val="both"/>
                    <w:rPr>
                      <w:rFonts w:ascii="Times New Roman" w:hAnsi="Times New Roman"/>
                      <w:bCs/>
                      <w:lang w:val="en-US"/>
                    </w:rPr>
                  </w:pPr>
                  <w:r>
                    <w:rPr>
                      <w:rFonts w:ascii="Times New Roman" w:hAnsi="Times New Roman"/>
                      <w:bCs/>
                      <w:lang w:val="en-US"/>
                    </w:rPr>
                    <w:t xml:space="preserve">    </w:t>
                  </w:r>
                </w:p>
              </w:tc>
            </w:tr>
          </w:tbl>
          <w:p w:rsidR="003B1172" w:rsidRPr="00401526" w:rsidRDefault="00401526" w:rsidP="00401526">
            <w:pPr>
              <w:ind w:firstLine="502"/>
              <w:jc w:val="both"/>
              <w:rPr>
                <w:rFonts w:ascii="Times New Roman" w:hAnsi="Times New Roman" w:cs="Times New Roman"/>
                <w:bCs/>
                <w:lang w:val="en-US"/>
              </w:rPr>
            </w:pPr>
            <w:r>
              <w:rPr>
                <w:rFonts w:ascii="Times New Roman" w:hAnsi="Times New Roman" w:cs="Times New Roman"/>
                <w:bCs/>
              </w:rPr>
              <w:t>Berdasarkan tabel</w:t>
            </w:r>
            <w:r>
              <w:rPr>
                <w:rFonts w:ascii="Times New Roman" w:hAnsi="Times New Roman" w:cs="Times New Roman"/>
                <w:bCs/>
                <w:lang w:val="en-US"/>
              </w:rPr>
              <w:t xml:space="preserve"> 2</w:t>
            </w:r>
            <w:r w:rsidR="003B1172" w:rsidRPr="00827981">
              <w:rPr>
                <w:rFonts w:ascii="Times New Roman" w:hAnsi="Times New Roman" w:cs="Times New Roman"/>
                <w:bCs/>
              </w:rPr>
              <w:t xml:space="preserve"> menunjukkan hampir sebagian usia responden 15 Tahun sebanyak 64 (65%) dan hampir sebagian berusia 14 Tahun sebanyak 35 (35%).</w:t>
            </w:r>
            <w:r>
              <w:rPr>
                <w:rFonts w:ascii="Times New Roman" w:hAnsi="Times New Roman" w:cs="Times New Roman"/>
                <w:bCs/>
                <w:lang w:val="en-US"/>
              </w:rPr>
              <w:t xml:space="preserve"> S</w:t>
            </w:r>
            <w:r w:rsidR="003B1172" w:rsidRPr="00827981">
              <w:rPr>
                <w:rFonts w:ascii="Times New Roman" w:hAnsi="Times New Roman" w:cs="Times New Roman"/>
                <w:bCs/>
              </w:rPr>
              <w:t xml:space="preserve">eluruhnya anak berjenis kealamin laki-laki sebanyak 99 (100%). </w:t>
            </w:r>
          </w:p>
          <w:p w:rsidR="003B1172" w:rsidRPr="000A1049" w:rsidRDefault="003B1172" w:rsidP="00571783">
            <w:pPr>
              <w:pStyle w:val="ListParagraph"/>
              <w:numPr>
                <w:ilvl w:val="0"/>
                <w:numId w:val="36"/>
              </w:numPr>
              <w:jc w:val="both"/>
              <w:rPr>
                <w:rFonts w:ascii="Times New Roman" w:eastAsiaTheme="minorHAnsi" w:hAnsi="Times New Roman"/>
                <w:b/>
                <w:bCs/>
                <w:lang w:val="en-US"/>
              </w:rPr>
            </w:pPr>
            <w:r w:rsidRPr="000A1049">
              <w:rPr>
                <w:rFonts w:ascii="Times New Roman" w:eastAsiaTheme="minorHAnsi" w:hAnsi="Times New Roman"/>
                <w:b/>
                <w:bCs/>
              </w:rPr>
              <w:t>Data Khusus</w:t>
            </w:r>
          </w:p>
          <w:p w:rsidR="000A1049" w:rsidRDefault="000A1049" w:rsidP="000A1049">
            <w:pPr>
              <w:jc w:val="both"/>
              <w:rPr>
                <w:rFonts w:ascii="Times New Roman" w:hAnsi="Times New Roman" w:cs="Times New Roman"/>
                <w:bCs/>
              </w:rPr>
            </w:pPr>
            <w:r w:rsidRPr="00827981">
              <w:rPr>
                <w:rFonts w:ascii="Times New Roman" w:hAnsi="Times New Roman" w:cs="Times New Roman"/>
                <w:bCs/>
              </w:rPr>
              <w:t>1) Pengetahuan tentang bahaya rokok sebelum</w:t>
            </w:r>
            <w:r>
              <w:rPr>
                <w:rFonts w:ascii="Times New Roman" w:hAnsi="Times New Roman" w:cs="Times New Roman"/>
                <w:bCs/>
              </w:rPr>
              <w:t xml:space="preserve"> diberikan pendidikan kesehatan </w:t>
            </w:r>
          </w:p>
          <w:p w:rsidR="000A1049" w:rsidRPr="000A1049" w:rsidRDefault="000A1049" w:rsidP="000A1049">
            <w:pPr>
              <w:jc w:val="both"/>
              <w:rPr>
                <w:rFonts w:ascii="Times New Roman" w:hAnsi="Times New Roman"/>
                <w:bCs/>
                <w:lang w:val="en-US"/>
              </w:rPr>
            </w:pPr>
          </w:p>
          <w:tbl>
            <w:tblPr>
              <w:tblStyle w:val="TableGrid"/>
              <w:tblW w:w="4428" w:type="dxa"/>
              <w:tblLook w:val="04A0" w:firstRow="1" w:lastRow="0" w:firstColumn="1" w:lastColumn="0" w:noHBand="0" w:noVBand="1"/>
            </w:tblPr>
            <w:tblGrid>
              <w:gridCol w:w="4466"/>
              <w:gridCol w:w="37"/>
            </w:tblGrid>
            <w:tr w:rsidR="00256AF8" w:rsidTr="00D45BDD">
              <w:trPr>
                <w:gridAfter w:val="1"/>
                <w:wAfter w:w="67" w:type="dxa"/>
              </w:trPr>
              <w:tc>
                <w:tcPr>
                  <w:tcW w:w="4361" w:type="dxa"/>
                  <w:tcBorders>
                    <w:left w:val="nil"/>
                    <w:right w:val="nil"/>
                  </w:tcBorders>
                </w:tcPr>
                <w:p w:rsidR="00256AF8" w:rsidRDefault="00371676" w:rsidP="00371676">
                  <w:pPr>
                    <w:jc w:val="both"/>
                    <w:rPr>
                      <w:rFonts w:ascii="Times New Roman" w:hAnsi="Times New Roman" w:cs="Times New Roman"/>
                      <w:b/>
                      <w:bCs/>
                      <w:lang w:val="en-US"/>
                    </w:rPr>
                  </w:pPr>
                  <w:r w:rsidRPr="00106824">
                    <w:rPr>
                      <w:rFonts w:ascii="Times New Roman" w:hAnsi="Times New Roman" w:cs="Times New Roman"/>
                      <w:b/>
                      <w:bCs/>
                      <w:lang w:val="en-US"/>
                    </w:rPr>
                    <w:t xml:space="preserve">No   </w:t>
                  </w:r>
                  <w:proofErr w:type="spellStart"/>
                  <w:r w:rsidRPr="00106824">
                    <w:rPr>
                      <w:rFonts w:ascii="Times New Roman" w:hAnsi="Times New Roman" w:cs="Times New Roman"/>
                      <w:b/>
                      <w:bCs/>
                      <w:lang w:val="en-US"/>
                    </w:rPr>
                    <w:t>Kategori</w:t>
                  </w:r>
                  <w:proofErr w:type="spellEnd"/>
                  <w:r w:rsidRPr="00106824">
                    <w:rPr>
                      <w:rFonts w:ascii="Times New Roman" w:hAnsi="Times New Roman" w:cs="Times New Roman"/>
                      <w:b/>
                      <w:bCs/>
                      <w:lang w:val="en-US"/>
                    </w:rPr>
                    <w:t xml:space="preserve">  </w:t>
                  </w:r>
                  <w:proofErr w:type="spellStart"/>
                  <w:r w:rsidRPr="00106824">
                    <w:rPr>
                      <w:rFonts w:ascii="Times New Roman" w:hAnsi="Times New Roman" w:cs="Times New Roman"/>
                      <w:b/>
                      <w:bCs/>
                      <w:lang w:val="en-US"/>
                    </w:rPr>
                    <w:t>Frekuensi</w:t>
                  </w:r>
                  <w:proofErr w:type="spellEnd"/>
                  <w:r w:rsidRPr="00106824">
                    <w:rPr>
                      <w:rFonts w:ascii="Times New Roman" w:hAnsi="Times New Roman" w:cs="Times New Roman"/>
                      <w:b/>
                      <w:bCs/>
                      <w:lang w:val="en-US"/>
                    </w:rPr>
                    <w:t xml:space="preserve">           </w:t>
                  </w:r>
                  <w:proofErr w:type="spellStart"/>
                  <w:r w:rsidRPr="00106824">
                    <w:rPr>
                      <w:rFonts w:ascii="Times New Roman" w:hAnsi="Times New Roman" w:cs="Times New Roman"/>
                      <w:b/>
                      <w:bCs/>
                      <w:lang w:val="en-US"/>
                    </w:rPr>
                    <w:t>Prosentase</w:t>
                  </w:r>
                  <w:proofErr w:type="spellEnd"/>
                </w:p>
                <w:p w:rsidR="00106824" w:rsidRPr="00106824" w:rsidRDefault="00106824" w:rsidP="00371676">
                  <w:pPr>
                    <w:jc w:val="both"/>
                    <w:rPr>
                      <w:rFonts w:ascii="Times New Roman" w:hAnsi="Times New Roman" w:cs="Times New Roman"/>
                      <w:b/>
                      <w:bCs/>
                      <w:lang w:val="en-US"/>
                    </w:rPr>
                  </w:pPr>
                  <w:r>
                    <w:rPr>
                      <w:rFonts w:ascii="Times New Roman" w:hAnsi="Times New Roman" w:cs="Times New Roman"/>
                      <w:b/>
                      <w:bCs/>
                      <w:lang w:val="en-US"/>
                    </w:rPr>
                    <w:t xml:space="preserve">                                                              %</w:t>
                  </w:r>
                </w:p>
              </w:tc>
            </w:tr>
            <w:tr w:rsidR="00256AF8" w:rsidTr="00D45BDD">
              <w:trPr>
                <w:gridAfter w:val="1"/>
                <w:wAfter w:w="67" w:type="dxa"/>
              </w:trPr>
              <w:tc>
                <w:tcPr>
                  <w:tcW w:w="4361" w:type="dxa"/>
                  <w:tcBorders>
                    <w:left w:val="nil"/>
                    <w:right w:val="nil"/>
                  </w:tcBorders>
                </w:tcPr>
                <w:p w:rsidR="00371676" w:rsidRPr="00827981" w:rsidRDefault="00371676" w:rsidP="00371676">
                  <w:pPr>
                    <w:jc w:val="both"/>
                    <w:rPr>
                      <w:rFonts w:ascii="Times New Roman" w:hAnsi="Times New Roman" w:cs="Times New Roman"/>
                      <w:bCs/>
                    </w:rPr>
                  </w:pPr>
                  <w:r>
                    <w:rPr>
                      <w:rFonts w:ascii="Times New Roman" w:hAnsi="Times New Roman" w:cs="Times New Roman"/>
                      <w:bCs/>
                    </w:rPr>
                    <w:t xml:space="preserve">1        Baik    </w:t>
                  </w:r>
                  <w:r w:rsidR="00FB34A5">
                    <w:rPr>
                      <w:rFonts w:ascii="Times New Roman" w:hAnsi="Times New Roman" w:cs="Times New Roman"/>
                      <w:bCs/>
                    </w:rPr>
                    <w:t xml:space="preserve">             6            </w:t>
                  </w:r>
                  <w:r w:rsidRPr="00827981">
                    <w:rPr>
                      <w:rFonts w:ascii="Times New Roman" w:hAnsi="Times New Roman" w:cs="Times New Roman"/>
                      <w:bCs/>
                    </w:rPr>
                    <w:t xml:space="preserve">           6</w:t>
                  </w:r>
                </w:p>
                <w:p w:rsidR="00371676" w:rsidRPr="00827981" w:rsidRDefault="00371676" w:rsidP="00371676">
                  <w:pPr>
                    <w:jc w:val="both"/>
                    <w:rPr>
                      <w:rFonts w:ascii="Times New Roman" w:hAnsi="Times New Roman" w:cs="Times New Roman"/>
                      <w:bCs/>
                    </w:rPr>
                  </w:pPr>
                  <w:r>
                    <w:rPr>
                      <w:rFonts w:ascii="Times New Roman" w:hAnsi="Times New Roman" w:cs="Times New Roman"/>
                      <w:bCs/>
                    </w:rPr>
                    <w:t xml:space="preserve">2        Cukup      </w:t>
                  </w:r>
                  <w:r w:rsidR="00FB34A5">
                    <w:rPr>
                      <w:rFonts w:ascii="Times New Roman" w:hAnsi="Times New Roman" w:cs="Times New Roman"/>
                      <w:bCs/>
                    </w:rPr>
                    <w:t xml:space="preserve">       35                </w:t>
                  </w:r>
                  <w:r w:rsidRPr="00827981">
                    <w:rPr>
                      <w:rFonts w:ascii="Times New Roman" w:hAnsi="Times New Roman" w:cs="Times New Roman"/>
                      <w:bCs/>
                    </w:rPr>
                    <w:t xml:space="preserve">     35</w:t>
                  </w:r>
                </w:p>
                <w:p w:rsidR="00256AF8" w:rsidRDefault="00371676" w:rsidP="00371676">
                  <w:pPr>
                    <w:jc w:val="both"/>
                    <w:rPr>
                      <w:rFonts w:ascii="Times New Roman" w:hAnsi="Times New Roman" w:cs="Times New Roman"/>
                      <w:bCs/>
                      <w:lang w:val="en-US"/>
                    </w:rPr>
                  </w:pPr>
                  <w:r>
                    <w:rPr>
                      <w:rFonts w:ascii="Times New Roman" w:hAnsi="Times New Roman"/>
                      <w:bCs/>
                    </w:rPr>
                    <w:t xml:space="preserve">3         Kurang          </w:t>
                  </w:r>
                  <w:r w:rsidRPr="00827981">
                    <w:rPr>
                      <w:rFonts w:ascii="Times New Roman" w:hAnsi="Times New Roman" w:cs="Times New Roman"/>
                      <w:bCs/>
                    </w:rPr>
                    <w:t xml:space="preserve"> </w:t>
                  </w:r>
                  <w:r w:rsidR="00FB34A5">
                    <w:rPr>
                      <w:rFonts w:ascii="Times New Roman" w:hAnsi="Times New Roman" w:cs="Times New Roman"/>
                      <w:bCs/>
                    </w:rPr>
                    <w:t xml:space="preserve">58                     </w:t>
                  </w:r>
                  <w:r w:rsidRPr="00827981">
                    <w:rPr>
                      <w:rFonts w:ascii="Times New Roman" w:hAnsi="Times New Roman" w:cs="Times New Roman"/>
                      <w:bCs/>
                    </w:rPr>
                    <w:t>59</w:t>
                  </w:r>
                </w:p>
              </w:tc>
            </w:tr>
            <w:tr w:rsidR="00256AF8" w:rsidTr="00D45BDD">
              <w:trPr>
                <w:gridAfter w:val="1"/>
                <w:wAfter w:w="67" w:type="dxa"/>
                <w:trHeight w:val="2303"/>
              </w:trPr>
              <w:tc>
                <w:tcPr>
                  <w:tcW w:w="4361" w:type="dxa"/>
                  <w:tcBorders>
                    <w:left w:val="nil"/>
                    <w:bottom w:val="single" w:sz="4" w:space="0" w:color="auto"/>
                    <w:right w:val="nil"/>
                  </w:tcBorders>
                </w:tcPr>
                <w:p w:rsidR="00401526" w:rsidRDefault="00401526" w:rsidP="003B1172">
                  <w:pPr>
                    <w:jc w:val="both"/>
                    <w:rPr>
                      <w:rFonts w:ascii="Times New Roman" w:hAnsi="Times New Roman" w:cs="Times New Roman"/>
                      <w:bCs/>
                      <w:lang w:val="en-US"/>
                    </w:rPr>
                  </w:pPr>
                </w:p>
                <w:p w:rsidR="00D45BDD" w:rsidRPr="00827981" w:rsidRDefault="00D45BDD" w:rsidP="00D45BDD">
                  <w:pPr>
                    <w:jc w:val="both"/>
                    <w:rPr>
                      <w:rFonts w:ascii="Times New Roman" w:hAnsi="Times New Roman" w:cs="Times New Roman"/>
                      <w:bCs/>
                    </w:rPr>
                  </w:pPr>
                  <w:r w:rsidRPr="00827981">
                    <w:rPr>
                      <w:rFonts w:ascii="Times New Roman" w:hAnsi="Times New Roman" w:cs="Times New Roman"/>
                      <w:bCs/>
                    </w:rPr>
                    <w:t xml:space="preserve">1         Baik             </w:t>
                  </w:r>
                  <w:r w:rsidR="00106824">
                    <w:rPr>
                      <w:rFonts w:ascii="Times New Roman" w:hAnsi="Times New Roman" w:cs="Times New Roman"/>
                      <w:bCs/>
                    </w:rPr>
                    <w:t xml:space="preserve"> </w:t>
                  </w:r>
                  <w:r w:rsidR="00106824">
                    <w:rPr>
                      <w:rFonts w:ascii="Times New Roman" w:hAnsi="Times New Roman" w:cs="Times New Roman"/>
                      <w:bCs/>
                      <w:lang w:val="en-US"/>
                    </w:rPr>
                    <w:t xml:space="preserve"> </w:t>
                  </w:r>
                  <w:r>
                    <w:rPr>
                      <w:rFonts w:ascii="Times New Roman" w:hAnsi="Times New Roman" w:cs="Times New Roman"/>
                      <w:bCs/>
                    </w:rPr>
                    <w:t xml:space="preserve">71                </w:t>
                  </w:r>
                  <w:r w:rsidRPr="00827981">
                    <w:rPr>
                      <w:rFonts w:ascii="Times New Roman" w:hAnsi="Times New Roman" w:cs="Times New Roman"/>
                      <w:bCs/>
                    </w:rPr>
                    <w:t xml:space="preserve"> </w:t>
                  </w:r>
                  <w:r w:rsidR="00106824">
                    <w:rPr>
                      <w:rFonts w:ascii="Times New Roman" w:hAnsi="Times New Roman" w:cs="Times New Roman"/>
                      <w:bCs/>
                      <w:lang w:val="en-US"/>
                    </w:rPr>
                    <w:t xml:space="preserve">     </w:t>
                  </w:r>
                  <w:r w:rsidRPr="00827981">
                    <w:rPr>
                      <w:rFonts w:ascii="Times New Roman" w:hAnsi="Times New Roman" w:cs="Times New Roman"/>
                      <w:bCs/>
                    </w:rPr>
                    <w:t>71</w:t>
                  </w:r>
                </w:p>
                <w:p w:rsidR="00D45BDD" w:rsidRPr="00827981" w:rsidRDefault="00D45BDD" w:rsidP="00D45BDD">
                  <w:pPr>
                    <w:jc w:val="both"/>
                    <w:rPr>
                      <w:rFonts w:ascii="Times New Roman" w:hAnsi="Times New Roman" w:cs="Times New Roman"/>
                      <w:bCs/>
                    </w:rPr>
                  </w:pPr>
                  <w:r w:rsidRPr="00827981">
                    <w:rPr>
                      <w:rFonts w:ascii="Times New Roman" w:hAnsi="Times New Roman" w:cs="Times New Roman"/>
                      <w:bCs/>
                    </w:rPr>
                    <w:t xml:space="preserve">2         Cukup     </w:t>
                  </w:r>
                  <w:r w:rsidR="00106824">
                    <w:rPr>
                      <w:rFonts w:ascii="Times New Roman" w:hAnsi="Times New Roman" w:cs="Times New Roman"/>
                      <w:bCs/>
                    </w:rPr>
                    <w:t xml:space="preserve">        </w:t>
                  </w:r>
                  <w:r>
                    <w:rPr>
                      <w:rFonts w:ascii="Times New Roman" w:hAnsi="Times New Roman" w:cs="Times New Roman"/>
                      <w:bCs/>
                    </w:rPr>
                    <w:t xml:space="preserve">28          </w:t>
                  </w:r>
                  <w:r>
                    <w:rPr>
                      <w:rFonts w:ascii="Times New Roman" w:hAnsi="Times New Roman" w:cs="Times New Roman"/>
                      <w:bCs/>
                      <w:lang w:val="en-US"/>
                    </w:rPr>
                    <w:t xml:space="preserve"> </w:t>
                  </w:r>
                  <w:r w:rsidRPr="00827981">
                    <w:rPr>
                      <w:rFonts w:ascii="Times New Roman" w:hAnsi="Times New Roman" w:cs="Times New Roman"/>
                      <w:bCs/>
                    </w:rPr>
                    <w:t xml:space="preserve">     </w:t>
                  </w:r>
                  <w:r w:rsidR="00106824">
                    <w:rPr>
                      <w:rFonts w:ascii="Times New Roman" w:hAnsi="Times New Roman" w:cs="Times New Roman"/>
                      <w:bCs/>
                      <w:lang w:val="en-US"/>
                    </w:rPr>
                    <w:t xml:space="preserve">    </w:t>
                  </w:r>
                  <w:r w:rsidRPr="00827981">
                    <w:rPr>
                      <w:rFonts w:ascii="Times New Roman" w:hAnsi="Times New Roman" w:cs="Times New Roman"/>
                      <w:bCs/>
                    </w:rPr>
                    <w:t xml:space="preserve"> 29</w:t>
                  </w:r>
                </w:p>
                <w:p w:rsidR="00D45BDD" w:rsidRPr="00D45BDD" w:rsidRDefault="00D45BDD" w:rsidP="003B1172">
                  <w:pPr>
                    <w:jc w:val="both"/>
                    <w:rPr>
                      <w:rFonts w:ascii="Times New Roman" w:hAnsi="Times New Roman" w:cs="Times New Roman"/>
                      <w:bCs/>
                      <w:lang w:val="en-US"/>
                    </w:rPr>
                  </w:pPr>
                  <w:r w:rsidRPr="00827981">
                    <w:rPr>
                      <w:rFonts w:ascii="Times New Roman" w:hAnsi="Times New Roman" w:cs="Times New Roman"/>
                      <w:bCs/>
                    </w:rPr>
                    <w:t xml:space="preserve">3         Kurang           </w:t>
                  </w:r>
                  <w:r w:rsidR="00106824">
                    <w:rPr>
                      <w:rFonts w:ascii="Times New Roman" w:hAnsi="Times New Roman" w:cs="Times New Roman"/>
                      <w:bCs/>
                    </w:rPr>
                    <w:t xml:space="preserve">  </w:t>
                  </w:r>
                  <w:r>
                    <w:rPr>
                      <w:rFonts w:ascii="Times New Roman" w:hAnsi="Times New Roman" w:cs="Times New Roman"/>
                      <w:bCs/>
                    </w:rPr>
                    <w:t xml:space="preserve">0                 </w:t>
                  </w:r>
                  <w:r w:rsidR="00106824">
                    <w:rPr>
                      <w:rFonts w:ascii="Times New Roman" w:hAnsi="Times New Roman" w:cs="Times New Roman"/>
                      <w:bCs/>
                      <w:lang w:val="en-US"/>
                    </w:rPr>
                    <w:t xml:space="preserve">    </w:t>
                  </w:r>
                  <w:r w:rsidRPr="00827981">
                    <w:rPr>
                      <w:rFonts w:ascii="Times New Roman" w:hAnsi="Times New Roman" w:cs="Times New Roman"/>
                      <w:bCs/>
                    </w:rPr>
                    <w:t xml:space="preserve">  0</w:t>
                  </w:r>
                </w:p>
                <w:tbl>
                  <w:tblPr>
                    <w:tblStyle w:val="TableGrid"/>
                    <w:tblW w:w="4140" w:type="dxa"/>
                    <w:tblInd w:w="5" w:type="dxa"/>
                    <w:tblLook w:val="04A0" w:firstRow="1" w:lastRow="0" w:firstColumn="1" w:lastColumn="0" w:noHBand="0" w:noVBand="1"/>
                  </w:tblPr>
                  <w:tblGrid>
                    <w:gridCol w:w="4140"/>
                  </w:tblGrid>
                  <w:tr w:rsidR="00401526" w:rsidTr="00D45BDD">
                    <w:tc>
                      <w:tcPr>
                        <w:tcW w:w="4140" w:type="dxa"/>
                        <w:tcBorders>
                          <w:left w:val="nil"/>
                          <w:bottom w:val="nil"/>
                          <w:right w:val="nil"/>
                        </w:tcBorders>
                      </w:tcPr>
                      <w:p w:rsidR="00401526" w:rsidRPr="00D45BDD" w:rsidRDefault="000A1049" w:rsidP="00D45BDD">
                        <w:pPr>
                          <w:ind w:firstLine="720"/>
                          <w:jc w:val="both"/>
                          <w:rPr>
                            <w:rFonts w:ascii="Times New Roman" w:hAnsi="Times New Roman" w:cs="Times New Roman"/>
                            <w:bCs/>
                            <w:lang w:val="en-US"/>
                          </w:rPr>
                        </w:pPr>
                        <w:r>
                          <w:rPr>
                            <w:rFonts w:ascii="Times New Roman" w:hAnsi="Times New Roman" w:cs="Times New Roman"/>
                            <w:bCs/>
                          </w:rPr>
                          <w:t xml:space="preserve">Berdasarkan tabel </w:t>
                        </w:r>
                        <w:r>
                          <w:rPr>
                            <w:rFonts w:ascii="Times New Roman" w:hAnsi="Times New Roman" w:cs="Times New Roman"/>
                            <w:bCs/>
                            <w:lang w:val="en-US"/>
                          </w:rPr>
                          <w:t>3</w:t>
                        </w:r>
                        <w:r w:rsidRPr="00827981">
                          <w:rPr>
                            <w:rFonts w:ascii="Times New Roman" w:hAnsi="Times New Roman" w:cs="Times New Roman"/>
                            <w:bCs/>
                          </w:rPr>
                          <w:t xml:space="preserve"> menunjukkan bahwa sebagian besar pengetahuan pendidikan kesehatan sebelum diberikan penyuluhan  sebanyak 58(59%) dan sebagian kecil sebanyak 6(6%).</w:t>
                        </w:r>
                      </w:p>
                    </w:tc>
                  </w:tr>
                </w:tbl>
                <w:p w:rsidR="00401526" w:rsidRDefault="00401526" w:rsidP="003B1172">
                  <w:pPr>
                    <w:jc w:val="both"/>
                    <w:rPr>
                      <w:rFonts w:ascii="Times New Roman" w:hAnsi="Times New Roman" w:cs="Times New Roman"/>
                      <w:bCs/>
                      <w:lang w:val="en-US"/>
                    </w:rPr>
                  </w:pPr>
                </w:p>
              </w:tc>
            </w:tr>
            <w:tr w:rsidR="00FB34A5" w:rsidRPr="00827981" w:rsidTr="00FB34A5">
              <w:trPr>
                <w:trHeight w:val="1275"/>
              </w:trPr>
              <w:tc>
                <w:tcPr>
                  <w:tcW w:w="4428" w:type="dxa"/>
                  <w:gridSpan w:val="2"/>
                  <w:tcBorders>
                    <w:left w:val="nil"/>
                    <w:bottom w:val="nil"/>
                    <w:right w:val="nil"/>
                  </w:tcBorders>
                </w:tcPr>
                <w:p w:rsidR="00FB34A5" w:rsidRPr="00D45BDD" w:rsidRDefault="00D45BDD" w:rsidP="00D45BDD">
                  <w:pPr>
                    <w:jc w:val="both"/>
                    <w:rPr>
                      <w:rFonts w:ascii="Times New Roman" w:hAnsi="Times New Roman" w:cs="Times New Roman"/>
                      <w:bCs/>
                      <w:lang w:val="en-US"/>
                    </w:rPr>
                  </w:pPr>
                  <w:r>
                    <w:rPr>
                      <w:rFonts w:ascii="Times New Roman" w:hAnsi="Times New Roman" w:cs="Times New Roman"/>
                      <w:bCs/>
                      <w:lang w:val="en-US"/>
                    </w:rPr>
                    <w:t xml:space="preserve">  </w:t>
                  </w:r>
                </w:p>
                <w:p w:rsidR="00C165FB" w:rsidRPr="00827981" w:rsidRDefault="00D45BDD" w:rsidP="00C165FB">
                  <w:pPr>
                    <w:pStyle w:val="ListParagraph"/>
                    <w:ind w:left="0"/>
                    <w:jc w:val="both"/>
                    <w:rPr>
                      <w:rFonts w:ascii="Times New Roman" w:hAnsi="Times New Roman"/>
                      <w:bCs/>
                    </w:rPr>
                  </w:pPr>
                  <w:r>
                    <w:rPr>
                      <w:rFonts w:ascii="Times New Roman" w:hAnsi="Times New Roman"/>
                      <w:bCs/>
                      <w:lang w:val="en-US"/>
                    </w:rPr>
                    <w:t xml:space="preserve">             </w:t>
                  </w:r>
                  <w:r>
                    <w:rPr>
                      <w:rFonts w:ascii="Times New Roman" w:hAnsi="Times New Roman"/>
                      <w:bCs/>
                    </w:rPr>
                    <w:t xml:space="preserve">Berdasarkan tabel </w:t>
                  </w:r>
                  <w:r>
                    <w:rPr>
                      <w:rFonts w:ascii="Times New Roman" w:hAnsi="Times New Roman"/>
                      <w:bCs/>
                      <w:lang w:val="en-US"/>
                    </w:rPr>
                    <w:t xml:space="preserve">3 </w:t>
                  </w:r>
                  <w:r w:rsidR="00C165FB" w:rsidRPr="00827981">
                    <w:rPr>
                      <w:rFonts w:ascii="Times New Roman" w:hAnsi="Times New Roman"/>
                      <w:bCs/>
                    </w:rPr>
                    <w:t>menunjukkan bahwa hampir seluruhnya pengetahuan pendidikan kesehatan sesudah diberikan pendidikan kesehatan baik sebanyak 71 (71%).</w:t>
                  </w:r>
                </w:p>
                <w:p w:rsidR="00C165FB" w:rsidRDefault="00D45BDD" w:rsidP="00C165FB">
                  <w:pPr>
                    <w:pStyle w:val="ListParagraph"/>
                    <w:ind w:left="0"/>
                    <w:jc w:val="both"/>
                    <w:rPr>
                      <w:rFonts w:ascii="Times New Roman" w:hAnsi="Times New Roman"/>
                      <w:bCs/>
                      <w:lang w:val="en-US"/>
                    </w:rPr>
                  </w:pPr>
                  <w:r>
                    <w:rPr>
                      <w:rFonts w:ascii="Times New Roman" w:hAnsi="Times New Roman"/>
                      <w:bCs/>
                      <w:lang w:val="en-US"/>
                    </w:rPr>
                    <w:t xml:space="preserve">3) </w:t>
                  </w:r>
                  <w:r w:rsidR="00C165FB" w:rsidRPr="00827981">
                    <w:rPr>
                      <w:rFonts w:ascii="Times New Roman" w:hAnsi="Times New Roman"/>
                      <w:bCs/>
                    </w:rPr>
                    <w:t>Distribusi silang Pengetahuan pendidikan kesehatan dengan siswa kelas VIII di SMP Negeri 1 Kedungadem Kabupaten Bojonegoro.</w:t>
                  </w:r>
                </w:p>
                <w:p w:rsidR="00106824" w:rsidRPr="00106824" w:rsidRDefault="00106824" w:rsidP="00C165FB">
                  <w:pPr>
                    <w:pStyle w:val="ListParagraph"/>
                    <w:ind w:left="0"/>
                    <w:jc w:val="both"/>
                    <w:rPr>
                      <w:rFonts w:ascii="Times New Roman" w:hAnsi="Times New Roman"/>
                      <w:bCs/>
                      <w:lang w:val="en-US"/>
                    </w:rPr>
                  </w:pPr>
                </w:p>
                <w:tbl>
                  <w:tblPr>
                    <w:tblStyle w:val="TableGrid"/>
                    <w:tblW w:w="4287" w:type="dxa"/>
                    <w:tblLook w:val="04A0" w:firstRow="1" w:lastRow="0" w:firstColumn="1" w:lastColumn="0" w:noHBand="0" w:noVBand="1"/>
                  </w:tblPr>
                  <w:tblGrid>
                    <w:gridCol w:w="4287"/>
                  </w:tblGrid>
                  <w:tr w:rsidR="00C165FB" w:rsidRPr="00827981" w:rsidTr="00106824">
                    <w:tc>
                      <w:tcPr>
                        <w:tcW w:w="4287" w:type="dxa"/>
                        <w:tcBorders>
                          <w:left w:val="nil"/>
                          <w:right w:val="nil"/>
                        </w:tcBorders>
                      </w:tcPr>
                      <w:p w:rsidR="00C165FB" w:rsidRPr="00106824" w:rsidRDefault="00C165FB" w:rsidP="00A46BCE">
                        <w:pPr>
                          <w:pStyle w:val="ListParagraph"/>
                          <w:ind w:left="0"/>
                          <w:jc w:val="both"/>
                          <w:rPr>
                            <w:rFonts w:ascii="Times New Roman" w:hAnsi="Times New Roman"/>
                            <w:b/>
                            <w:bCs/>
                          </w:rPr>
                        </w:pPr>
                        <w:r w:rsidRPr="00106824">
                          <w:rPr>
                            <w:rFonts w:ascii="Times New Roman" w:hAnsi="Times New Roman"/>
                            <w:b/>
                            <w:bCs/>
                          </w:rPr>
                          <w:t>Pelaksanaa         Pengetahuan              Total</w:t>
                        </w:r>
                      </w:p>
                      <w:p w:rsidR="00C165FB" w:rsidRPr="00827981" w:rsidRDefault="00C165FB" w:rsidP="00A46BCE">
                        <w:pPr>
                          <w:pStyle w:val="ListParagraph"/>
                          <w:ind w:left="0"/>
                          <w:jc w:val="both"/>
                          <w:rPr>
                            <w:rFonts w:ascii="Times New Roman" w:hAnsi="Times New Roman"/>
                            <w:bCs/>
                          </w:rPr>
                        </w:pPr>
                        <w:r w:rsidRPr="00106824">
                          <w:rPr>
                            <w:rFonts w:ascii="Times New Roman" w:hAnsi="Times New Roman"/>
                            <w:b/>
                            <w:bCs/>
                          </w:rPr>
                          <w:t xml:space="preserve">    </w:t>
                        </w:r>
                        <w:r w:rsidR="00106824">
                          <w:rPr>
                            <w:rFonts w:ascii="Times New Roman" w:hAnsi="Times New Roman"/>
                            <w:b/>
                            <w:bCs/>
                          </w:rPr>
                          <w:t xml:space="preserve">               Kurang     </w:t>
                        </w:r>
                        <w:r w:rsidR="00106824">
                          <w:rPr>
                            <w:rFonts w:ascii="Times New Roman" w:hAnsi="Times New Roman"/>
                            <w:b/>
                            <w:bCs/>
                            <w:lang w:val="en-US"/>
                          </w:rPr>
                          <w:t xml:space="preserve"> </w:t>
                        </w:r>
                        <w:r w:rsidRPr="00106824">
                          <w:rPr>
                            <w:rFonts w:ascii="Times New Roman" w:hAnsi="Times New Roman"/>
                            <w:b/>
                            <w:bCs/>
                          </w:rPr>
                          <w:t>Cukup</w:t>
                        </w:r>
                        <w:r w:rsidR="00106824">
                          <w:rPr>
                            <w:rFonts w:ascii="Times New Roman" w:hAnsi="Times New Roman"/>
                            <w:bCs/>
                          </w:rPr>
                          <w:t xml:space="preserve">     </w:t>
                        </w:r>
                        <w:r w:rsidRPr="00106824">
                          <w:rPr>
                            <w:rFonts w:ascii="Times New Roman" w:hAnsi="Times New Roman"/>
                            <w:b/>
                            <w:bCs/>
                          </w:rPr>
                          <w:t>Baik</w:t>
                        </w:r>
                      </w:p>
                    </w:tc>
                  </w:tr>
                  <w:tr w:rsidR="00C165FB" w:rsidRPr="00827981" w:rsidTr="00106824">
                    <w:trPr>
                      <w:trHeight w:val="749"/>
                    </w:trPr>
                    <w:tc>
                      <w:tcPr>
                        <w:tcW w:w="4287" w:type="dxa"/>
                        <w:tcBorders>
                          <w:left w:val="nil"/>
                          <w:bottom w:val="single" w:sz="4" w:space="0" w:color="auto"/>
                          <w:right w:val="nil"/>
                        </w:tcBorders>
                      </w:tcPr>
                      <w:p w:rsidR="00C165FB" w:rsidRPr="00827981" w:rsidRDefault="00C165FB" w:rsidP="00A46BCE">
                        <w:pPr>
                          <w:pStyle w:val="ListParagraph"/>
                          <w:ind w:left="0"/>
                          <w:jc w:val="both"/>
                          <w:rPr>
                            <w:rFonts w:ascii="Times New Roman" w:hAnsi="Times New Roman"/>
                            <w:bCs/>
                          </w:rPr>
                        </w:pPr>
                        <w:r>
                          <w:rPr>
                            <w:rFonts w:ascii="Times New Roman" w:hAnsi="Times New Roman"/>
                            <w:bCs/>
                          </w:rPr>
                          <w:t>Pre Test</w:t>
                        </w:r>
                        <w:r w:rsidR="00106824">
                          <w:rPr>
                            <w:rFonts w:ascii="Times New Roman" w:hAnsi="Times New Roman"/>
                            <w:bCs/>
                            <w:lang w:val="en-US"/>
                          </w:rPr>
                          <w:t xml:space="preserve">   </w:t>
                        </w:r>
                        <w:r w:rsidR="00106824">
                          <w:rPr>
                            <w:rFonts w:ascii="Times New Roman" w:hAnsi="Times New Roman"/>
                            <w:bCs/>
                          </w:rPr>
                          <w:t>58    59    35</w:t>
                        </w:r>
                        <w:r w:rsidR="00106824">
                          <w:rPr>
                            <w:rFonts w:ascii="Times New Roman" w:hAnsi="Times New Roman"/>
                            <w:bCs/>
                            <w:lang w:val="en-US"/>
                          </w:rPr>
                          <w:t xml:space="preserve">  </w:t>
                        </w:r>
                        <w:r w:rsidR="00106824">
                          <w:rPr>
                            <w:rFonts w:ascii="Times New Roman" w:hAnsi="Times New Roman"/>
                            <w:bCs/>
                          </w:rPr>
                          <w:t>35</w:t>
                        </w:r>
                        <w:r w:rsidR="00106824">
                          <w:rPr>
                            <w:rFonts w:ascii="Times New Roman" w:hAnsi="Times New Roman"/>
                            <w:bCs/>
                            <w:lang w:val="en-US"/>
                          </w:rPr>
                          <w:t xml:space="preserve"> </w:t>
                        </w:r>
                        <w:r>
                          <w:rPr>
                            <w:rFonts w:ascii="Times New Roman" w:hAnsi="Times New Roman"/>
                            <w:bCs/>
                          </w:rPr>
                          <w:t xml:space="preserve"> 6   </w:t>
                        </w:r>
                        <w:r w:rsidR="00106824">
                          <w:rPr>
                            <w:rFonts w:ascii="Times New Roman" w:hAnsi="Times New Roman"/>
                            <w:bCs/>
                          </w:rPr>
                          <w:t xml:space="preserve">6   99      </w:t>
                        </w:r>
                        <w:r w:rsidRPr="00827981">
                          <w:rPr>
                            <w:rFonts w:ascii="Times New Roman" w:hAnsi="Times New Roman"/>
                            <w:bCs/>
                          </w:rPr>
                          <w:t>100%</w:t>
                        </w:r>
                      </w:p>
                      <w:p w:rsidR="00C165FB" w:rsidRPr="00827981" w:rsidRDefault="00106824" w:rsidP="00A46BCE">
                        <w:pPr>
                          <w:pStyle w:val="ListParagraph"/>
                          <w:ind w:left="0"/>
                          <w:jc w:val="both"/>
                          <w:rPr>
                            <w:rFonts w:ascii="Times New Roman" w:hAnsi="Times New Roman"/>
                            <w:bCs/>
                          </w:rPr>
                        </w:pPr>
                        <w:r>
                          <w:rPr>
                            <w:rFonts w:ascii="Times New Roman" w:hAnsi="Times New Roman"/>
                            <w:bCs/>
                          </w:rPr>
                          <w:t>Post Test</w:t>
                        </w:r>
                        <w:r>
                          <w:rPr>
                            <w:rFonts w:ascii="Times New Roman" w:hAnsi="Times New Roman"/>
                            <w:bCs/>
                            <w:lang w:val="en-US"/>
                          </w:rPr>
                          <w:t xml:space="preserve"> </w:t>
                        </w:r>
                        <w:r>
                          <w:rPr>
                            <w:rFonts w:ascii="Times New Roman" w:hAnsi="Times New Roman"/>
                            <w:bCs/>
                          </w:rPr>
                          <w:t>0</w:t>
                        </w:r>
                        <w:r w:rsidR="00C165FB">
                          <w:rPr>
                            <w:rFonts w:ascii="Times New Roman" w:hAnsi="Times New Roman"/>
                            <w:bCs/>
                          </w:rPr>
                          <w:t xml:space="preserve"> </w:t>
                        </w:r>
                        <w:r>
                          <w:rPr>
                            <w:rFonts w:ascii="Times New Roman" w:hAnsi="Times New Roman"/>
                            <w:bCs/>
                            <w:lang w:val="en-US"/>
                          </w:rPr>
                          <w:t xml:space="preserve">  </w:t>
                        </w:r>
                        <w:r>
                          <w:rPr>
                            <w:rFonts w:ascii="Times New Roman" w:hAnsi="Times New Roman"/>
                            <w:bCs/>
                          </w:rPr>
                          <w:t>0  28</w:t>
                        </w:r>
                        <w:r>
                          <w:rPr>
                            <w:rFonts w:ascii="Times New Roman" w:hAnsi="Times New Roman"/>
                            <w:bCs/>
                            <w:lang w:val="en-US"/>
                          </w:rPr>
                          <w:t xml:space="preserve">  </w:t>
                        </w:r>
                        <w:r w:rsidR="00C165FB">
                          <w:rPr>
                            <w:rFonts w:ascii="Times New Roman" w:hAnsi="Times New Roman"/>
                            <w:bCs/>
                          </w:rPr>
                          <w:t xml:space="preserve">29     </w:t>
                        </w:r>
                        <w:r w:rsidR="00C165FB" w:rsidRPr="00827981">
                          <w:rPr>
                            <w:rFonts w:ascii="Times New Roman" w:hAnsi="Times New Roman"/>
                            <w:bCs/>
                          </w:rPr>
                          <w:t>71    71  99      100%</w:t>
                        </w:r>
                      </w:p>
                    </w:tc>
                  </w:tr>
                </w:tbl>
                <w:p w:rsidR="00C165FB" w:rsidRPr="00827981" w:rsidRDefault="00C165FB" w:rsidP="00C165FB">
                  <w:pPr>
                    <w:pStyle w:val="ListParagraph"/>
                    <w:ind w:left="0"/>
                    <w:jc w:val="both"/>
                    <w:rPr>
                      <w:rFonts w:ascii="Times New Roman" w:hAnsi="Times New Roman"/>
                      <w:bCs/>
                    </w:rPr>
                  </w:pPr>
                  <w:r w:rsidRPr="00827981">
                    <w:rPr>
                      <w:rFonts w:ascii="Times New Roman" w:hAnsi="Times New Roman"/>
                      <w:bCs/>
                    </w:rPr>
                    <w:tab/>
                    <w:t xml:space="preserve">Hasil Uji Chi Square C=   20,252      dan nilai p=0,000 </w:t>
                  </w:r>
                </w:p>
                <w:p w:rsidR="00C165FB" w:rsidRPr="00827981" w:rsidRDefault="00D45BDD" w:rsidP="00C165FB">
                  <w:pPr>
                    <w:pStyle w:val="ListParagraph"/>
                    <w:ind w:left="0"/>
                    <w:jc w:val="both"/>
                    <w:rPr>
                      <w:rFonts w:ascii="Times New Roman" w:hAnsi="Times New Roman"/>
                      <w:bCs/>
                    </w:rPr>
                  </w:pPr>
                  <w:r>
                    <w:rPr>
                      <w:rFonts w:ascii="Times New Roman" w:hAnsi="Times New Roman"/>
                      <w:bCs/>
                    </w:rPr>
                    <w:tab/>
                    <w:t xml:space="preserve">Berdasarkan tabel </w:t>
                  </w:r>
                  <w:r>
                    <w:rPr>
                      <w:rFonts w:ascii="Times New Roman" w:hAnsi="Times New Roman"/>
                      <w:bCs/>
                      <w:lang w:val="en-US"/>
                    </w:rPr>
                    <w:t>2</w:t>
                  </w:r>
                  <w:r w:rsidR="00C165FB" w:rsidRPr="00827981">
                    <w:rPr>
                      <w:rFonts w:ascii="Times New Roman" w:hAnsi="Times New Roman"/>
                      <w:bCs/>
                    </w:rPr>
                    <w:t xml:space="preserve"> dari 99 responden (100%) menunjukkan bahwa hampir sebagian pengetahuan pendidikan kesehatan kurang  sebesar  58(58%)  pada saat sebelum diberikan pendidikan kesehatan. Pada saat sesudah diberikan pendidikan kesehatan  pengetahuan siswa meningkat baik sebesar 71%.</w:t>
                  </w:r>
                </w:p>
                <w:p w:rsidR="00C165FB" w:rsidRPr="00827981" w:rsidRDefault="00C165FB" w:rsidP="00C165FB">
                  <w:pPr>
                    <w:pStyle w:val="ListParagraph"/>
                    <w:ind w:left="0"/>
                    <w:jc w:val="both"/>
                    <w:rPr>
                      <w:rFonts w:ascii="Times New Roman" w:hAnsi="Times New Roman"/>
                      <w:bCs/>
                    </w:rPr>
                  </w:pPr>
                  <w:r w:rsidRPr="00827981">
                    <w:rPr>
                      <w:rFonts w:ascii="Times New Roman" w:hAnsi="Times New Roman"/>
                      <w:bCs/>
                    </w:rPr>
                    <w:tab/>
                    <w:t>Berdasarkan uji chi-square hasil analisa data pada saat sebelum diberikan pendidikan kesehatan dengan SPSS versi 16.0 didapatkan nilai C=20,252   yang berarti memiliki tingkat hubungan sedang dan p=0,000 dengan taraf signifikan p&lt;0,05 maka H1 diterima, sehingga dapat disimpulkan bahwa ada pengaruh pendidikan kesehatan terhadap pengetahuan tentang baya rokok pada siswa kelas VIII sebelum diberi penyuluhan dan sesudah diberikan penyuluhan di SMP Negeri 1 Kedungadem Kabupaten Bojonegoro</w:t>
                  </w:r>
                </w:p>
                <w:p w:rsidR="00C165FB" w:rsidRDefault="00C165FB" w:rsidP="00C165FB">
                  <w:pPr>
                    <w:pStyle w:val="ListParagraph"/>
                    <w:ind w:left="0"/>
                    <w:jc w:val="both"/>
                    <w:rPr>
                      <w:rFonts w:ascii="Times New Roman" w:hAnsi="Times New Roman"/>
                      <w:b/>
                      <w:bCs/>
                      <w:lang w:val="en-US"/>
                    </w:rPr>
                  </w:pPr>
                  <w:r w:rsidRPr="00C165FB">
                    <w:rPr>
                      <w:rFonts w:ascii="Times New Roman" w:hAnsi="Times New Roman"/>
                      <w:b/>
                      <w:bCs/>
                    </w:rPr>
                    <w:t xml:space="preserve">PEMBAHASAN </w:t>
                  </w:r>
                </w:p>
                <w:p w:rsidR="00C165FB" w:rsidRPr="00C165FB" w:rsidRDefault="00C165FB" w:rsidP="00C165FB">
                  <w:pPr>
                    <w:pStyle w:val="ListParagraph"/>
                    <w:ind w:left="0"/>
                    <w:jc w:val="both"/>
                    <w:rPr>
                      <w:rFonts w:ascii="Times New Roman" w:hAnsi="Times New Roman"/>
                      <w:bCs/>
                      <w:lang w:val="en-US"/>
                    </w:rPr>
                  </w:pPr>
                  <w:r w:rsidRPr="00C165FB">
                    <w:rPr>
                      <w:rFonts w:ascii="Times New Roman" w:hAnsi="Times New Roman"/>
                      <w:bCs/>
                    </w:rPr>
                    <w:t xml:space="preserve">Setelah dilakukan uji analisa data dan menguji hasil penelitian dengan menggunakan uji statistis diperoleh hasil yang cukup bervariasi yang memerlukan pembahasan tentang bagaimana pengetahuan bahaya rokok sebelum dilakukan pendidikan kesehatan dan sesudah </w:t>
                  </w:r>
                  <w:r>
                    <w:rPr>
                      <w:rFonts w:ascii="Times New Roman" w:hAnsi="Times New Roman"/>
                      <w:bCs/>
                    </w:rPr>
                    <w:t>dilakukan</w:t>
                  </w:r>
                  <w:r>
                    <w:rPr>
                      <w:rFonts w:ascii="Times New Roman" w:hAnsi="Times New Roman"/>
                      <w:bCs/>
                      <w:lang w:val="en-US"/>
                    </w:rPr>
                    <w:t xml:space="preserve"> </w:t>
                  </w:r>
                  <w:r w:rsidRPr="00C165FB">
                    <w:rPr>
                      <w:rFonts w:ascii="Times New Roman" w:hAnsi="Times New Roman"/>
                      <w:bCs/>
                    </w:rPr>
                    <w:t>pendidikan kesehatan</w:t>
                  </w:r>
                </w:p>
                <w:p w:rsidR="00C165FB" w:rsidRPr="00827981" w:rsidRDefault="00C165FB" w:rsidP="00C165FB">
                  <w:pPr>
                    <w:pStyle w:val="ListParagraph"/>
                    <w:ind w:left="0"/>
                    <w:jc w:val="both"/>
                    <w:rPr>
                      <w:rFonts w:ascii="Times New Roman" w:hAnsi="Times New Roman"/>
                      <w:b/>
                      <w:bCs/>
                    </w:rPr>
                  </w:pPr>
                  <w:r w:rsidRPr="00827981">
                    <w:rPr>
                      <w:rFonts w:ascii="Times New Roman" w:hAnsi="Times New Roman"/>
                      <w:b/>
                      <w:bCs/>
                    </w:rPr>
                    <w:t>Pengetahuan tentang bahaya rokok pada siswa kelas VIII sebelum diberikan pendidikan kesehatan  di SMP Negeri 1 Kedungadem Kabupaten Bojonegoro</w:t>
                  </w:r>
                </w:p>
                <w:p w:rsidR="00C165FB" w:rsidRPr="00827981" w:rsidRDefault="00D45BDD" w:rsidP="00C165FB">
                  <w:pPr>
                    <w:pStyle w:val="ListParagraph"/>
                    <w:ind w:left="0"/>
                    <w:jc w:val="both"/>
                    <w:rPr>
                      <w:rFonts w:ascii="Times New Roman" w:hAnsi="Times New Roman"/>
                      <w:bCs/>
                    </w:rPr>
                  </w:pPr>
                  <w:r>
                    <w:rPr>
                      <w:rFonts w:ascii="Times New Roman" w:hAnsi="Times New Roman"/>
                      <w:bCs/>
                    </w:rPr>
                    <w:tab/>
                    <w:t xml:space="preserve">         Berdasarkan tabel 3 </w:t>
                  </w:r>
                  <w:r w:rsidR="00C165FB" w:rsidRPr="00827981">
                    <w:rPr>
                      <w:rFonts w:ascii="Times New Roman" w:hAnsi="Times New Roman"/>
                      <w:bCs/>
                    </w:rPr>
                    <w:t xml:space="preserve">menunjukkan bahwa sebagian besar pengetahuan tentan bahaya rokok  responden kurang 4 siswa (53%) dan pengetahuan tentang bahya rokok  yang baik sebagian kecil berjumlah 6 siswa (6%) Dari fakta tersebut menunjukkan bahwa siswa kelas VIII di SMP Negeri 1 Kedungadem Kabupaten Bojonegoro. </w:t>
                  </w:r>
                </w:p>
                <w:p w:rsidR="00C165FB" w:rsidRPr="00827981" w:rsidRDefault="00C165FB" w:rsidP="00C165FB">
                  <w:pPr>
                    <w:autoSpaceDE w:val="0"/>
                    <w:autoSpaceDN w:val="0"/>
                    <w:adjustRightInd w:val="0"/>
                    <w:ind w:firstLine="993"/>
                    <w:jc w:val="both"/>
                    <w:rPr>
                      <w:rFonts w:ascii="Times New Roman" w:hAnsi="Times New Roman" w:cs="Times New Roman"/>
                    </w:rPr>
                  </w:pPr>
                  <w:r w:rsidRPr="00827981">
                    <w:rPr>
                      <w:rFonts w:ascii="Times New Roman" w:hAnsi="Times New Roman" w:cs="Times New Roman"/>
                    </w:rPr>
                    <w:t>Pengetahuan tentang bahaya rokok  dipengaruhi oleh u</w:t>
                  </w:r>
                  <w:r w:rsidR="00106824">
                    <w:rPr>
                      <w:rFonts w:ascii="Times New Roman" w:hAnsi="Times New Roman" w:cs="Times New Roman"/>
                    </w:rPr>
                    <w:t>sia, dapat dilihat pada tabel 4</w:t>
                  </w:r>
                  <w:r w:rsidRPr="00827981">
                    <w:rPr>
                      <w:rFonts w:ascii="Times New Roman" w:hAnsi="Times New Roman" w:cs="Times New Roman"/>
                    </w:rPr>
                    <w:t xml:space="preserve"> menunjukkan bahwa sebagian besar siswa berusia 15 tahun sebanyak 64(64%). Hal ini menunjukkan bahwa masa ini (remaja awal), remaja mengalami perubahan jasmani yang sangat pesat dan perkembang intelektual yang sangat intensif sehingga minat anak pada dunia luar sangat besar dan pada saat ini remaja tidak mau dianggap kanak-kanak lagi namun sebelum bisa meninggalkan pola kekanak-kanakannya. Selain itu pada masa ini remaja sering merasa sunyi, ragu-ragu, tidak stabil, tidak puas dan merasa kecewa. Opini diatas didukung oleh teori dari Mubarak, dkk.(2008), bahwa dengan bertambahnya umur seseorang akan terjadi perubahan pada aspek fisik dan psikologis (mental) pada aspek psikologis/mental taraf berfikir seseorang semakin matang dan dewasa sehingga dengan bertambahnya usia akan semakin berkembang pula daya tangkap dan pola fikirnya, dan pengetahuan yang diperoleh juga semakin baik. </w:t>
                  </w:r>
                </w:p>
                <w:p w:rsidR="00C165FB" w:rsidRPr="00827981" w:rsidRDefault="00C165FB" w:rsidP="00C165FB">
                  <w:pPr>
                    <w:autoSpaceDE w:val="0"/>
                    <w:autoSpaceDN w:val="0"/>
                    <w:adjustRightInd w:val="0"/>
                    <w:ind w:firstLine="993"/>
                    <w:jc w:val="both"/>
                    <w:rPr>
                      <w:rFonts w:ascii="Times New Roman" w:hAnsi="Times New Roman" w:cs="Times New Roman"/>
                    </w:rPr>
                  </w:pPr>
                  <w:r w:rsidRPr="00827981">
                    <w:rPr>
                      <w:rFonts w:ascii="Times New Roman" w:hAnsi="Times New Roman" w:cs="Times New Roman"/>
                    </w:rPr>
                    <w:t>Pekerjaan Orang tua juga berpengaruh pada pengetahuan seseora</w:t>
                  </w:r>
                  <w:r w:rsidR="00106824">
                    <w:rPr>
                      <w:rFonts w:ascii="Times New Roman" w:hAnsi="Times New Roman" w:cs="Times New Roman"/>
                    </w:rPr>
                    <w:t>ng, dapat dilihat pada tabel 4</w:t>
                  </w:r>
                  <w:r w:rsidRPr="00827981">
                    <w:rPr>
                      <w:rFonts w:ascii="Times New Roman" w:hAnsi="Times New Roman" w:cs="Times New Roman"/>
                    </w:rPr>
                    <w:t xml:space="preserve"> Menunjukkan bahwa hampir sebagian orang tua responden bekerja sebagai ibu rumah tangga  sebanyak 36(36%) dan sebagian kecil orang tua responden bekerja sebagai wiraswasta sebanyak 15(15%).  Dari factor tersebut hampir sebagian orang tua bekerja sebagai tani hal ini menunjukkan bahwa pekerjaan orang tua mempengaruhi pengetahuan siswa. Orang tua yang bekerja sebagi petani mempunyai wawasan yang kurang hal ini akan mempengaruhi pengetahuan anak karena orang tua kurang mengetahui bagaimana bahaya rokok jika anak untuk anaknya dan orang tua akan cenderung membiarkan perilaku anaknya tersebut.  Opini diatas didukung oleh teori Mubarok dkk(2009) yang menyatakan bahwa orang tua dengan wawasan yang luas akan lebih memperhatikan anaknya sehingga anak akan mempunyai pengetahuan yang luas. </w:t>
                  </w:r>
                </w:p>
                <w:p w:rsidR="00C165FB" w:rsidRPr="00827981" w:rsidRDefault="00C165FB" w:rsidP="00C165FB">
                  <w:pPr>
                    <w:jc w:val="both"/>
                    <w:rPr>
                      <w:rFonts w:ascii="Times New Roman" w:hAnsi="Times New Roman" w:cs="Times New Roman"/>
                      <w:b/>
                      <w:bCs/>
                    </w:rPr>
                  </w:pPr>
                  <w:r w:rsidRPr="00827981">
                    <w:rPr>
                      <w:rFonts w:ascii="Times New Roman" w:hAnsi="Times New Roman" w:cs="Times New Roman"/>
                      <w:b/>
                      <w:bCs/>
                    </w:rPr>
                    <w:t>Pengetahuan tentang bahaya rokok siswa kelas VIII sesudah diberikan pendidikan kesehatan di SMP Negeri 1 Kedungadem Kabupaten Bojonegoro.</w:t>
                  </w:r>
                </w:p>
                <w:p w:rsidR="00C165FB" w:rsidRPr="00827981" w:rsidRDefault="00C165FB" w:rsidP="00C165FB">
                  <w:pPr>
                    <w:tabs>
                      <w:tab w:val="left" w:pos="0"/>
                    </w:tabs>
                    <w:ind w:firstLine="567"/>
                    <w:jc w:val="both"/>
                    <w:rPr>
                      <w:rFonts w:ascii="Times New Roman" w:hAnsi="Times New Roman" w:cs="Times New Roman"/>
                      <w:bCs/>
                    </w:rPr>
                  </w:pPr>
                  <w:r>
                    <w:rPr>
                      <w:rFonts w:ascii="Times New Roman" w:hAnsi="Times New Roman" w:cs="Times New Roman"/>
                      <w:bCs/>
                    </w:rPr>
                    <w:tab/>
                  </w:r>
                  <w:r w:rsidR="00106824">
                    <w:rPr>
                      <w:rFonts w:ascii="Times New Roman" w:hAnsi="Times New Roman" w:cs="Times New Roman"/>
                      <w:bCs/>
                    </w:rPr>
                    <w:t>Berdasarkan tabel 4</w:t>
                  </w:r>
                  <w:r w:rsidRPr="00827981">
                    <w:rPr>
                      <w:rFonts w:ascii="Times New Roman" w:hAnsi="Times New Roman" w:cs="Times New Roman"/>
                      <w:bCs/>
                    </w:rPr>
                    <w:t xml:space="preserve"> menunjukkan bahwa didapatkan hampir seluruhnya 71 (71%)  siswa yang sudah diberikan pendidikan kesehatan mempunyai pengetahuan yang baik dan tidak satupun siswa yang berpengetahuan kurang.Dari fakta diatas menunjukkan bahwa pendidikan kesehatan mempengaruhi pengetahuan tentang bahaya rokok pada siswa. Dengan pendidikan merorokok siswa dijelaskan terlebih dahulu tentang kandungan yang ada di dalam rokok setelah itu dijelaskan bahaya-bahaya rokok maka dari itu pengetahuan siswa tentang bahaya rokok bertamabah.</w:t>
                  </w:r>
                </w:p>
                <w:p w:rsidR="00C165FB" w:rsidRPr="00827981" w:rsidRDefault="00C165FB" w:rsidP="00C165FB">
                  <w:pPr>
                    <w:tabs>
                      <w:tab w:val="left" w:pos="0"/>
                    </w:tabs>
                    <w:ind w:firstLine="567"/>
                    <w:jc w:val="both"/>
                    <w:rPr>
                      <w:rFonts w:ascii="Times New Roman" w:hAnsi="Times New Roman" w:cs="Times New Roman"/>
                      <w:bCs/>
                    </w:rPr>
                  </w:pPr>
                  <w:r>
                    <w:rPr>
                      <w:rFonts w:ascii="Times New Roman" w:hAnsi="Times New Roman" w:cs="Times New Roman"/>
                      <w:bCs/>
                    </w:rPr>
                    <w:tab/>
                  </w:r>
                  <w:r w:rsidRPr="00827981">
                    <w:rPr>
                      <w:rFonts w:ascii="Times New Roman" w:hAnsi="Times New Roman" w:cs="Times New Roman"/>
                      <w:bCs/>
                    </w:rPr>
                    <w:t xml:space="preserve">Hal  di atas didukung oleh teori  Brunner dan Suddarth( 2008) pendidikan kesehatan merupakan komponen essensial dalam asuhan kepeawatan dan diarahkan pada kegiatan meningkatkan, mempertahankan, dan memulihkan status kesehatan: mencegah penyakit dan membantu individu mengatasi efek sisa penyakit. </w:t>
                  </w:r>
                </w:p>
                <w:p w:rsidR="00C165FB" w:rsidRPr="00827981" w:rsidRDefault="00C165FB" w:rsidP="00C165FB">
                  <w:pPr>
                    <w:jc w:val="both"/>
                    <w:rPr>
                      <w:rFonts w:ascii="Times New Roman" w:hAnsi="Times New Roman" w:cs="Times New Roman"/>
                      <w:bCs/>
                    </w:rPr>
                  </w:pPr>
                  <w:r>
                    <w:rPr>
                      <w:rFonts w:ascii="Times New Roman" w:hAnsi="Times New Roman" w:cs="Times New Roman"/>
                      <w:bCs/>
                    </w:rPr>
                    <w:tab/>
                  </w:r>
                  <w:r w:rsidRPr="00827981">
                    <w:rPr>
                      <w:rFonts w:ascii="Times New Roman" w:hAnsi="Times New Roman" w:cs="Times New Roman"/>
                      <w:bCs/>
                    </w:rPr>
                    <w:t>Pendidikan orang tua  berpengaruh pada</w:t>
                  </w:r>
                  <w:r w:rsidR="00106824">
                    <w:rPr>
                      <w:rFonts w:ascii="Times New Roman" w:hAnsi="Times New Roman" w:cs="Times New Roman"/>
                      <w:bCs/>
                    </w:rPr>
                    <w:t xml:space="preserve"> pengetahuan anak,pada tabel </w:t>
                  </w:r>
                  <w:r w:rsidR="00106824">
                    <w:rPr>
                      <w:rFonts w:ascii="Times New Roman" w:hAnsi="Times New Roman" w:cs="Times New Roman"/>
                      <w:bCs/>
                      <w:lang w:val="en-US"/>
                    </w:rPr>
                    <w:t>1</w:t>
                  </w:r>
                  <w:r w:rsidRPr="00827981">
                    <w:rPr>
                      <w:rFonts w:ascii="Times New Roman" w:hAnsi="Times New Roman" w:cs="Times New Roman"/>
                      <w:bCs/>
                    </w:rPr>
                    <w:t xml:space="preserve"> Menunjukkan bahwa hampir sebagian besar orang tua responden berpendidikan SMP/Sederajat sebanyak 35(35%) dan orang tua yang berpendidikan SMA/Sederajat sebanyak 26(26%).Dari fakta diatas maka semakin tinggi pendidikan maka pengetahuan dan ketrampilan semakin tinggi pulan, dan sebaliknya. Orang tua dengan pendidikan SMP dimana masih rendah sehingga masih mempunyai pengetahuan dasar dan pengalaman yang kurang yang akan membuat pengetahuan dan wawasan menjadii kurang. Beda kalau pendidikan orang tua lulusan perguruan tinggi maka pengetahuan orang tua juga akan lebih baik lagi begitupun dengan anaknya. Opini diatas sesuai dengan teori Seokijdo Notoadmojdo (2010), bahwa tingkat pendidian seseorang sangat besar pengaruhnya terhadap pengetahuan. Seseorang yang berpendidikan tinggi akan berbeda dengan orang yang berpendidikan rendah.</w:t>
                  </w:r>
                </w:p>
                <w:p w:rsidR="00C165FB" w:rsidRPr="00827981" w:rsidRDefault="00C165FB" w:rsidP="00C165FB">
                  <w:pPr>
                    <w:jc w:val="both"/>
                    <w:rPr>
                      <w:rFonts w:ascii="Times New Roman" w:hAnsi="Times New Roman" w:cs="Times New Roman"/>
                      <w:b/>
                    </w:rPr>
                  </w:pPr>
                  <w:r w:rsidRPr="00827981">
                    <w:rPr>
                      <w:rFonts w:ascii="Times New Roman" w:hAnsi="Times New Roman" w:cs="Times New Roman"/>
                      <w:b/>
                    </w:rPr>
                    <w:t>Pengaruh pendidikan kesehatan terhadap pengetahuan tentang bahaya rokok pada siswa di SMP Negeri 1 Kedungadem Kabupaten Bojonegoro.</w:t>
                  </w:r>
                </w:p>
                <w:p w:rsidR="00C165FB" w:rsidRPr="00827981" w:rsidRDefault="00C165FB" w:rsidP="00C165FB">
                  <w:pPr>
                    <w:pStyle w:val="ListParagraph"/>
                    <w:ind w:left="0"/>
                    <w:jc w:val="both"/>
                    <w:rPr>
                      <w:rFonts w:ascii="Times New Roman" w:hAnsi="Times New Roman"/>
                      <w:bCs/>
                    </w:rPr>
                  </w:pPr>
                  <w:r w:rsidRPr="00827981">
                    <w:rPr>
                      <w:rFonts w:ascii="Times New Roman" w:hAnsi="Times New Roman"/>
                      <w:b/>
                    </w:rPr>
                    <w:tab/>
                  </w:r>
                  <w:r w:rsidRPr="00827981">
                    <w:rPr>
                      <w:rFonts w:ascii="Times New Roman" w:hAnsi="Times New Roman"/>
                    </w:rPr>
                    <w:t>Hal ini dapat dilihat dari tabel</w:t>
                  </w:r>
                  <w:r w:rsidRPr="00827981">
                    <w:rPr>
                      <w:rFonts w:ascii="Times New Roman" w:hAnsi="Times New Roman"/>
                      <w:b/>
                    </w:rPr>
                    <w:t xml:space="preserve"> </w:t>
                  </w:r>
                  <w:r w:rsidR="00106824">
                    <w:rPr>
                      <w:rFonts w:ascii="Times New Roman" w:hAnsi="Times New Roman"/>
                      <w:bCs/>
                    </w:rPr>
                    <w:t>tabel 4</w:t>
                  </w:r>
                  <w:r w:rsidRPr="00827981">
                    <w:rPr>
                      <w:rFonts w:ascii="Times New Roman" w:hAnsi="Times New Roman"/>
                      <w:bCs/>
                    </w:rPr>
                    <w:t xml:space="preserve"> menunjukkan bahwa hampir sebagian pengetahuan pendidikan kesehatan kurang  sebesar  47(53%)  pada saat sebelum diberikan pendidikan kesehatan. Pada saat sesudah diberikan pendidikan kesehatan  pengetahuan siswa meningkat baik sebesar 80%. </w:t>
                  </w:r>
                </w:p>
                <w:p w:rsidR="00C165FB" w:rsidRPr="00827981" w:rsidRDefault="00C165FB" w:rsidP="00C165FB">
                  <w:pPr>
                    <w:pStyle w:val="ListParagraph"/>
                    <w:ind w:left="0" w:firstLine="709"/>
                    <w:jc w:val="both"/>
                    <w:rPr>
                      <w:rFonts w:ascii="Times New Roman" w:hAnsi="Times New Roman"/>
                      <w:bCs/>
                    </w:rPr>
                  </w:pPr>
                  <w:r w:rsidRPr="00827981">
                    <w:rPr>
                      <w:rFonts w:ascii="Times New Roman" w:hAnsi="Times New Roman"/>
                      <w:bCs/>
                    </w:rPr>
                    <w:t>Hal ini dipertegas lagi dengan hasil uji statistic versi 16.0 didapatkan nilai C=20,252   yang berarti memiliki tingkat hubungan sedang dan p=0,000 dengan taraf signifikan p&lt;0,05 maka H1 diterima, sehingga dapat disimpulkan bahwa ada pengaruh pendidikan kesehatan terhadap pengetahuan tentang baya rokok pada siswa kelas VIII sebelum diberi penyuluhan dan sesudah diberikan penyuluhan di SMP Negeri 1 Kedungadem Kabupaten Bojonegoro.</w:t>
                  </w:r>
                </w:p>
                <w:p w:rsidR="00C165FB" w:rsidRPr="00827981" w:rsidRDefault="00C165FB" w:rsidP="00C165FB">
                  <w:pPr>
                    <w:pStyle w:val="ListParagraph"/>
                    <w:ind w:left="0" w:firstLine="709"/>
                    <w:jc w:val="both"/>
                    <w:rPr>
                      <w:rFonts w:ascii="Times New Roman" w:hAnsi="Times New Roman"/>
                      <w:bCs/>
                    </w:rPr>
                  </w:pPr>
                  <w:r w:rsidRPr="00827981">
                    <w:rPr>
                      <w:rFonts w:ascii="Times New Roman" w:hAnsi="Times New Roman"/>
                      <w:bCs/>
                    </w:rPr>
                    <w:t>Berdasarkan gambaran fakta di atas menunjukkan bahwa jika siswa diberi pendidikan kesehatan maka pengetahuannya semakin baik dan jika siswa tidak diberikan pendidikan kesehatan maka pengetahuannya kurang. Jadi pendidikan kesehatan itu sangat penting bagi siswa untuk mengetahui bahaya rokok karena pendidikan kesehatan akan mempengaruhi pengetahuan dari siswa tersebut. Pendidikan kesehatan merupakan suatu perubahan perilaku yang dinamis dengan tujuan mengubah atau mempengaruhi perilaku mansuia yang meliputi komponen pengetahuan, sikap, ataupun praktik yang berhubungan dengan tujuan hidup baik secara individu, kelompok, maupun masyarakat serta merupakan komponen dari program kesehatan (Suliha, 2010).</w:t>
                  </w:r>
                </w:p>
                <w:p w:rsidR="00C165FB" w:rsidRPr="00630A8B" w:rsidRDefault="00C165FB" w:rsidP="00C165FB">
                  <w:pPr>
                    <w:pStyle w:val="ListParagraph"/>
                    <w:ind w:left="0" w:firstLine="709"/>
                    <w:jc w:val="both"/>
                    <w:rPr>
                      <w:rFonts w:ascii="Times New Roman" w:hAnsi="Times New Roman"/>
                      <w:bCs/>
                    </w:rPr>
                  </w:pPr>
                  <w:r w:rsidRPr="00827981">
                    <w:rPr>
                      <w:rFonts w:ascii="Times New Roman" w:hAnsi="Times New Roman"/>
                      <w:bCs/>
                    </w:rPr>
                    <w:t>Masa remaja merupakan masa peralihan antara anak-anak dan masa dewasa dimana pada masa ini emosinya belum tentu mengikuti perkembangan jasmaninya. Dan banyak masalah yang tidak bisa diselesaikan antara lain masalah ketergantungan obat, alcohol, dan yang paling banyak adalah ketergantungan rokok. Merokok merupakan masalah yang masih sulit diseleaikan karena mereka tidak mengetahui apa saja yang tekandung di dalam rokok, dan bagaimana dampak dari bahaya merokok tersebut. Maka dari itu perlu dilakukan upaya pencegahan baik di lingkungan rumah, sekolah, maupun masyarakat. Salah satunya yaitu upaya penyuluhan dan bimbingan untuk memberikan penerangan dan pengetahuan kepada siswa untuk membangkitkan k</w:t>
                  </w:r>
                  <w:r>
                    <w:rPr>
                      <w:rFonts w:ascii="Times New Roman" w:hAnsi="Times New Roman"/>
                      <w:bCs/>
                    </w:rPr>
                    <w:t>esadaran tentang bahaya merokok</w:t>
                  </w:r>
                </w:p>
                <w:p w:rsidR="00C165FB" w:rsidRPr="00827981" w:rsidRDefault="00C165FB" w:rsidP="00C165FB">
                  <w:pPr>
                    <w:pStyle w:val="Heading1"/>
                    <w:spacing w:before="96"/>
                    <w:ind w:left="0" w:right="71"/>
                    <w:jc w:val="both"/>
                    <w:outlineLvl w:val="0"/>
                    <w:rPr>
                      <w:b w:val="0"/>
                    </w:rPr>
                  </w:pPr>
                  <w:proofErr w:type="spellStart"/>
                  <w:r w:rsidRPr="00827981">
                    <w:t>Kesimpulan</w:t>
                  </w:r>
                  <w:proofErr w:type="spellEnd"/>
                </w:p>
                <w:p w:rsidR="00C165FB" w:rsidRPr="00827981" w:rsidRDefault="00C165FB" w:rsidP="00C165FB">
                  <w:pPr>
                    <w:pStyle w:val="Heading1"/>
                    <w:spacing w:before="96"/>
                    <w:ind w:left="0" w:right="71" w:firstLine="720"/>
                    <w:jc w:val="both"/>
                    <w:outlineLvl w:val="0"/>
                    <w:rPr>
                      <w:b w:val="0"/>
                    </w:rPr>
                  </w:pPr>
                  <w:r w:rsidRPr="00827981">
                    <w:rPr>
                      <w:b w:val="0"/>
                    </w:rPr>
                    <w:t xml:space="preserve">5.1.1 </w:t>
                  </w:r>
                  <w:proofErr w:type="spellStart"/>
                  <w:r w:rsidRPr="00827981">
                    <w:rPr>
                      <w:b w:val="0"/>
                    </w:rPr>
                    <w:t>Sebagian</w:t>
                  </w:r>
                  <w:proofErr w:type="spellEnd"/>
                  <w:r w:rsidRPr="00827981">
                    <w:rPr>
                      <w:b w:val="0"/>
                    </w:rPr>
                    <w:t xml:space="preserve"> </w:t>
                  </w:r>
                  <w:proofErr w:type="spellStart"/>
                  <w:r w:rsidRPr="00827981">
                    <w:rPr>
                      <w:b w:val="0"/>
                    </w:rPr>
                    <w:t>besar</w:t>
                  </w:r>
                  <w:proofErr w:type="spellEnd"/>
                  <w:r w:rsidRPr="00827981">
                    <w:rPr>
                      <w:b w:val="0"/>
                    </w:rPr>
                    <w:t xml:space="preserve"> </w:t>
                  </w:r>
                  <w:proofErr w:type="spellStart"/>
                  <w:r w:rsidRPr="00827981">
                    <w:rPr>
                      <w:b w:val="0"/>
                    </w:rPr>
                    <w:t>siswa</w:t>
                  </w:r>
                  <w:proofErr w:type="spellEnd"/>
                  <w:r w:rsidRPr="00827981">
                    <w:rPr>
                      <w:b w:val="0"/>
                    </w:rPr>
                    <w:t xml:space="preserve"> </w:t>
                  </w:r>
                  <w:proofErr w:type="spellStart"/>
                  <w:r w:rsidRPr="00827981">
                    <w:rPr>
                      <w:b w:val="0"/>
                    </w:rPr>
                    <w:t>kelas</w:t>
                  </w:r>
                  <w:proofErr w:type="spellEnd"/>
                  <w:r w:rsidRPr="00827981">
                    <w:rPr>
                      <w:b w:val="0"/>
                    </w:rPr>
                    <w:t xml:space="preserve"> VIII di SMP </w:t>
                  </w:r>
                  <w:proofErr w:type="spellStart"/>
                  <w:r w:rsidRPr="00827981">
                    <w:rPr>
                      <w:b w:val="0"/>
                    </w:rPr>
                    <w:t>Negeri</w:t>
                  </w:r>
                  <w:proofErr w:type="spellEnd"/>
                  <w:r w:rsidRPr="00827981">
                    <w:rPr>
                      <w:b w:val="0"/>
                    </w:rPr>
                    <w:t xml:space="preserve"> 1 </w:t>
                  </w:r>
                  <w:proofErr w:type="spellStart"/>
                  <w:r w:rsidRPr="00827981">
                    <w:rPr>
                      <w:b w:val="0"/>
                    </w:rPr>
                    <w:t>Kedugadem</w:t>
                  </w:r>
                  <w:proofErr w:type="spellEnd"/>
                  <w:r w:rsidRPr="00827981">
                    <w:rPr>
                      <w:b w:val="0"/>
                    </w:rPr>
                    <w:t xml:space="preserve"> </w:t>
                  </w:r>
                  <w:proofErr w:type="spellStart"/>
                  <w:r w:rsidRPr="00827981">
                    <w:rPr>
                      <w:b w:val="0"/>
                    </w:rPr>
                    <w:t>masih</w:t>
                  </w:r>
                  <w:proofErr w:type="spellEnd"/>
                  <w:r w:rsidRPr="00827981">
                    <w:rPr>
                      <w:b w:val="0"/>
                    </w:rPr>
                    <w:t xml:space="preserve"> </w:t>
                  </w:r>
                  <w:proofErr w:type="spellStart"/>
                  <w:r w:rsidRPr="00827981">
                    <w:rPr>
                      <w:b w:val="0"/>
                    </w:rPr>
                    <w:t>banyak</w:t>
                  </w:r>
                  <w:proofErr w:type="spellEnd"/>
                  <w:r w:rsidRPr="00827981">
                    <w:rPr>
                      <w:b w:val="0"/>
                    </w:rPr>
                    <w:t xml:space="preserve"> yang </w:t>
                  </w:r>
                  <w:proofErr w:type="spellStart"/>
                  <w:r w:rsidRPr="00827981">
                    <w:rPr>
                      <w:b w:val="0"/>
                    </w:rPr>
                    <w:t>merokok</w:t>
                  </w:r>
                  <w:proofErr w:type="spellEnd"/>
                  <w:r w:rsidRPr="00827981">
                    <w:rPr>
                      <w:b w:val="0"/>
                    </w:rPr>
                    <w:t xml:space="preserve"> </w:t>
                  </w:r>
                  <w:proofErr w:type="spellStart"/>
                  <w:r w:rsidRPr="00827981">
                    <w:rPr>
                      <w:b w:val="0"/>
                    </w:rPr>
                    <w:t>dan</w:t>
                  </w:r>
                  <w:proofErr w:type="spellEnd"/>
                  <w:r w:rsidRPr="00827981">
                    <w:rPr>
                      <w:b w:val="0"/>
                    </w:rPr>
                    <w:t xml:space="preserve"> </w:t>
                  </w:r>
                  <w:proofErr w:type="spellStart"/>
                  <w:r w:rsidRPr="00827981">
                    <w:rPr>
                      <w:b w:val="0"/>
                    </w:rPr>
                    <w:t>kurang</w:t>
                  </w:r>
                  <w:proofErr w:type="spellEnd"/>
                  <w:r w:rsidRPr="00827981">
                    <w:rPr>
                      <w:b w:val="0"/>
                    </w:rPr>
                    <w:t xml:space="preserve"> tau </w:t>
                  </w:r>
                  <w:proofErr w:type="spellStart"/>
                  <w:proofErr w:type="gramStart"/>
                  <w:r w:rsidRPr="00827981">
                    <w:rPr>
                      <w:b w:val="0"/>
                    </w:rPr>
                    <w:t>apa</w:t>
                  </w:r>
                  <w:proofErr w:type="spellEnd"/>
                  <w:proofErr w:type="gramEnd"/>
                  <w:r w:rsidRPr="00827981">
                    <w:rPr>
                      <w:b w:val="0"/>
                    </w:rPr>
                    <w:t xml:space="preserve"> </w:t>
                  </w:r>
                  <w:proofErr w:type="spellStart"/>
                  <w:r w:rsidRPr="00827981">
                    <w:rPr>
                      <w:b w:val="0"/>
                    </w:rPr>
                    <w:t>itu</w:t>
                  </w:r>
                  <w:proofErr w:type="spellEnd"/>
                  <w:r w:rsidRPr="00827981">
                    <w:rPr>
                      <w:b w:val="0"/>
                    </w:rPr>
                    <w:t xml:space="preserve"> </w:t>
                  </w:r>
                  <w:proofErr w:type="spellStart"/>
                  <w:r w:rsidRPr="00827981">
                    <w:rPr>
                      <w:b w:val="0"/>
                    </w:rPr>
                    <w:t>pendidikan</w:t>
                  </w:r>
                  <w:proofErr w:type="spellEnd"/>
                  <w:r w:rsidRPr="00827981">
                    <w:rPr>
                      <w:b w:val="0"/>
                    </w:rPr>
                    <w:t xml:space="preserve"> </w:t>
                  </w:r>
                  <w:proofErr w:type="spellStart"/>
                  <w:r w:rsidRPr="00827981">
                    <w:rPr>
                      <w:b w:val="0"/>
                    </w:rPr>
                    <w:t>kesehatan</w:t>
                  </w:r>
                  <w:proofErr w:type="spellEnd"/>
                </w:p>
                <w:p w:rsidR="00C165FB" w:rsidRPr="00827981" w:rsidRDefault="00C165FB" w:rsidP="00C165FB">
                  <w:pPr>
                    <w:pStyle w:val="Heading1"/>
                    <w:spacing w:before="96"/>
                    <w:ind w:left="0" w:right="71" w:firstLine="720"/>
                    <w:jc w:val="both"/>
                    <w:outlineLvl w:val="0"/>
                    <w:rPr>
                      <w:b w:val="0"/>
                    </w:rPr>
                  </w:pPr>
                  <w:r w:rsidRPr="00827981">
                    <w:rPr>
                      <w:b w:val="0"/>
                    </w:rPr>
                    <w:t xml:space="preserve">5.1.2 </w:t>
                  </w:r>
                  <w:proofErr w:type="spellStart"/>
                  <w:r w:rsidRPr="00827981">
                    <w:rPr>
                      <w:b w:val="0"/>
                    </w:rPr>
                    <w:t>Sebagian</w:t>
                  </w:r>
                  <w:proofErr w:type="spellEnd"/>
                  <w:r w:rsidRPr="00827981">
                    <w:rPr>
                      <w:b w:val="0"/>
                    </w:rPr>
                    <w:t xml:space="preserve"> </w:t>
                  </w:r>
                  <w:proofErr w:type="spellStart"/>
                  <w:r w:rsidRPr="00827981">
                    <w:rPr>
                      <w:b w:val="0"/>
                    </w:rPr>
                    <w:t>siswa</w:t>
                  </w:r>
                  <w:proofErr w:type="spellEnd"/>
                  <w:r w:rsidRPr="00827981">
                    <w:rPr>
                      <w:b w:val="0"/>
                    </w:rPr>
                    <w:t xml:space="preserve"> </w:t>
                  </w:r>
                  <w:proofErr w:type="spellStart"/>
                  <w:r w:rsidRPr="00827981">
                    <w:rPr>
                      <w:b w:val="0"/>
                    </w:rPr>
                    <w:t>kelas</w:t>
                  </w:r>
                  <w:proofErr w:type="spellEnd"/>
                  <w:r w:rsidRPr="00827981">
                    <w:rPr>
                      <w:b w:val="0"/>
                    </w:rPr>
                    <w:t xml:space="preserve"> VIII di SMP </w:t>
                  </w:r>
                  <w:proofErr w:type="spellStart"/>
                  <w:r w:rsidRPr="00827981">
                    <w:rPr>
                      <w:b w:val="0"/>
                    </w:rPr>
                    <w:t>Negeri</w:t>
                  </w:r>
                  <w:proofErr w:type="spellEnd"/>
                  <w:r w:rsidRPr="00827981">
                    <w:rPr>
                      <w:b w:val="0"/>
                    </w:rPr>
                    <w:t xml:space="preserve"> 1 </w:t>
                  </w:r>
                  <w:proofErr w:type="spellStart"/>
                  <w:r w:rsidRPr="00827981">
                    <w:rPr>
                      <w:b w:val="0"/>
                    </w:rPr>
                    <w:t>Kedugadem</w:t>
                  </w:r>
                  <w:proofErr w:type="spellEnd"/>
                  <w:r w:rsidRPr="00827981">
                    <w:rPr>
                      <w:b w:val="0"/>
                    </w:rPr>
                    <w:t xml:space="preserve"> </w:t>
                  </w:r>
                  <w:proofErr w:type="spellStart"/>
                  <w:r w:rsidRPr="00827981">
                    <w:rPr>
                      <w:b w:val="0"/>
                    </w:rPr>
                    <w:t>masih</w:t>
                  </w:r>
                  <w:proofErr w:type="spellEnd"/>
                  <w:r w:rsidRPr="00827981">
                    <w:rPr>
                      <w:b w:val="0"/>
                    </w:rPr>
                    <w:t xml:space="preserve"> </w:t>
                  </w:r>
                  <w:proofErr w:type="spellStart"/>
                  <w:r w:rsidRPr="00827981">
                    <w:rPr>
                      <w:b w:val="0"/>
                    </w:rPr>
                    <w:t>berperilaku</w:t>
                  </w:r>
                  <w:proofErr w:type="spellEnd"/>
                  <w:r w:rsidRPr="00827981">
                    <w:rPr>
                      <w:b w:val="0"/>
                    </w:rPr>
                    <w:t xml:space="preserve"> </w:t>
                  </w:r>
                  <w:proofErr w:type="spellStart"/>
                  <w:r w:rsidRPr="00827981">
                    <w:rPr>
                      <w:b w:val="0"/>
                    </w:rPr>
                    <w:t>merokok</w:t>
                  </w:r>
                  <w:proofErr w:type="spellEnd"/>
                </w:p>
                <w:p w:rsidR="00C165FB" w:rsidRPr="00827981" w:rsidRDefault="00C165FB" w:rsidP="00C165FB">
                  <w:pPr>
                    <w:pStyle w:val="Heading1"/>
                    <w:spacing w:before="96"/>
                    <w:ind w:left="0" w:right="71" w:firstLine="720"/>
                    <w:jc w:val="both"/>
                    <w:outlineLvl w:val="0"/>
                    <w:rPr>
                      <w:b w:val="0"/>
                    </w:rPr>
                  </w:pPr>
                  <w:r w:rsidRPr="00827981">
                    <w:rPr>
                      <w:b w:val="0"/>
                    </w:rPr>
                    <w:t xml:space="preserve">5.1.3 Ada </w:t>
                  </w:r>
                  <w:proofErr w:type="spellStart"/>
                  <w:r w:rsidRPr="00827981">
                    <w:rPr>
                      <w:b w:val="0"/>
                    </w:rPr>
                    <w:t>hubungan</w:t>
                  </w:r>
                  <w:proofErr w:type="spellEnd"/>
                  <w:r w:rsidRPr="00827981">
                    <w:rPr>
                      <w:b w:val="0"/>
                    </w:rPr>
                    <w:t xml:space="preserve"> </w:t>
                  </w:r>
                  <w:proofErr w:type="spellStart"/>
                  <w:r w:rsidRPr="00827981">
                    <w:rPr>
                      <w:b w:val="0"/>
                    </w:rPr>
                    <w:t>Pendidikan</w:t>
                  </w:r>
                  <w:proofErr w:type="spellEnd"/>
                  <w:r w:rsidRPr="00827981">
                    <w:rPr>
                      <w:b w:val="0"/>
                    </w:rPr>
                    <w:t xml:space="preserve"> </w:t>
                  </w:r>
                  <w:proofErr w:type="spellStart"/>
                  <w:r w:rsidRPr="00827981">
                    <w:rPr>
                      <w:b w:val="0"/>
                    </w:rPr>
                    <w:t>kesehatan</w:t>
                  </w:r>
                  <w:proofErr w:type="spellEnd"/>
                  <w:r w:rsidRPr="00827981">
                    <w:rPr>
                      <w:b w:val="0"/>
                    </w:rPr>
                    <w:t xml:space="preserve"> </w:t>
                  </w:r>
                  <w:proofErr w:type="spellStart"/>
                  <w:r w:rsidRPr="00827981">
                    <w:rPr>
                      <w:b w:val="0"/>
                    </w:rPr>
                    <w:t>terhadap</w:t>
                  </w:r>
                  <w:proofErr w:type="spellEnd"/>
                  <w:r w:rsidRPr="00827981">
                    <w:rPr>
                      <w:b w:val="0"/>
                    </w:rPr>
                    <w:t xml:space="preserve"> </w:t>
                  </w:r>
                  <w:proofErr w:type="spellStart"/>
                  <w:r w:rsidRPr="00827981">
                    <w:rPr>
                      <w:b w:val="0"/>
                    </w:rPr>
                    <w:t>pengetahuan</w:t>
                  </w:r>
                  <w:proofErr w:type="spellEnd"/>
                  <w:r w:rsidRPr="00827981">
                    <w:rPr>
                      <w:b w:val="0"/>
                    </w:rPr>
                    <w:t xml:space="preserve"> </w:t>
                  </w:r>
                  <w:proofErr w:type="spellStart"/>
                  <w:r w:rsidRPr="00827981">
                    <w:rPr>
                      <w:b w:val="0"/>
                    </w:rPr>
                    <w:t>tentang</w:t>
                  </w:r>
                  <w:proofErr w:type="spellEnd"/>
                  <w:r w:rsidRPr="00827981">
                    <w:rPr>
                      <w:b w:val="0"/>
                    </w:rPr>
                    <w:t xml:space="preserve"> </w:t>
                  </w:r>
                  <w:proofErr w:type="spellStart"/>
                  <w:r w:rsidRPr="00827981">
                    <w:rPr>
                      <w:b w:val="0"/>
                    </w:rPr>
                    <w:t>bahaya</w:t>
                  </w:r>
                  <w:proofErr w:type="spellEnd"/>
                  <w:r w:rsidRPr="00827981">
                    <w:rPr>
                      <w:b w:val="0"/>
                    </w:rPr>
                    <w:t xml:space="preserve"> </w:t>
                  </w:r>
                  <w:proofErr w:type="spellStart"/>
                  <w:r w:rsidRPr="00827981">
                    <w:rPr>
                      <w:b w:val="0"/>
                    </w:rPr>
                    <w:t>rokok</w:t>
                  </w:r>
                  <w:proofErr w:type="spellEnd"/>
                  <w:r w:rsidRPr="00827981">
                    <w:rPr>
                      <w:b w:val="0"/>
                    </w:rPr>
                    <w:t xml:space="preserve"> </w:t>
                  </w:r>
                  <w:proofErr w:type="spellStart"/>
                  <w:r w:rsidRPr="00827981">
                    <w:rPr>
                      <w:b w:val="0"/>
                    </w:rPr>
                    <w:t>pada</w:t>
                  </w:r>
                  <w:proofErr w:type="spellEnd"/>
                  <w:r w:rsidRPr="00827981">
                    <w:rPr>
                      <w:b w:val="0"/>
                    </w:rPr>
                    <w:t xml:space="preserve"> </w:t>
                  </w:r>
                  <w:proofErr w:type="spellStart"/>
                  <w:r w:rsidRPr="00827981">
                    <w:rPr>
                      <w:b w:val="0"/>
                    </w:rPr>
                    <w:t>siswa</w:t>
                  </w:r>
                  <w:proofErr w:type="spellEnd"/>
                  <w:r w:rsidRPr="00827981">
                    <w:rPr>
                      <w:b w:val="0"/>
                    </w:rPr>
                    <w:t xml:space="preserve"> </w:t>
                  </w:r>
                  <w:proofErr w:type="spellStart"/>
                  <w:r w:rsidRPr="00827981">
                    <w:rPr>
                      <w:b w:val="0"/>
                    </w:rPr>
                    <w:t>kelas</w:t>
                  </w:r>
                  <w:proofErr w:type="spellEnd"/>
                  <w:r w:rsidRPr="00827981">
                    <w:rPr>
                      <w:b w:val="0"/>
                    </w:rPr>
                    <w:t xml:space="preserve"> VIII di SMP </w:t>
                  </w:r>
                  <w:proofErr w:type="spellStart"/>
                  <w:r w:rsidRPr="00827981">
                    <w:rPr>
                      <w:b w:val="0"/>
                    </w:rPr>
                    <w:t>Negeri</w:t>
                  </w:r>
                  <w:proofErr w:type="spellEnd"/>
                  <w:r w:rsidRPr="00827981">
                    <w:rPr>
                      <w:b w:val="0"/>
                    </w:rPr>
                    <w:t xml:space="preserve"> 1 </w:t>
                  </w:r>
                  <w:proofErr w:type="spellStart"/>
                  <w:r w:rsidRPr="00827981">
                    <w:rPr>
                      <w:b w:val="0"/>
                    </w:rPr>
                    <w:t>Kedungadem</w:t>
                  </w:r>
                  <w:proofErr w:type="spellEnd"/>
                  <w:r w:rsidRPr="00827981">
                    <w:rPr>
                      <w:b w:val="0"/>
                    </w:rPr>
                    <w:t xml:space="preserve">, </w:t>
                  </w:r>
                  <w:proofErr w:type="spellStart"/>
                  <w:r w:rsidRPr="00827981">
                    <w:rPr>
                      <w:b w:val="0"/>
                    </w:rPr>
                    <w:t>Kecamatan</w:t>
                  </w:r>
                  <w:proofErr w:type="spellEnd"/>
                  <w:r w:rsidRPr="00827981">
                    <w:rPr>
                      <w:b w:val="0"/>
                    </w:rPr>
                    <w:t xml:space="preserve"> </w:t>
                  </w:r>
                  <w:proofErr w:type="spellStart"/>
                  <w:r w:rsidRPr="00827981">
                    <w:rPr>
                      <w:b w:val="0"/>
                    </w:rPr>
                    <w:t>Kedungadem</w:t>
                  </w:r>
                  <w:proofErr w:type="spellEnd"/>
                  <w:r w:rsidRPr="00827981">
                    <w:rPr>
                      <w:b w:val="0"/>
                    </w:rPr>
                    <w:t xml:space="preserve">, </w:t>
                  </w:r>
                  <w:proofErr w:type="spellStart"/>
                  <w:r w:rsidRPr="00827981">
                    <w:rPr>
                      <w:b w:val="0"/>
                    </w:rPr>
                    <w:t>Kabupaten</w:t>
                  </w:r>
                  <w:proofErr w:type="spellEnd"/>
                  <w:r w:rsidRPr="00827981">
                    <w:rPr>
                      <w:b w:val="0"/>
                    </w:rPr>
                    <w:t xml:space="preserve"> </w:t>
                  </w:r>
                  <w:proofErr w:type="spellStart"/>
                  <w:r w:rsidRPr="00827981">
                    <w:rPr>
                      <w:b w:val="0"/>
                    </w:rPr>
                    <w:t>Bojonegoro</w:t>
                  </w:r>
                  <w:proofErr w:type="spellEnd"/>
                </w:p>
                <w:p w:rsidR="00C165FB" w:rsidRPr="00827981" w:rsidRDefault="00C165FB" w:rsidP="00C165FB">
                  <w:pPr>
                    <w:pStyle w:val="BodyText"/>
                    <w:spacing w:before="8"/>
                    <w:jc w:val="both"/>
                    <w:rPr>
                      <w:b/>
                    </w:rPr>
                  </w:pPr>
                </w:p>
                <w:p w:rsidR="00C165FB" w:rsidRPr="00827981" w:rsidRDefault="00C165FB" w:rsidP="00C165FB">
                  <w:pPr>
                    <w:pStyle w:val="Heading1"/>
                    <w:tabs>
                      <w:tab w:val="left" w:pos="1215"/>
                    </w:tabs>
                    <w:spacing w:before="2"/>
                    <w:ind w:left="0"/>
                    <w:jc w:val="both"/>
                    <w:outlineLvl w:val="0"/>
                  </w:pPr>
                  <w:r w:rsidRPr="00827981">
                    <w:t>Saran</w:t>
                  </w:r>
                </w:p>
                <w:p w:rsidR="00C165FB" w:rsidRPr="00827981" w:rsidRDefault="00C165FB" w:rsidP="00C165FB">
                  <w:pPr>
                    <w:pStyle w:val="Heading1"/>
                    <w:numPr>
                      <w:ilvl w:val="0"/>
                      <w:numId w:val="35"/>
                    </w:numPr>
                    <w:tabs>
                      <w:tab w:val="left" w:pos="1215"/>
                    </w:tabs>
                    <w:spacing w:before="2"/>
                    <w:jc w:val="both"/>
                    <w:outlineLvl w:val="0"/>
                    <w:rPr>
                      <w:b w:val="0"/>
                    </w:rPr>
                  </w:pPr>
                  <w:proofErr w:type="spellStart"/>
                  <w:r w:rsidRPr="00827981">
                    <w:rPr>
                      <w:b w:val="0"/>
                    </w:rPr>
                    <w:t>Bagi</w:t>
                  </w:r>
                  <w:proofErr w:type="spellEnd"/>
                  <w:r w:rsidRPr="00827981">
                    <w:rPr>
                      <w:b w:val="0"/>
                    </w:rPr>
                    <w:t xml:space="preserve"> </w:t>
                  </w:r>
                  <w:proofErr w:type="spellStart"/>
                  <w:r w:rsidRPr="00827981">
                    <w:rPr>
                      <w:b w:val="0"/>
                    </w:rPr>
                    <w:t>Teoritis</w:t>
                  </w:r>
                  <w:proofErr w:type="spellEnd"/>
                </w:p>
                <w:p w:rsidR="00C165FB" w:rsidRPr="00827981" w:rsidRDefault="00C165FB" w:rsidP="00C16E3D">
                  <w:pPr>
                    <w:pStyle w:val="Heading1"/>
                    <w:tabs>
                      <w:tab w:val="left" w:pos="1215"/>
                    </w:tabs>
                    <w:spacing w:before="2"/>
                    <w:ind w:left="0"/>
                    <w:jc w:val="both"/>
                    <w:outlineLvl w:val="0"/>
                    <w:rPr>
                      <w:b w:val="0"/>
                    </w:rPr>
                  </w:pPr>
                  <w:proofErr w:type="gramStart"/>
                  <w:r w:rsidRPr="00827981">
                    <w:rPr>
                      <w:b w:val="0"/>
                    </w:rPr>
                    <w:t xml:space="preserve">Dari </w:t>
                  </w:r>
                  <w:proofErr w:type="spellStart"/>
                  <w:r w:rsidRPr="00827981">
                    <w:rPr>
                      <w:b w:val="0"/>
                    </w:rPr>
                    <w:t>penelitian</w:t>
                  </w:r>
                  <w:proofErr w:type="spellEnd"/>
                  <w:r w:rsidRPr="00827981">
                    <w:rPr>
                      <w:b w:val="0"/>
                    </w:rPr>
                    <w:t xml:space="preserve"> </w:t>
                  </w:r>
                  <w:proofErr w:type="spellStart"/>
                  <w:r w:rsidRPr="00827981">
                    <w:rPr>
                      <w:b w:val="0"/>
                    </w:rPr>
                    <w:t>diharapkan</w:t>
                  </w:r>
                  <w:proofErr w:type="spellEnd"/>
                  <w:r w:rsidRPr="00827981">
                    <w:rPr>
                      <w:b w:val="0"/>
                    </w:rPr>
                    <w:t xml:space="preserve"> </w:t>
                  </w:r>
                  <w:proofErr w:type="spellStart"/>
                  <w:r w:rsidRPr="00827981">
                    <w:rPr>
                      <w:b w:val="0"/>
                    </w:rPr>
                    <w:t>dapat</w:t>
                  </w:r>
                  <w:proofErr w:type="spellEnd"/>
                  <w:r w:rsidRPr="00827981">
                    <w:rPr>
                      <w:b w:val="0"/>
                    </w:rPr>
                    <w:t xml:space="preserve"> </w:t>
                  </w:r>
                  <w:proofErr w:type="spellStart"/>
                  <w:r w:rsidRPr="00827981">
                    <w:rPr>
                      <w:b w:val="0"/>
                    </w:rPr>
                    <w:t>menambah</w:t>
                  </w:r>
                  <w:proofErr w:type="spellEnd"/>
                  <w:r w:rsidRPr="00827981">
                    <w:rPr>
                      <w:b w:val="0"/>
                    </w:rPr>
                    <w:t xml:space="preserve"> </w:t>
                  </w:r>
                  <w:proofErr w:type="spellStart"/>
                  <w:r w:rsidRPr="00827981">
                    <w:rPr>
                      <w:b w:val="0"/>
                    </w:rPr>
                    <w:t>kepustakaaan</w:t>
                  </w:r>
                  <w:proofErr w:type="spellEnd"/>
                  <w:r w:rsidRPr="00827981">
                    <w:rPr>
                      <w:b w:val="0"/>
                    </w:rPr>
                    <w:t xml:space="preserve"> program </w:t>
                  </w:r>
                  <w:proofErr w:type="spellStart"/>
                  <w:r w:rsidRPr="00827981">
                    <w:rPr>
                      <w:b w:val="0"/>
                    </w:rPr>
                    <w:t>studi</w:t>
                  </w:r>
                  <w:proofErr w:type="spellEnd"/>
                  <w:r w:rsidRPr="00827981">
                    <w:rPr>
                      <w:b w:val="0"/>
                    </w:rPr>
                    <w:t xml:space="preserve"> S1 </w:t>
                  </w:r>
                  <w:proofErr w:type="spellStart"/>
                  <w:r w:rsidRPr="00827981">
                    <w:rPr>
                      <w:b w:val="0"/>
                    </w:rPr>
                    <w:t>Keperawatan</w:t>
                  </w:r>
                  <w:proofErr w:type="spellEnd"/>
                  <w:r w:rsidRPr="00827981">
                    <w:rPr>
                      <w:b w:val="0"/>
                    </w:rPr>
                    <w:t xml:space="preserve"> STIKES </w:t>
                  </w:r>
                  <w:proofErr w:type="spellStart"/>
                  <w:r w:rsidRPr="00827981">
                    <w:rPr>
                      <w:b w:val="0"/>
                    </w:rPr>
                    <w:t>Muhammadiyah</w:t>
                  </w:r>
                  <w:proofErr w:type="spellEnd"/>
                  <w:r w:rsidRPr="00827981">
                    <w:rPr>
                      <w:b w:val="0"/>
                    </w:rPr>
                    <w:t xml:space="preserve"> </w:t>
                  </w:r>
                  <w:proofErr w:type="spellStart"/>
                  <w:r w:rsidRPr="00827981">
                    <w:rPr>
                      <w:b w:val="0"/>
                    </w:rPr>
                    <w:t>Lamongan</w:t>
                  </w:r>
                  <w:proofErr w:type="spellEnd"/>
                  <w:r w:rsidRPr="00827981">
                    <w:rPr>
                      <w:b w:val="0"/>
                    </w:rPr>
                    <w:t>.</w:t>
                  </w:r>
                  <w:proofErr w:type="gramEnd"/>
                  <w:r w:rsidRPr="00827981">
                    <w:rPr>
                      <w:b w:val="0"/>
                    </w:rPr>
                    <w:t xml:space="preserve"> </w:t>
                  </w:r>
                  <w:proofErr w:type="gramStart"/>
                  <w:r w:rsidRPr="00827981">
                    <w:rPr>
                      <w:b w:val="0"/>
                    </w:rPr>
                    <w:t xml:space="preserve">Dan </w:t>
                  </w:r>
                  <w:proofErr w:type="spellStart"/>
                  <w:r w:rsidRPr="00827981">
                    <w:rPr>
                      <w:b w:val="0"/>
                    </w:rPr>
                    <w:t>sebagai</w:t>
                  </w:r>
                  <w:proofErr w:type="spellEnd"/>
                  <w:r w:rsidRPr="00827981">
                    <w:rPr>
                      <w:b w:val="0"/>
                    </w:rPr>
                    <w:t xml:space="preserve"> </w:t>
                  </w:r>
                  <w:proofErr w:type="spellStart"/>
                  <w:r w:rsidRPr="00827981">
                    <w:rPr>
                      <w:b w:val="0"/>
                    </w:rPr>
                    <w:t>sarana</w:t>
                  </w:r>
                  <w:proofErr w:type="spellEnd"/>
                  <w:r w:rsidRPr="00827981">
                    <w:rPr>
                      <w:b w:val="0"/>
                    </w:rPr>
                    <w:t xml:space="preserve"> </w:t>
                  </w:r>
                  <w:proofErr w:type="spellStart"/>
                  <w:r w:rsidRPr="00827981">
                    <w:rPr>
                      <w:b w:val="0"/>
                    </w:rPr>
                    <w:t>pembanding</w:t>
                  </w:r>
                  <w:proofErr w:type="spellEnd"/>
                  <w:r w:rsidRPr="00827981">
                    <w:rPr>
                      <w:b w:val="0"/>
                    </w:rPr>
                    <w:t xml:space="preserve"> </w:t>
                  </w:r>
                  <w:proofErr w:type="spellStart"/>
                  <w:r w:rsidRPr="00827981">
                    <w:rPr>
                      <w:b w:val="0"/>
                    </w:rPr>
                    <w:t>bagi</w:t>
                  </w:r>
                  <w:proofErr w:type="spellEnd"/>
                  <w:r w:rsidRPr="00827981">
                    <w:rPr>
                      <w:b w:val="0"/>
                    </w:rPr>
                    <w:t xml:space="preserve"> </w:t>
                  </w:r>
                  <w:proofErr w:type="spellStart"/>
                  <w:r w:rsidRPr="00827981">
                    <w:rPr>
                      <w:b w:val="0"/>
                    </w:rPr>
                    <w:t>dunia</w:t>
                  </w:r>
                  <w:proofErr w:type="spellEnd"/>
                  <w:r w:rsidRPr="00827981">
                    <w:rPr>
                      <w:b w:val="0"/>
                    </w:rPr>
                    <w:t xml:space="preserve"> </w:t>
                  </w:r>
                  <w:proofErr w:type="spellStart"/>
                  <w:r w:rsidRPr="00827981">
                    <w:rPr>
                      <w:b w:val="0"/>
                    </w:rPr>
                    <w:t>ilmu</w:t>
                  </w:r>
                  <w:proofErr w:type="spellEnd"/>
                  <w:r w:rsidRPr="00827981">
                    <w:rPr>
                      <w:b w:val="0"/>
                    </w:rPr>
                    <w:t xml:space="preserve"> </w:t>
                  </w:r>
                  <w:proofErr w:type="spellStart"/>
                  <w:r w:rsidRPr="00827981">
                    <w:rPr>
                      <w:b w:val="0"/>
                    </w:rPr>
                    <w:t>pengetahuan</w:t>
                  </w:r>
                  <w:proofErr w:type="spellEnd"/>
                  <w:r w:rsidRPr="00827981">
                    <w:rPr>
                      <w:b w:val="0"/>
                    </w:rPr>
                    <w:t xml:space="preserve"> </w:t>
                  </w:r>
                  <w:proofErr w:type="spellStart"/>
                  <w:r w:rsidRPr="00827981">
                    <w:rPr>
                      <w:b w:val="0"/>
                    </w:rPr>
                    <w:t>dan</w:t>
                  </w:r>
                  <w:proofErr w:type="spellEnd"/>
                  <w:r w:rsidRPr="00827981">
                    <w:rPr>
                      <w:b w:val="0"/>
                    </w:rPr>
                    <w:t xml:space="preserve"> </w:t>
                  </w:r>
                  <w:proofErr w:type="spellStart"/>
                  <w:r w:rsidRPr="00827981">
                    <w:rPr>
                      <w:b w:val="0"/>
                    </w:rPr>
                    <w:t>memperkaya</w:t>
                  </w:r>
                  <w:proofErr w:type="spellEnd"/>
                  <w:r w:rsidRPr="00827981">
                    <w:rPr>
                      <w:b w:val="0"/>
                    </w:rPr>
                    <w:t xml:space="preserve"> </w:t>
                  </w:r>
                  <w:proofErr w:type="spellStart"/>
                  <w:r w:rsidRPr="00827981">
                    <w:rPr>
                      <w:b w:val="0"/>
                    </w:rPr>
                    <w:t>informasi</w:t>
                  </w:r>
                  <w:proofErr w:type="spellEnd"/>
                  <w:r w:rsidRPr="00827981">
                    <w:rPr>
                      <w:b w:val="0"/>
                    </w:rPr>
                    <w:t xml:space="preserve"> </w:t>
                  </w:r>
                  <w:proofErr w:type="spellStart"/>
                  <w:r w:rsidRPr="00827981">
                    <w:rPr>
                      <w:b w:val="0"/>
                    </w:rPr>
                    <w:t>tentang</w:t>
                  </w:r>
                  <w:proofErr w:type="spellEnd"/>
                  <w:r w:rsidRPr="00827981">
                    <w:rPr>
                      <w:b w:val="0"/>
                    </w:rPr>
                    <w:t xml:space="preserve"> </w:t>
                  </w:r>
                  <w:proofErr w:type="spellStart"/>
                  <w:r w:rsidRPr="00827981">
                    <w:rPr>
                      <w:b w:val="0"/>
                    </w:rPr>
                    <w:t>bahaya</w:t>
                  </w:r>
                  <w:proofErr w:type="spellEnd"/>
                  <w:r w:rsidRPr="00827981">
                    <w:rPr>
                      <w:b w:val="0"/>
                    </w:rPr>
                    <w:t xml:space="preserve"> </w:t>
                  </w:r>
                  <w:proofErr w:type="spellStart"/>
                  <w:r w:rsidRPr="00827981">
                    <w:rPr>
                      <w:b w:val="0"/>
                    </w:rPr>
                    <w:t>rokok</w:t>
                  </w:r>
                  <w:proofErr w:type="spellEnd"/>
                  <w:r w:rsidRPr="00827981">
                    <w:rPr>
                      <w:b w:val="0"/>
                    </w:rPr>
                    <w:t xml:space="preserve"> </w:t>
                  </w:r>
                  <w:proofErr w:type="spellStart"/>
                  <w:r w:rsidRPr="00827981">
                    <w:rPr>
                      <w:b w:val="0"/>
                    </w:rPr>
                    <w:t>pada</w:t>
                  </w:r>
                  <w:proofErr w:type="spellEnd"/>
                  <w:r w:rsidRPr="00827981">
                    <w:rPr>
                      <w:b w:val="0"/>
                    </w:rPr>
                    <w:t xml:space="preserve"> </w:t>
                  </w:r>
                  <w:proofErr w:type="spellStart"/>
                  <w:r w:rsidRPr="00827981">
                    <w:rPr>
                      <w:b w:val="0"/>
                    </w:rPr>
                    <w:t>siswa</w:t>
                  </w:r>
                  <w:proofErr w:type="spellEnd"/>
                  <w:r w:rsidRPr="00827981">
                    <w:rPr>
                      <w:b w:val="0"/>
                    </w:rPr>
                    <w:t>.</w:t>
                  </w:r>
                  <w:proofErr w:type="gramEnd"/>
                </w:p>
                <w:p w:rsidR="00C165FB" w:rsidRPr="00827981" w:rsidRDefault="00C165FB" w:rsidP="00C165FB">
                  <w:pPr>
                    <w:pStyle w:val="Heading1"/>
                    <w:tabs>
                      <w:tab w:val="left" w:pos="1215"/>
                    </w:tabs>
                    <w:spacing w:before="2"/>
                    <w:ind w:left="720"/>
                    <w:jc w:val="both"/>
                    <w:outlineLvl w:val="0"/>
                    <w:rPr>
                      <w:b w:val="0"/>
                    </w:rPr>
                  </w:pPr>
                </w:p>
                <w:p w:rsidR="00C165FB" w:rsidRPr="00827981" w:rsidRDefault="00C165FB" w:rsidP="00C165FB">
                  <w:pPr>
                    <w:pStyle w:val="Heading1"/>
                    <w:numPr>
                      <w:ilvl w:val="0"/>
                      <w:numId w:val="35"/>
                    </w:numPr>
                    <w:tabs>
                      <w:tab w:val="left" w:pos="1215"/>
                    </w:tabs>
                    <w:spacing w:before="2"/>
                    <w:jc w:val="both"/>
                    <w:outlineLvl w:val="0"/>
                    <w:rPr>
                      <w:b w:val="0"/>
                    </w:rPr>
                  </w:pPr>
                  <w:proofErr w:type="spellStart"/>
                  <w:r w:rsidRPr="00827981">
                    <w:rPr>
                      <w:b w:val="0"/>
                    </w:rPr>
                    <w:t>Bagi</w:t>
                  </w:r>
                  <w:proofErr w:type="spellEnd"/>
                  <w:r w:rsidRPr="00827981">
                    <w:rPr>
                      <w:b w:val="0"/>
                    </w:rPr>
                    <w:t xml:space="preserve"> </w:t>
                  </w:r>
                  <w:proofErr w:type="spellStart"/>
                  <w:r w:rsidRPr="00827981">
                    <w:rPr>
                      <w:b w:val="0"/>
                    </w:rPr>
                    <w:t>Praktisi</w:t>
                  </w:r>
                  <w:proofErr w:type="spellEnd"/>
                </w:p>
                <w:p w:rsidR="00C165FB" w:rsidRPr="00827981" w:rsidRDefault="00C165FB" w:rsidP="00C165FB">
                  <w:pPr>
                    <w:jc w:val="both"/>
                    <w:rPr>
                      <w:rFonts w:ascii="Times New Roman" w:hAnsi="Times New Roman" w:cs="Times New Roman"/>
                      <w:b/>
                    </w:rPr>
                  </w:pPr>
                  <w:r w:rsidRPr="00827981">
                    <w:rPr>
                      <w:rFonts w:ascii="Times New Roman" w:hAnsi="Times New Roman" w:cs="Times New Roman"/>
                    </w:rPr>
                    <w:t>Bagi Sekolah: Hendak nya pihak sekolah memberikan hukuman atau sanksi bagi siswa yang merokok sehingga mereka takut dan berhenti merokok serta hendaknya mencari alternative lain untuk menghentikan perilaku merokok pada siswa, seperti memberikan pengetahuan tentang dampak dan bahaya rokok</w:t>
                  </w:r>
                </w:p>
                <w:p w:rsidR="00C165FB" w:rsidRPr="00827981" w:rsidRDefault="00C165FB" w:rsidP="00C165FB">
                  <w:pPr>
                    <w:pStyle w:val="Heading1"/>
                    <w:numPr>
                      <w:ilvl w:val="0"/>
                      <w:numId w:val="34"/>
                    </w:numPr>
                    <w:tabs>
                      <w:tab w:val="left" w:pos="1215"/>
                    </w:tabs>
                    <w:spacing w:before="2"/>
                    <w:jc w:val="both"/>
                    <w:outlineLvl w:val="0"/>
                    <w:rPr>
                      <w:b w:val="0"/>
                    </w:rPr>
                  </w:pPr>
                  <w:proofErr w:type="spellStart"/>
                  <w:r w:rsidRPr="00827981">
                    <w:rPr>
                      <w:b w:val="0"/>
                    </w:rPr>
                    <w:t>Bagi</w:t>
                  </w:r>
                  <w:proofErr w:type="spellEnd"/>
                  <w:r w:rsidRPr="00827981">
                    <w:rPr>
                      <w:b w:val="0"/>
                    </w:rPr>
                    <w:t xml:space="preserve"> </w:t>
                  </w:r>
                  <w:proofErr w:type="spellStart"/>
                  <w:r w:rsidRPr="00827981">
                    <w:rPr>
                      <w:b w:val="0"/>
                    </w:rPr>
                    <w:t>Tenaga</w:t>
                  </w:r>
                  <w:proofErr w:type="spellEnd"/>
                  <w:r w:rsidRPr="00827981">
                    <w:rPr>
                      <w:b w:val="0"/>
                    </w:rPr>
                    <w:t xml:space="preserve"> </w:t>
                  </w:r>
                  <w:proofErr w:type="spellStart"/>
                  <w:r w:rsidRPr="00827981">
                    <w:rPr>
                      <w:b w:val="0"/>
                    </w:rPr>
                    <w:t>Kesehatan</w:t>
                  </w:r>
                  <w:proofErr w:type="spellEnd"/>
                  <w:r w:rsidRPr="00827981">
                    <w:rPr>
                      <w:b w:val="0"/>
                    </w:rPr>
                    <w:t xml:space="preserve">: </w:t>
                  </w:r>
                  <w:proofErr w:type="spellStart"/>
                  <w:r w:rsidRPr="00827981">
                    <w:rPr>
                      <w:b w:val="0"/>
                    </w:rPr>
                    <w:t>Hendaknya</w:t>
                  </w:r>
                  <w:proofErr w:type="spellEnd"/>
                  <w:r w:rsidRPr="00827981">
                    <w:rPr>
                      <w:b w:val="0"/>
                    </w:rPr>
                    <w:t xml:space="preserve"> </w:t>
                  </w:r>
                  <w:proofErr w:type="spellStart"/>
                  <w:r w:rsidRPr="00827981">
                    <w:rPr>
                      <w:b w:val="0"/>
                    </w:rPr>
                    <w:t>para</w:t>
                  </w:r>
                  <w:proofErr w:type="spellEnd"/>
                  <w:r w:rsidRPr="00827981">
                    <w:rPr>
                      <w:b w:val="0"/>
                    </w:rPr>
                    <w:t xml:space="preserve"> </w:t>
                  </w:r>
                  <w:proofErr w:type="spellStart"/>
                  <w:r w:rsidRPr="00827981">
                    <w:rPr>
                      <w:b w:val="0"/>
                    </w:rPr>
                    <w:t>petuga</w:t>
                  </w:r>
                  <w:proofErr w:type="spellEnd"/>
                  <w:r w:rsidRPr="00827981">
                    <w:rPr>
                      <w:b w:val="0"/>
                    </w:rPr>
                    <w:t xml:space="preserve"> </w:t>
                  </w:r>
                  <w:proofErr w:type="spellStart"/>
                  <w:r w:rsidRPr="00827981">
                    <w:rPr>
                      <w:b w:val="0"/>
                    </w:rPr>
                    <w:t>kesehatan</w:t>
                  </w:r>
                  <w:proofErr w:type="spellEnd"/>
                  <w:r w:rsidRPr="00827981">
                    <w:rPr>
                      <w:b w:val="0"/>
                    </w:rPr>
                    <w:t xml:space="preserve"> </w:t>
                  </w:r>
                  <w:proofErr w:type="spellStart"/>
                  <w:r w:rsidRPr="00827981">
                    <w:rPr>
                      <w:b w:val="0"/>
                    </w:rPr>
                    <w:t>melakukan</w:t>
                  </w:r>
                  <w:proofErr w:type="spellEnd"/>
                  <w:r w:rsidRPr="00827981">
                    <w:rPr>
                      <w:b w:val="0"/>
                    </w:rPr>
                    <w:t xml:space="preserve"> </w:t>
                  </w:r>
                  <w:proofErr w:type="spellStart"/>
                  <w:r w:rsidRPr="00827981">
                    <w:rPr>
                      <w:b w:val="0"/>
                    </w:rPr>
                    <w:t>penyuluhan</w:t>
                  </w:r>
                  <w:proofErr w:type="spellEnd"/>
                  <w:r w:rsidRPr="00827981">
                    <w:rPr>
                      <w:b w:val="0"/>
                    </w:rPr>
                    <w:t xml:space="preserve"> </w:t>
                  </w:r>
                  <w:proofErr w:type="spellStart"/>
                  <w:r w:rsidRPr="00827981">
                    <w:rPr>
                      <w:b w:val="0"/>
                    </w:rPr>
                    <w:t>atau</w:t>
                  </w:r>
                  <w:proofErr w:type="spellEnd"/>
                  <w:r w:rsidRPr="00827981">
                    <w:rPr>
                      <w:b w:val="0"/>
                    </w:rPr>
                    <w:t xml:space="preserve"> </w:t>
                  </w:r>
                  <w:proofErr w:type="spellStart"/>
                  <w:r w:rsidRPr="00827981">
                    <w:rPr>
                      <w:b w:val="0"/>
                    </w:rPr>
                    <w:t>memberikan</w:t>
                  </w:r>
                  <w:proofErr w:type="spellEnd"/>
                  <w:r w:rsidRPr="00827981">
                    <w:rPr>
                      <w:b w:val="0"/>
                    </w:rPr>
                    <w:t xml:space="preserve"> </w:t>
                  </w:r>
                  <w:proofErr w:type="spellStart"/>
                  <w:r w:rsidRPr="00827981">
                    <w:rPr>
                      <w:b w:val="0"/>
                    </w:rPr>
                    <w:t>pendidikan</w:t>
                  </w:r>
                  <w:proofErr w:type="spellEnd"/>
                  <w:r w:rsidRPr="00827981">
                    <w:rPr>
                      <w:b w:val="0"/>
                    </w:rPr>
                    <w:t xml:space="preserve"> </w:t>
                  </w:r>
                  <w:proofErr w:type="spellStart"/>
                  <w:r w:rsidRPr="00827981">
                    <w:rPr>
                      <w:b w:val="0"/>
                    </w:rPr>
                    <w:t>kesehatan</w:t>
                  </w:r>
                  <w:proofErr w:type="spellEnd"/>
                  <w:r w:rsidRPr="00827981">
                    <w:rPr>
                      <w:b w:val="0"/>
                    </w:rPr>
                    <w:t xml:space="preserve"> </w:t>
                  </w:r>
                  <w:proofErr w:type="spellStart"/>
                  <w:r w:rsidRPr="00827981">
                    <w:rPr>
                      <w:b w:val="0"/>
                    </w:rPr>
                    <w:t>pada</w:t>
                  </w:r>
                  <w:proofErr w:type="spellEnd"/>
                  <w:r w:rsidRPr="00827981">
                    <w:rPr>
                      <w:b w:val="0"/>
                    </w:rPr>
                    <w:t xml:space="preserve"> </w:t>
                  </w:r>
                  <w:proofErr w:type="spellStart"/>
                  <w:r w:rsidRPr="00827981">
                    <w:rPr>
                      <w:b w:val="0"/>
                    </w:rPr>
                    <w:t>sisa</w:t>
                  </w:r>
                  <w:proofErr w:type="spellEnd"/>
                  <w:r w:rsidRPr="00827981">
                    <w:rPr>
                      <w:b w:val="0"/>
                    </w:rPr>
                    <w:t xml:space="preserve"> </w:t>
                  </w:r>
                  <w:proofErr w:type="spellStart"/>
                  <w:r w:rsidRPr="00827981">
                    <w:rPr>
                      <w:b w:val="0"/>
                    </w:rPr>
                    <w:t>bagaimana</w:t>
                  </w:r>
                  <w:proofErr w:type="spellEnd"/>
                  <w:r w:rsidRPr="00827981">
                    <w:rPr>
                      <w:b w:val="0"/>
                    </w:rPr>
                    <w:t xml:space="preserve"> </w:t>
                  </w:r>
                  <w:proofErr w:type="spellStart"/>
                  <w:r w:rsidRPr="00827981">
                    <w:rPr>
                      <w:b w:val="0"/>
                    </w:rPr>
                    <w:t>dampak</w:t>
                  </w:r>
                  <w:proofErr w:type="spellEnd"/>
                  <w:r w:rsidRPr="00827981">
                    <w:rPr>
                      <w:b w:val="0"/>
                    </w:rPr>
                    <w:t xml:space="preserve"> </w:t>
                  </w:r>
                  <w:proofErr w:type="spellStart"/>
                  <w:r w:rsidRPr="00827981">
                    <w:rPr>
                      <w:b w:val="0"/>
                    </w:rPr>
                    <w:t>dan</w:t>
                  </w:r>
                  <w:proofErr w:type="spellEnd"/>
                  <w:r w:rsidRPr="00827981">
                    <w:rPr>
                      <w:b w:val="0"/>
                    </w:rPr>
                    <w:t xml:space="preserve"> </w:t>
                  </w:r>
                  <w:proofErr w:type="spellStart"/>
                  <w:r w:rsidRPr="00827981">
                    <w:rPr>
                      <w:b w:val="0"/>
                    </w:rPr>
                    <w:t>bahaya</w:t>
                  </w:r>
                  <w:proofErr w:type="spellEnd"/>
                  <w:r w:rsidRPr="00827981">
                    <w:rPr>
                      <w:b w:val="0"/>
                    </w:rPr>
                    <w:t xml:space="preserve"> </w:t>
                  </w:r>
                  <w:proofErr w:type="spellStart"/>
                  <w:r w:rsidRPr="00827981">
                    <w:rPr>
                      <w:b w:val="0"/>
                    </w:rPr>
                    <w:t>merokok</w:t>
                  </w:r>
                  <w:proofErr w:type="spellEnd"/>
                  <w:r w:rsidRPr="00827981">
                    <w:rPr>
                      <w:b w:val="0"/>
                    </w:rPr>
                    <w:t xml:space="preserve">. </w:t>
                  </w:r>
                  <w:proofErr w:type="gramStart"/>
                  <w:r w:rsidRPr="00827981">
                    <w:rPr>
                      <w:b w:val="0"/>
                    </w:rPr>
                    <w:t xml:space="preserve">Dan </w:t>
                  </w:r>
                  <w:proofErr w:type="spellStart"/>
                  <w:r w:rsidRPr="00827981">
                    <w:rPr>
                      <w:b w:val="0"/>
                    </w:rPr>
                    <w:t>hendaknya</w:t>
                  </w:r>
                  <w:proofErr w:type="spellEnd"/>
                  <w:r w:rsidRPr="00827981">
                    <w:rPr>
                      <w:b w:val="0"/>
                    </w:rPr>
                    <w:t xml:space="preserve"> </w:t>
                  </w:r>
                  <w:proofErr w:type="spellStart"/>
                  <w:r w:rsidRPr="00827981">
                    <w:rPr>
                      <w:b w:val="0"/>
                    </w:rPr>
                    <w:t>bekerjasama</w:t>
                  </w:r>
                  <w:proofErr w:type="spellEnd"/>
                  <w:r w:rsidRPr="00827981">
                    <w:rPr>
                      <w:b w:val="0"/>
                    </w:rPr>
                    <w:t xml:space="preserve"> </w:t>
                  </w:r>
                  <w:proofErr w:type="spellStart"/>
                  <w:r w:rsidRPr="00827981">
                    <w:rPr>
                      <w:b w:val="0"/>
                    </w:rPr>
                    <w:t>dengan</w:t>
                  </w:r>
                  <w:proofErr w:type="spellEnd"/>
                  <w:r w:rsidRPr="00827981">
                    <w:rPr>
                      <w:b w:val="0"/>
                    </w:rPr>
                    <w:t xml:space="preserve"> </w:t>
                  </w:r>
                  <w:proofErr w:type="spellStart"/>
                  <w:r w:rsidRPr="00827981">
                    <w:rPr>
                      <w:b w:val="0"/>
                    </w:rPr>
                    <w:t>pihak</w:t>
                  </w:r>
                  <w:proofErr w:type="spellEnd"/>
                  <w:r w:rsidRPr="00827981">
                    <w:rPr>
                      <w:b w:val="0"/>
                    </w:rPr>
                    <w:t xml:space="preserve"> </w:t>
                  </w:r>
                  <w:proofErr w:type="spellStart"/>
                  <w:r w:rsidRPr="00827981">
                    <w:rPr>
                      <w:b w:val="0"/>
                    </w:rPr>
                    <w:t>sekolah</w:t>
                  </w:r>
                  <w:proofErr w:type="spellEnd"/>
                  <w:r w:rsidRPr="00827981">
                    <w:rPr>
                      <w:b w:val="0"/>
                    </w:rPr>
                    <w:t xml:space="preserve"> </w:t>
                  </w:r>
                  <w:proofErr w:type="spellStart"/>
                  <w:r w:rsidRPr="00827981">
                    <w:rPr>
                      <w:b w:val="0"/>
                    </w:rPr>
                    <w:t>supaya</w:t>
                  </w:r>
                  <w:proofErr w:type="spellEnd"/>
                  <w:r w:rsidRPr="00827981">
                    <w:rPr>
                      <w:b w:val="0"/>
                    </w:rPr>
                    <w:t xml:space="preserve"> </w:t>
                  </w:r>
                  <w:proofErr w:type="spellStart"/>
                  <w:r w:rsidRPr="00827981">
                    <w:rPr>
                      <w:b w:val="0"/>
                    </w:rPr>
                    <w:t>penyuluhan</w:t>
                  </w:r>
                  <w:proofErr w:type="spellEnd"/>
                  <w:r w:rsidRPr="00827981">
                    <w:rPr>
                      <w:b w:val="0"/>
                    </w:rPr>
                    <w:t xml:space="preserve"> yang </w:t>
                  </w:r>
                  <w:proofErr w:type="spellStart"/>
                  <w:r w:rsidRPr="00827981">
                    <w:rPr>
                      <w:b w:val="0"/>
                    </w:rPr>
                    <w:t>dilakukan</w:t>
                  </w:r>
                  <w:proofErr w:type="spellEnd"/>
                  <w:r w:rsidRPr="00827981">
                    <w:rPr>
                      <w:b w:val="0"/>
                    </w:rPr>
                    <w:t xml:space="preserve"> </w:t>
                  </w:r>
                  <w:proofErr w:type="spellStart"/>
                  <w:r w:rsidRPr="00827981">
                    <w:rPr>
                      <w:b w:val="0"/>
                    </w:rPr>
                    <w:t>dapat</w:t>
                  </w:r>
                  <w:proofErr w:type="spellEnd"/>
                  <w:r w:rsidRPr="00827981">
                    <w:rPr>
                      <w:b w:val="0"/>
                    </w:rPr>
                    <w:t xml:space="preserve"> </w:t>
                  </w:r>
                  <w:proofErr w:type="spellStart"/>
                  <w:r w:rsidRPr="00827981">
                    <w:rPr>
                      <w:b w:val="0"/>
                    </w:rPr>
                    <w:t>diterima</w:t>
                  </w:r>
                  <w:proofErr w:type="spellEnd"/>
                  <w:r w:rsidRPr="00827981">
                    <w:rPr>
                      <w:b w:val="0"/>
                    </w:rPr>
                    <w:t xml:space="preserve"> </w:t>
                  </w:r>
                  <w:proofErr w:type="spellStart"/>
                  <w:r w:rsidRPr="00827981">
                    <w:rPr>
                      <w:b w:val="0"/>
                    </w:rPr>
                    <w:t>oleh</w:t>
                  </w:r>
                  <w:proofErr w:type="spellEnd"/>
                  <w:r w:rsidRPr="00827981">
                    <w:rPr>
                      <w:b w:val="0"/>
                    </w:rPr>
                    <w:t xml:space="preserve"> </w:t>
                  </w:r>
                  <w:proofErr w:type="spellStart"/>
                  <w:r w:rsidRPr="00827981">
                    <w:rPr>
                      <w:b w:val="0"/>
                    </w:rPr>
                    <w:t>siswa</w:t>
                  </w:r>
                  <w:proofErr w:type="spellEnd"/>
                  <w:r w:rsidRPr="00827981">
                    <w:rPr>
                      <w:b w:val="0"/>
                    </w:rPr>
                    <w:t xml:space="preserve"> </w:t>
                  </w:r>
                  <w:proofErr w:type="spellStart"/>
                  <w:r w:rsidRPr="00827981">
                    <w:rPr>
                      <w:b w:val="0"/>
                    </w:rPr>
                    <w:t>sehingga</w:t>
                  </w:r>
                  <w:proofErr w:type="spellEnd"/>
                  <w:r w:rsidRPr="00827981">
                    <w:rPr>
                      <w:b w:val="0"/>
                    </w:rPr>
                    <w:t xml:space="preserve"> </w:t>
                  </w:r>
                  <w:proofErr w:type="spellStart"/>
                  <w:r w:rsidRPr="00827981">
                    <w:rPr>
                      <w:b w:val="0"/>
                    </w:rPr>
                    <w:t>mampu</w:t>
                  </w:r>
                  <w:proofErr w:type="spellEnd"/>
                  <w:r w:rsidRPr="00827981">
                    <w:rPr>
                      <w:b w:val="0"/>
                    </w:rPr>
                    <w:t xml:space="preserve"> </w:t>
                  </w:r>
                  <w:proofErr w:type="spellStart"/>
                  <w:r w:rsidRPr="00827981">
                    <w:rPr>
                      <w:b w:val="0"/>
                    </w:rPr>
                    <w:t>menekan</w:t>
                  </w:r>
                  <w:proofErr w:type="spellEnd"/>
                  <w:r w:rsidRPr="00827981">
                    <w:rPr>
                      <w:b w:val="0"/>
                    </w:rPr>
                    <w:t xml:space="preserve"> </w:t>
                  </w:r>
                  <w:proofErr w:type="spellStart"/>
                  <w:r w:rsidRPr="00827981">
                    <w:rPr>
                      <w:b w:val="0"/>
                    </w:rPr>
                    <w:t>perilaku</w:t>
                  </w:r>
                  <w:proofErr w:type="spellEnd"/>
                  <w:r w:rsidRPr="00827981">
                    <w:rPr>
                      <w:b w:val="0"/>
                    </w:rPr>
                    <w:t xml:space="preserve"> </w:t>
                  </w:r>
                  <w:proofErr w:type="spellStart"/>
                  <w:r w:rsidRPr="00827981">
                    <w:rPr>
                      <w:b w:val="0"/>
                    </w:rPr>
                    <w:t>merokok</w:t>
                  </w:r>
                  <w:proofErr w:type="spellEnd"/>
                  <w:r w:rsidRPr="00827981">
                    <w:rPr>
                      <w:b w:val="0"/>
                    </w:rPr>
                    <w:t xml:space="preserve"> </w:t>
                  </w:r>
                  <w:proofErr w:type="spellStart"/>
                  <w:r w:rsidRPr="00827981">
                    <w:rPr>
                      <w:b w:val="0"/>
                    </w:rPr>
                    <w:t>pada</w:t>
                  </w:r>
                  <w:proofErr w:type="spellEnd"/>
                  <w:r w:rsidRPr="00827981">
                    <w:rPr>
                      <w:b w:val="0"/>
                    </w:rPr>
                    <w:t xml:space="preserve"> </w:t>
                  </w:r>
                  <w:proofErr w:type="spellStart"/>
                  <w:r w:rsidRPr="00827981">
                    <w:rPr>
                      <w:b w:val="0"/>
                    </w:rPr>
                    <w:t>siswa</w:t>
                  </w:r>
                  <w:proofErr w:type="spellEnd"/>
                  <w:r w:rsidRPr="00827981">
                    <w:rPr>
                      <w:b w:val="0"/>
                    </w:rPr>
                    <w:t>.</w:t>
                  </w:r>
                  <w:proofErr w:type="gramEnd"/>
                </w:p>
                <w:p w:rsidR="00C165FB" w:rsidRPr="00827981" w:rsidRDefault="00C165FB" w:rsidP="00C165FB">
                  <w:pPr>
                    <w:pStyle w:val="Heading1"/>
                    <w:numPr>
                      <w:ilvl w:val="0"/>
                      <w:numId w:val="34"/>
                    </w:numPr>
                    <w:tabs>
                      <w:tab w:val="left" w:pos="1215"/>
                    </w:tabs>
                    <w:spacing w:before="2"/>
                    <w:jc w:val="both"/>
                    <w:outlineLvl w:val="0"/>
                    <w:rPr>
                      <w:b w:val="0"/>
                    </w:rPr>
                  </w:pPr>
                  <w:proofErr w:type="spellStart"/>
                  <w:r w:rsidRPr="00827981">
                    <w:rPr>
                      <w:b w:val="0"/>
                    </w:rPr>
                    <w:t>Bagi</w:t>
                  </w:r>
                  <w:proofErr w:type="spellEnd"/>
                  <w:r w:rsidRPr="00827981">
                    <w:rPr>
                      <w:b w:val="0"/>
                    </w:rPr>
                    <w:t xml:space="preserve"> </w:t>
                  </w:r>
                  <w:proofErr w:type="spellStart"/>
                  <w:r w:rsidRPr="00827981">
                    <w:rPr>
                      <w:b w:val="0"/>
                    </w:rPr>
                    <w:t>Peneliti</w:t>
                  </w:r>
                  <w:proofErr w:type="spellEnd"/>
                  <w:r w:rsidRPr="00827981">
                    <w:rPr>
                      <w:b w:val="0"/>
                    </w:rPr>
                    <w:t xml:space="preserve"> </w:t>
                  </w:r>
                  <w:proofErr w:type="spellStart"/>
                  <w:r w:rsidRPr="00827981">
                    <w:rPr>
                      <w:b w:val="0"/>
                    </w:rPr>
                    <w:t>Selanjutnya</w:t>
                  </w:r>
                  <w:proofErr w:type="spellEnd"/>
                  <w:r w:rsidRPr="00827981">
                    <w:rPr>
                      <w:b w:val="0"/>
                    </w:rPr>
                    <w:t xml:space="preserve">: </w:t>
                  </w:r>
                  <w:proofErr w:type="spellStart"/>
                  <w:r w:rsidRPr="00827981">
                    <w:rPr>
                      <w:b w:val="0"/>
                    </w:rPr>
                    <w:t>Untuk</w:t>
                  </w:r>
                  <w:proofErr w:type="spellEnd"/>
                  <w:r w:rsidRPr="00827981">
                    <w:rPr>
                      <w:b w:val="0"/>
                    </w:rPr>
                    <w:t xml:space="preserve"> </w:t>
                  </w:r>
                  <w:proofErr w:type="spellStart"/>
                  <w:r w:rsidRPr="00827981">
                    <w:rPr>
                      <w:b w:val="0"/>
                    </w:rPr>
                    <w:t>lebih</w:t>
                  </w:r>
                  <w:proofErr w:type="spellEnd"/>
                  <w:r w:rsidRPr="00827981">
                    <w:rPr>
                      <w:b w:val="0"/>
                    </w:rPr>
                    <w:t xml:space="preserve"> </w:t>
                  </w:r>
                  <w:proofErr w:type="spellStart"/>
                  <w:r w:rsidRPr="00827981">
                    <w:rPr>
                      <w:b w:val="0"/>
                    </w:rPr>
                    <w:t>cermat</w:t>
                  </w:r>
                  <w:proofErr w:type="spellEnd"/>
                  <w:r w:rsidRPr="00827981">
                    <w:rPr>
                      <w:b w:val="0"/>
                    </w:rPr>
                    <w:t xml:space="preserve"> </w:t>
                  </w:r>
                  <w:proofErr w:type="spellStart"/>
                  <w:r w:rsidRPr="00827981">
                    <w:rPr>
                      <w:b w:val="0"/>
                    </w:rPr>
                    <w:t>dalam</w:t>
                  </w:r>
                  <w:proofErr w:type="spellEnd"/>
                  <w:r w:rsidRPr="00827981">
                    <w:rPr>
                      <w:b w:val="0"/>
                    </w:rPr>
                    <w:t xml:space="preserve"> </w:t>
                  </w:r>
                  <w:proofErr w:type="spellStart"/>
                  <w:r w:rsidRPr="00827981">
                    <w:rPr>
                      <w:b w:val="0"/>
                    </w:rPr>
                    <w:t>melakukan</w:t>
                  </w:r>
                  <w:proofErr w:type="spellEnd"/>
                  <w:r w:rsidRPr="00827981">
                    <w:rPr>
                      <w:b w:val="0"/>
                    </w:rPr>
                    <w:t xml:space="preserve"> </w:t>
                  </w:r>
                  <w:proofErr w:type="spellStart"/>
                  <w:r w:rsidRPr="00827981">
                    <w:rPr>
                      <w:b w:val="0"/>
                    </w:rPr>
                    <w:t>penelitian</w:t>
                  </w:r>
                  <w:proofErr w:type="spellEnd"/>
                  <w:r w:rsidRPr="00827981">
                    <w:rPr>
                      <w:b w:val="0"/>
                    </w:rPr>
                    <w:t xml:space="preserve"> </w:t>
                  </w:r>
                  <w:proofErr w:type="spellStart"/>
                  <w:r w:rsidRPr="00827981">
                    <w:rPr>
                      <w:b w:val="0"/>
                    </w:rPr>
                    <w:t>khususnya</w:t>
                  </w:r>
                  <w:proofErr w:type="spellEnd"/>
                  <w:r w:rsidRPr="00827981">
                    <w:rPr>
                      <w:b w:val="0"/>
                    </w:rPr>
                    <w:t xml:space="preserve"> </w:t>
                  </w:r>
                  <w:proofErr w:type="spellStart"/>
                  <w:r w:rsidRPr="00827981">
                    <w:rPr>
                      <w:b w:val="0"/>
                    </w:rPr>
                    <w:t>tentang</w:t>
                  </w:r>
                  <w:proofErr w:type="spellEnd"/>
                  <w:r w:rsidRPr="00827981">
                    <w:rPr>
                      <w:b w:val="0"/>
                    </w:rPr>
                    <w:t xml:space="preserve"> </w:t>
                  </w:r>
                  <w:proofErr w:type="spellStart"/>
                  <w:r w:rsidRPr="00827981">
                    <w:rPr>
                      <w:b w:val="0"/>
                    </w:rPr>
                    <w:t>pendidikan</w:t>
                  </w:r>
                  <w:proofErr w:type="spellEnd"/>
                  <w:r w:rsidRPr="00827981">
                    <w:rPr>
                      <w:b w:val="0"/>
                    </w:rPr>
                    <w:t xml:space="preserve"> </w:t>
                  </w:r>
                  <w:proofErr w:type="spellStart"/>
                  <w:r w:rsidRPr="00827981">
                    <w:rPr>
                      <w:b w:val="0"/>
                    </w:rPr>
                    <w:t>kesehatan</w:t>
                  </w:r>
                  <w:proofErr w:type="spellEnd"/>
                  <w:r w:rsidRPr="00827981">
                    <w:rPr>
                      <w:b w:val="0"/>
                    </w:rPr>
                    <w:t xml:space="preserve"> </w:t>
                  </w:r>
                  <w:proofErr w:type="spellStart"/>
                  <w:r w:rsidRPr="00827981">
                    <w:rPr>
                      <w:b w:val="0"/>
                    </w:rPr>
                    <w:t>terhadap</w:t>
                  </w:r>
                  <w:proofErr w:type="spellEnd"/>
                  <w:r w:rsidRPr="00827981">
                    <w:rPr>
                      <w:b w:val="0"/>
                    </w:rPr>
                    <w:t xml:space="preserve"> </w:t>
                  </w:r>
                  <w:proofErr w:type="spellStart"/>
                  <w:r w:rsidRPr="00827981">
                    <w:rPr>
                      <w:b w:val="0"/>
                    </w:rPr>
                    <w:t>pengetahuan</w:t>
                  </w:r>
                  <w:proofErr w:type="spellEnd"/>
                  <w:r w:rsidRPr="00827981">
                    <w:rPr>
                      <w:b w:val="0"/>
                    </w:rPr>
                    <w:t xml:space="preserve"> </w:t>
                  </w:r>
                  <w:proofErr w:type="spellStart"/>
                  <w:r w:rsidRPr="00827981">
                    <w:rPr>
                      <w:b w:val="0"/>
                    </w:rPr>
                    <w:t>tentang</w:t>
                  </w:r>
                  <w:proofErr w:type="spellEnd"/>
                  <w:r w:rsidRPr="00827981">
                    <w:rPr>
                      <w:b w:val="0"/>
                    </w:rPr>
                    <w:t xml:space="preserve"> </w:t>
                  </w:r>
                  <w:proofErr w:type="spellStart"/>
                  <w:r w:rsidRPr="00827981">
                    <w:rPr>
                      <w:b w:val="0"/>
                    </w:rPr>
                    <w:t>bahaya</w:t>
                  </w:r>
                  <w:proofErr w:type="spellEnd"/>
                  <w:r w:rsidRPr="00827981">
                    <w:rPr>
                      <w:b w:val="0"/>
                    </w:rPr>
                    <w:t xml:space="preserve"> </w:t>
                  </w:r>
                  <w:proofErr w:type="spellStart"/>
                  <w:r w:rsidRPr="00827981">
                    <w:rPr>
                      <w:b w:val="0"/>
                    </w:rPr>
                    <w:t>rokok</w:t>
                  </w:r>
                  <w:proofErr w:type="spellEnd"/>
                  <w:r w:rsidRPr="00827981">
                    <w:rPr>
                      <w:b w:val="0"/>
                    </w:rPr>
                    <w:t xml:space="preserve"> </w:t>
                  </w:r>
                  <w:proofErr w:type="spellStart"/>
                  <w:r w:rsidRPr="00827981">
                    <w:rPr>
                      <w:b w:val="0"/>
                    </w:rPr>
                    <w:t>pada</w:t>
                  </w:r>
                  <w:proofErr w:type="spellEnd"/>
                  <w:r w:rsidRPr="00827981">
                    <w:rPr>
                      <w:b w:val="0"/>
                    </w:rPr>
                    <w:t xml:space="preserve"> </w:t>
                  </w:r>
                  <w:proofErr w:type="spellStart"/>
                  <w:r w:rsidRPr="00827981">
                    <w:rPr>
                      <w:b w:val="0"/>
                    </w:rPr>
                    <w:t>siswa</w:t>
                  </w:r>
                  <w:proofErr w:type="spellEnd"/>
                  <w:r w:rsidRPr="00827981">
                    <w:rPr>
                      <w:b w:val="0"/>
                    </w:rPr>
                    <w:t xml:space="preserve"> </w:t>
                  </w:r>
                  <w:proofErr w:type="spellStart"/>
                  <w:r w:rsidRPr="00827981">
                    <w:rPr>
                      <w:b w:val="0"/>
                    </w:rPr>
                    <w:t>sehingga</w:t>
                  </w:r>
                  <w:proofErr w:type="spellEnd"/>
                  <w:r w:rsidRPr="00827981">
                    <w:rPr>
                      <w:b w:val="0"/>
                    </w:rPr>
                    <w:t xml:space="preserve"> </w:t>
                  </w:r>
                  <w:proofErr w:type="spellStart"/>
                  <w:r w:rsidRPr="00827981">
                    <w:rPr>
                      <w:b w:val="0"/>
                    </w:rPr>
                    <w:t>perlu</w:t>
                  </w:r>
                  <w:proofErr w:type="spellEnd"/>
                  <w:r w:rsidRPr="00827981">
                    <w:rPr>
                      <w:b w:val="0"/>
                    </w:rPr>
                    <w:t xml:space="preserve"> </w:t>
                  </w:r>
                  <w:proofErr w:type="spellStart"/>
                  <w:r w:rsidRPr="00827981">
                    <w:rPr>
                      <w:b w:val="0"/>
                    </w:rPr>
                    <w:t>adanya</w:t>
                  </w:r>
                  <w:proofErr w:type="spellEnd"/>
                  <w:r w:rsidRPr="00827981">
                    <w:rPr>
                      <w:b w:val="0"/>
                    </w:rPr>
                    <w:t xml:space="preserve"> </w:t>
                  </w:r>
                  <w:proofErr w:type="spellStart"/>
                  <w:r w:rsidRPr="00827981">
                    <w:rPr>
                      <w:b w:val="0"/>
                    </w:rPr>
                    <w:t>penelitian</w:t>
                  </w:r>
                  <w:proofErr w:type="spellEnd"/>
                  <w:r w:rsidRPr="00827981">
                    <w:rPr>
                      <w:b w:val="0"/>
                    </w:rPr>
                    <w:t xml:space="preserve"> </w:t>
                  </w:r>
                  <w:proofErr w:type="spellStart"/>
                  <w:r w:rsidRPr="00827981">
                    <w:rPr>
                      <w:b w:val="0"/>
                    </w:rPr>
                    <w:t>selanjutnya</w:t>
                  </w:r>
                  <w:proofErr w:type="spellEnd"/>
                  <w:r w:rsidRPr="00827981">
                    <w:rPr>
                      <w:b w:val="0"/>
                    </w:rPr>
                    <w:t>.</w:t>
                  </w:r>
                </w:p>
                <w:p w:rsidR="00C165FB" w:rsidRPr="00827981" w:rsidRDefault="00C165FB" w:rsidP="00C165FB">
                  <w:pPr>
                    <w:pStyle w:val="Heading1"/>
                    <w:numPr>
                      <w:ilvl w:val="0"/>
                      <w:numId w:val="34"/>
                    </w:numPr>
                    <w:spacing w:before="2"/>
                    <w:ind w:left="0" w:firstLine="0"/>
                    <w:jc w:val="both"/>
                    <w:outlineLvl w:val="0"/>
                    <w:rPr>
                      <w:b w:val="0"/>
                    </w:rPr>
                  </w:pPr>
                  <w:proofErr w:type="spellStart"/>
                  <w:r w:rsidRPr="00827981">
                    <w:rPr>
                      <w:b w:val="0"/>
                    </w:rPr>
                    <w:t>Bagi</w:t>
                  </w:r>
                  <w:proofErr w:type="spellEnd"/>
                  <w:r w:rsidRPr="00827981">
                    <w:rPr>
                      <w:b w:val="0"/>
                    </w:rPr>
                    <w:t xml:space="preserve"> </w:t>
                  </w:r>
                  <w:proofErr w:type="spellStart"/>
                  <w:r w:rsidRPr="00827981">
                    <w:rPr>
                      <w:b w:val="0"/>
                    </w:rPr>
                    <w:t>Penulis</w:t>
                  </w:r>
                  <w:proofErr w:type="spellEnd"/>
                  <w:r w:rsidRPr="00827981">
                    <w:rPr>
                      <w:b w:val="0"/>
                    </w:rPr>
                    <w:t xml:space="preserve">: </w:t>
                  </w:r>
                  <w:proofErr w:type="spellStart"/>
                  <w:r w:rsidRPr="00827981">
                    <w:rPr>
                      <w:b w:val="0"/>
                    </w:rPr>
                    <w:t>Setelah</w:t>
                  </w:r>
                  <w:proofErr w:type="spellEnd"/>
                  <w:r w:rsidRPr="00827981">
                    <w:rPr>
                      <w:b w:val="0"/>
                    </w:rPr>
                    <w:t xml:space="preserve"> </w:t>
                  </w:r>
                  <w:proofErr w:type="spellStart"/>
                  <w:r w:rsidRPr="00827981">
                    <w:rPr>
                      <w:b w:val="0"/>
                    </w:rPr>
                    <w:t>dilakukan</w:t>
                  </w:r>
                  <w:proofErr w:type="spellEnd"/>
                  <w:r w:rsidRPr="00827981">
                    <w:rPr>
                      <w:b w:val="0"/>
                    </w:rPr>
                    <w:t xml:space="preserve"> </w:t>
                  </w:r>
                  <w:proofErr w:type="spellStart"/>
                  <w:r w:rsidRPr="00827981">
                    <w:rPr>
                      <w:b w:val="0"/>
                    </w:rPr>
                    <w:t>penelitian</w:t>
                  </w:r>
                  <w:proofErr w:type="spellEnd"/>
                  <w:r w:rsidRPr="00827981">
                    <w:rPr>
                      <w:b w:val="0"/>
                    </w:rPr>
                    <w:t xml:space="preserve"> </w:t>
                  </w:r>
                  <w:proofErr w:type="spellStart"/>
                  <w:r w:rsidRPr="00827981">
                    <w:rPr>
                      <w:b w:val="0"/>
                    </w:rPr>
                    <w:t>ini</w:t>
                  </w:r>
                  <w:proofErr w:type="spellEnd"/>
                  <w:r w:rsidRPr="00827981">
                    <w:rPr>
                      <w:b w:val="0"/>
                    </w:rPr>
                    <w:t xml:space="preserve"> </w:t>
                  </w:r>
                  <w:proofErr w:type="spellStart"/>
                  <w:r w:rsidRPr="00827981">
                    <w:rPr>
                      <w:b w:val="0"/>
                    </w:rPr>
                    <w:t>hendaknya</w:t>
                  </w:r>
                  <w:proofErr w:type="spellEnd"/>
                  <w:r w:rsidRPr="00827981">
                    <w:rPr>
                      <w:b w:val="0"/>
                    </w:rPr>
                    <w:t xml:space="preserve"> </w:t>
                  </w:r>
                  <w:proofErr w:type="spellStart"/>
                  <w:r w:rsidRPr="00827981">
                    <w:rPr>
                      <w:b w:val="0"/>
                    </w:rPr>
                    <w:t>penulis</w:t>
                  </w:r>
                  <w:proofErr w:type="spellEnd"/>
                  <w:r w:rsidRPr="00827981">
                    <w:rPr>
                      <w:b w:val="0"/>
                    </w:rPr>
                    <w:t xml:space="preserve"> </w:t>
                  </w:r>
                  <w:proofErr w:type="spellStart"/>
                  <w:r w:rsidRPr="00827981">
                    <w:rPr>
                      <w:b w:val="0"/>
                    </w:rPr>
                    <w:t>bisa</w:t>
                  </w:r>
                  <w:proofErr w:type="spellEnd"/>
                  <w:r w:rsidRPr="00827981">
                    <w:rPr>
                      <w:b w:val="0"/>
                    </w:rPr>
                    <w:t xml:space="preserve"> </w:t>
                  </w:r>
                  <w:proofErr w:type="spellStart"/>
                  <w:r w:rsidRPr="00827981">
                    <w:rPr>
                      <w:b w:val="0"/>
                    </w:rPr>
                    <w:t>mengaplikasikan</w:t>
                  </w:r>
                  <w:proofErr w:type="spellEnd"/>
                  <w:r w:rsidRPr="00827981">
                    <w:rPr>
                      <w:b w:val="0"/>
                    </w:rPr>
                    <w:t xml:space="preserve"> </w:t>
                  </w:r>
                  <w:proofErr w:type="spellStart"/>
                  <w:r w:rsidRPr="00827981">
                    <w:rPr>
                      <w:b w:val="0"/>
                    </w:rPr>
                    <w:t>ilmu</w:t>
                  </w:r>
                  <w:proofErr w:type="spellEnd"/>
                  <w:r w:rsidRPr="00827981">
                    <w:rPr>
                      <w:b w:val="0"/>
                    </w:rPr>
                    <w:t xml:space="preserve"> yang </w:t>
                  </w:r>
                  <w:proofErr w:type="spellStart"/>
                  <w:r w:rsidRPr="00827981">
                    <w:rPr>
                      <w:b w:val="0"/>
                    </w:rPr>
                    <w:t>telah</w:t>
                  </w:r>
                  <w:proofErr w:type="spellEnd"/>
                  <w:r w:rsidRPr="00827981">
                    <w:rPr>
                      <w:b w:val="0"/>
                    </w:rPr>
                    <w:t xml:space="preserve"> </w:t>
                  </w:r>
                  <w:proofErr w:type="spellStart"/>
                  <w:r w:rsidRPr="00827981">
                    <w:rPr>
                      <w:b w:val="0"/>
                    </w:rPr>
                    <w:t>diperoleh</w:t>
                  </w:r>
                  <w:proofErr w:type="spellEnd"/>
                  <w:r w:rsidRPr="00827981">
                    <w:rPr>
                      <w:b w:val="0"/>
                    </w:rPr>
                    <w:t xml:space="preserve"> </w:t>
                  </w:r>
                  <w:proofErr w:type="spellStart"/>
                  <w:r w:rsidRPr="00827981">
                    <w:rPr>
                      <w:b w:val="0"/>
                    </w:rPr>
                    <w:t>selama</w:t>
                  </w:r>
                  <w:proofErr w:type="spellEnd"/>
                  <w:r w:rsidRPr="00827981">
                    <w:rPr>
                      <w:b w:val="0"/>
                    </w:rPr>
                    <w:t xml:space="preserve"> </w:t>
                  </w:r>
                  <w:proofErr w:type="spellStart"/>
                  <w:r w:rsidRPr="00827981">
                    <w:rPr>
                      <w:b w:val="0"/>
                    </w:rPr>
                    <w:t>pendidikan</w:t>
                  </w:r>
                  <w:proofErr w:type="spellEnd"/>
                  <w:r w:rsidRPr="00827981">
                    <w:rPr>
                      <w:b w:val="0"/>
                    </w:rPr>
                    <w:t xml:space="preserve"> </w:t>
                  </w:r>
                  <w:proofErr w:type="spellStart"/>
                  <w:r w:rsidRPr="00827981">
                    <w:rPr>
                      <w:b w:val="0"/>
                    </w:rPr>
                    <w:t>dan</w:t>
                  </w:r>
                  <w:proofErr w:type="spellEnd"/>
                  <w:r w:rsidRPr="00827981">
                    <w:rPr>
                      <w:b w:val="0"/>
                    </w:rPr>
                    <w:t xml:space="preserve"> </w:t>
                  </w:r>
                  <w:proofErr w:type="spellStart"/>
                  <w:r w:rsidRPr="00827981">
                    <w:rPr>
                      <w:b w:val="0"/>
                    </w:rPr>
                    <w:t>dapat</w:t>
                  </w:r>
                  <w:proofErr w:type="spellEnd"/>
                  <w:r w:rsidRPr="00827981">
                    <w:rPr>
                      <w:b w:val="0"/>
                    </w:rPr>
                    <w:t xml:space="preserve"> </w:t>
                  </w:r>
                  <w:proofErr w:type="spellStart"/>
                  <w:r w:rsidRPr="00827981">
                    <w:rPr>
                      <w:b w:val="0"/>
                    </w:rPr>
                    <w:t>menambah</w:t>
                  </w:r>
                  <w:proofErr w:type="spellEnd"/>
                  <w:r w:rsidRPr="00827981">
                    <w:rPr>
                      <w:b w:val="0"/>
                    </w:rPr>
                    <w:t xml:space="preserve"> </w:t>
                  </w:r>
                  <w:proofErr w:type="spellStart"/>
                  <w:r w:rsidRPr="00827981">
                    <w:rPr>
                      <w:b w:val="0"/>
                    </w:rPr>
                    <w:t>wawasan</w:t>
                  </w:r>
                  <w:proofErr w:type="spellEnd"/>
                  <w:r w:rsidRPr="00827981">
                    <w:rPr>
                      <w:b w:val="0"/>
                    </w:rPr>
                    <w:t xml:space="preserve"> </w:t>
                  </w:r>
                  <w:proofErr w:type="spellStart"/>
                  <w:r w:rsidRPr="00827981">
                    <w:rPr>
                      <w:b w:val="0"/>
                    </w:rPr>
                    <w:t>khususnya</w:t>
                  </w:r>
                  <w:proofErr w:type="spellEnd"/>
                  <w:r w:rsidRPr="00827981">
                    <w:rPr>
                      <w:b w:val="0"/>
                    </w:rPr>
                    <w:t xml:space="preserve"> </w:t>
                  </w:r>
                  <w:proofErr w:type="spellStart"/>
                  <w:r w:rsidRPr="00827981">
                    <w:rPr>
                      <w:b w:val="0"/>
                    </w:rPr>
                    <w:t>tentag</w:t>
                  </w:r>
                  <w:proofErr w:type="spellEnd"/>
                  <w:r w:rsidRPr="00827981">
                    <w:rPr>
                      <w:b w:val="0"/>
                    </w:rPr>
                    <w:t xml:space="preserve"> </w:t>
                  </w:r>
                  <w:proofErr w:type="spellStart"/>
                  <w:r w:rsidRPr="00827981">
                    <w:rPr>
                      <w:b w:val="0"/>
                    </w:rPr>
                    <w:t>pendidikan</w:t>
                  </w:r>
                  <w:proofErr w:type="spellEnd"/>
                  <w:r w:rsidRPr="00827981">
                    <w:rPr>
                      <w:b w:val="0"/>
                    </w:rPr>
                    <w:t xml:space="preserve"> </w:t>
                  </w:r>
                  <w:proofErr w:type="spellStart"/>
                  <w:r w:rsidRPr="00827981">
                    <w:rPr>
                      <w:b w:val="0"/>
                    </w:rPr>
                    <w:t>kesehatan</w:t>
                  </w:r>
                  <w:proofErr w:type="spellEnd"/>
                  <w:r w:rsidRPr="00827981">
                    <w:rPr>
                      <w:b w:val="0"/>
                    </w:rPr>
                    <w:t xml:space="preserve"> </w:t>
                  </w:r>
                  <w:proofErr w:type="spellStart"/>
                  <w:r w:rsidRPr="00827981">
                    <w:rPr>
                      <w:b w:val="0"/>
                    </w:rPr>
                    <w:t>terhadap</w:t>
                  </w:r>
                  <w:proofErr w:type="spellEnd"/>
                  <w:r w:rsidRPr="00827981">
                    <w:rPr>
                      <w:b w:val="0"/>
                    </w:rPr>
                    <w:t xml:space="preserve"> </w:t>
                  </w:r>
                  <w:proofErr w:type="spellStart"/>
                  <w:r w:rsidRPr="00827981">
                    <w:rPr>
                      <w:b w:val="0"/>
                    </w:rPr>
                    <w:t>pengetahuan</w:t>
                  </w:r>
                  <w:proofErr w:type="spellEnd"/>
                  <w:r w:rsidRPr="00827981">
                    <w:rPr>
                      <w:b w:val="0"/>
                    </w:rPr>
                    <w:t xml:space="preserve"> </w:t>
                  </w:r>
                  <w:proofErr w:type="spellStart"/>
                  <w:r w:rsidRPr="00827981">
                    <w:rPr>
                      <w:b w:val="0"/>
                    </w:rPr>
                    <w:t>tentang</w:t>
                  </w:r>
                  <w:proofErr w:type="spellEnd"/>
                  <w:r w:rsidRPr="00827981">
                    <w:rPr>
                      <w:b w:val="0"/>
                    </w:rPr>
                    <w:t xml:space="preserve"> </w:t>
                  </w:r>
                  <w:proofErr w:type="spellStart"/>
                  <w:r w:rsidRPr="00827981">
                    <w:rPr>
                      <w:b w:val="0"/>
                    </w:rPr>
                    <w:t>bahay</w:t>
                  </w:r>
                  <w:proofErr w:type="spellEnd"/>
                  <w:r w:rsidRPr="00827981">
                    <w:rPr>
                      <w:b w:val="0"/>
                    </w:rPr>
                    <w:t xml:space="preserve"> </w:t>
                  </w:r>
                  <w:proofErr w:type="spellStart"/>
                  <w:r w:rsidRPr="00827981">
                    <w:rPr>
                      <w:b w:val="0"/>
                    </w:rPr>
                    <w:t>rokok</w:t>
                  </w:r>
                  <w:proofErr w:type="spellEnd"/>
                  <w:r w:rsidRPr="00827981">
                    <w:rPr>
                      <w:b w:val="0"/>
                    </w:rPr>
                    <w:t xml:space="preserve"> </w:t>
                  </w:r>
                  <w:proofErr w:type="spellStart"/>
                  <w:r w:rsidRPr="00827981">
                    <w:rPr>
                      <w:b w:val="0"/>
                    </w:rPr>
                    <w:t>pada</w:t>
                  </w:r>
                  <w:proofErr w:type="spellEnd"/>
                  <w:r w:rsidRPr="00827981">
                    <w:rPr>
                      <w:b w:val="0"/>
                    </w:rPr>
                    <w:t xml:space="preserve"> </w:t>
                  </w:r>
                  <w:proofErr w:type="spellStart"/>
                  <w:r w:rsidRPr="00827981">
                    <w:rPr>
                      <w:b w:val="0"/>
                    </w:rPr>
                    <w:t>siswa</w:t>
                  </w:r>
                  <w:proofErr w:type="spellEnd"/>
                  <w:r w:rsidRPr="00827981">
                    <w:rPr>
                      <w:b w:val="0"/>
                    </w:rPr>
                    <w:t>.</w:t>
                  </w:r>
                </w:p>
                <w:p w:rsidR="00C165FB" w:rsidRDefault="00C165FB" w:rsidP="00C165FB">
                  <w:pPr>
                    <w:tabs>
                      <w:tab w:val="left" w:pos="284"/>
                      <w:tab w:val="left" w:pos="567"/>
                    </w:tabs>
                    <w:jc w:val="both"/>
                    <w:rPr>
                      <w:rFonts w:ascii="Times New Roman" w:hAnsi="Times New Roman" w:cs="Times New Roman"/>
                      <w:bCs/>
                    </w:rPr>
                  </w:pPr>
                </w:p>
                <w:p w:rsidR="00C165FB" w:rsidRPr="00630A8B" w:rsidRDefault="00C165FB" w:rsidP="00C165FB">
                  <w:pPr>
                    <w:shd w:val="clear" w:color="auto" w:fill="000000" w:themeFill="text1"/>
                    <w:tabs>
                      <w:tab w:val="left" w:pos="284"/>
                      <w:tab w:val="left" w:pos="567"/>
                    </w:tabs>
                    <w:jc w:val="both"/>
                    <w:rPr>
                      <w:rFonts w:ascii="Times New Roman" w:hAnsi="Times New Roman" w:cs="Times New Roman"/>
                      <w:b/>
                      <w:color w:val="FFFFFF" w:themeColor="background1"/>
                    </w:rPr>
                  </w:pPr>
                  <w:r>
                    <w:rPr>
                      <w:rFonts w:ascii="Times New Roman" w:hAnsi="Times New Roman" w:cs="Times New Roman"/>
                      <w:b/>
                      <w:color w:val="FFFFFF" w:themeColor="background1"/>
                    </w:rPr>
                    <w:t>DAFTAR PUSTAKA</w:t>
                  </w:r>
                </w:p>
                <w:p w:rsidR="00C165FB" w:rsidRPr="00630A8B" w:rsidRDefault="00C165FB" w:rsidP="00C165FB">
                  <w:pPr>
                    <w:spacing w:after="240"/>
                    <w:ind w:left="567" w:hanging="567"/>
                    <w:jc w:val="both"/>
                    <w:rPr>
                      <w:rFonts w:ascii="Times New Roman" w:hAnsi="Times New Roman" w:cs="Times New Roman"/>
                    </w:rPr>
                  </w:pPr>
                  <w:r w:rsidRPr="00630A8B">
                    <w:rPr>
                      <w:rFonts w:ascii="Times New Roman" w:hAnsi="Times New Roman" w:cs="Times New Roman"/>
                    </w:rPr>
                    <w:t>Brunner dan Suddarth.2008. Keperawatan Medikal Bedah Edisi 8 Volume 2.Jakarta :Penerbit Buku Kedokteran EGC</w:t>
                  </w:r>
                </w:p>
                <w:p w:rsidR="00C165FB" w:rsidRPr="00630A8B" w:rsidRDefault="00C165FB" w:rsidP="00C165FB">
                  <w:pPr>
                    <w:tabs>
                      <w:tab w:val="left" w:pos="284"/>
                      <w:tab w:val="left" w:pos="567"/>
                    </w:tabs>
                    <w:spacing w:after="240"/>
                    <w:ind w:left="567" w:hanging="567"/>
                    <w:jc w:val="both"/>
                    <w:rPr>
                      <w:rFonts w:ascii="Times New Roman" w:hAnsi="Times New Roman" w:cs="Times New Roman"/>
                      <w:color w:val="000000" w:themeColor="text1"/>
                    </w:rPr>
                  </w:pPr>
                  <w:r w:rsidRPr="00630A8B">
                    <w:rPr>
                      <w:rFonts w:ascii="Times New Roman" w:hAnsi="Times New Roman" w:cs="Times New Roman"/>
                      <w:color w:val="000000" w:themeColor="text1"/>
                    </w:rPr>
                    <w:t>Mu’tadi Z. (2014). Kemandirian sebagai kebutuhan psikologis pada remaja http:// www.e-psikologi. Com/ remaja 050602.Html diakses 01 May 2011.</w:t>
                  </w:r>
                </w:p>
                <w:p w:rsidR="00C165FB" w:rsidRPr="00630A8B" w:rsidRDefault="00C165FB" w:rsidP="00C165FB">
                  <w:pPr>
                    <w:spacing w:after="240"/>
                    <w:ind w:left="567" w:hanging="567"/>
                    <w:jc w:val="both"/>
                    <w:rPr>
                      <w:rFonts w:ascii="Times New Roman" w:hAnsi="Times New Roman" w:cs="Times New Roman"/>
                    </w:rPr>
                  </w:pPr>
                  <w:r w:rsidRPr="00630A8B">
                    <w:rPr>
                      <w:rFonts w:ascii="Times New Roman" w:hAnsi="Times New Roman" w:cs="Times New Roman"/>
                    </w:rPr>
                    <w:t>Mubarak, WahitIqbal, dkk. 2008. Promosi Kesehatan Sebuah Pengantar Proses Belajar Mangajar dalam Pendidikan. Yogyakarta: GrahaIlmu.</w:t>
                  </w:r>
                </w:p>
                <w:p w:rsidR="00C165FB" w:rsidRPr="00630A8B" w:rsidRDefault="00C165FB" w:rsidP="00C165FB">
                  <w:pPr>
                    <w:spacing w:after="240"/>
                    <w:ind w:left="567" w:hanging="567"/>
                    <w:jc w:val="both"/>
                    <w:rPr>
                      <w:rFonts w:ascii="Times New Roman" w:hAnsi="Times New Roman" w:cs="Times New Roman"/>
                      <w:sz w:val="24"/>
                      <w:szCs w:val="24"/>
                    </w:rPr>
                  </w:pPr>
                  <w:r w:rsidRPr="00630A8B">
                    <w:rPr>
                      <w:rFonts w:ascii="Times New Roman" w:hAnsi="Times New Roman" w:cs="Times New Roman"/>
                      <w:sz w:val="24"/>
                      <w:szCs w:val="24"/>
                    </w:rPr>
                    <w:t>Mubarak, WahitIqbal, dkk. 2009. Promosi Kesehatan Sebuah Pengantar Proses Belajar Mangajar dalam Pendidikan. Yogyakarta: GrahaIlmu.</w:t>
                  </w:r>
                </w:p>
                <w:p w:rsidR="00C165FB" w:rsidRPr="00630A8B" w:rsidRDefault="00C165FB" w:rsidP="00C165FB">
                  <w:pPr>
                    <w:tabs>
                      <w:tab w:val="left" w:pos="284"/>
                      <w:tab w:val="left" w:pos="567"/>
                    </w:tabs>
                    <w:spacing w:after="240"/>
                    <w:ind w:left="567" w:hanging="567"/>
                    <w:jc w:val="both"/>
                    <w:rPr>
                      <w:rFonts w:ascii="Times New Roman" w:hAnsi="Times New Roman" w:cs="Times New Roman"/>
                      <w:color w:val="000000" w:themeColor="text1"/>
                    </w:rPr>
                  </w:pPr>
                  <w:r w:rsidRPr="00630A8B">
                    <w:rPr>
                      <w:rFonts w:ascii="Times New Roman" w:hAnsi="Times New Roman" w:cs="Times New Roman"/>
                      <w:color w:val="000000" w:themeColor="text1"/>
                    </w:rPr>
                    <w:t>Putri (2010).Hubungan antara tingkat pengetahuan rokok terhadap perilaku merokok pada siswa</w:t>
                  </w:r>
                </w:p>
                <w:p w:rsidR="00C165FB" w:rsidRPr="00630A8B" w:rsidRDefault="00C165FB" w:rsidP="00C165FB">
                  <w:pPr>
                    <w:spacing w:after="240"/>
                    <w:ind w:left="567" w:hanging="567"/>
                    <w:jc w:val="both"/>
                    <w:rPr>
                      <w:rFonts w:ascii="Times New Roman" w:hAnsi="Times New Roman" w:cs="Times New Roman"/>
                      <w:sz w:val="24"/>
                      <w:szCs w:val="24"/>
                    </w:rPr>
                  </w:pPr>
                  <w:r w:rsidRPr="00630A8B">
                    <w:rPr>
                      <w:rFonts w:ascii="Times New Roman" w:hAnsi="Times New Roman" w:cs="Times New Roman"/>
                      <w:sz w:val="24"/>
                      <w:szCs w:val="24"/>
                    </w:rPr>
                    <w:t>Notoatmodjo, Soekidjo. 2010. Promosi kesehatan dan Perilaku Kesehatan. Jakarta :Rinekacipta</w:t>
                  </w:r>
                </w:p>
                <w:p w:rsidR="00C165FB" w:rsidRPr="00630A8B" w:rsidRDefault="00C165FB" w:rsidP="00C165FB">
                  <w:pPr>
                    <w:spacing w:after="240"/>
                    <w:ind w:left="567" w:hanging="567"/>
                    <w:jc w:val="both"/>
                    <w:rPr>
                      <w:rFonts w:ascii="Times New Roman" w:hAnsi="Times New Roman" w:cs="Times New Roman"/>
                    </w:rPr>
                  </w:pPr>
                  <w:r w:rsidRPr="00630A8B">
                    <w:rPr>
                      <w:rFonts w:ascii="Times New Roman" w:hAnsi="Times New Roman" w:cs="Times New Roman"/>
                    </w:rPr>
                    <w:t>Suliha, Uha. 2010. Pendidikan Kesehatan Dalam Keperawatan. Jakarta: EGC.</w:t>
                  </w:r>
                </w:p>
                <w:p w:rsidR="00C165FB" w:rsidRPr="00630A8B" w:rsidRDefault="00C165FB" w:rsidP="00C165FB">
                  <w:pPr>
                    <w:spacing w:after="240"/>
                    <w:ind w:left="567" w:hanging="567"/>
                    <w:jc w:val="both"/>
                    <w:rPr>
                      <w:rFonts w:ascii="Times New Roman" w:hAnsi="Times New Roman" w:cs="Times New Roman"/>
                    </w:rPr>
                  </w:pPr>
                  <w:r w:rsidRPr="00630A8B">
                    <w:rPr>
                      <w:rFonts w:ascii="Times New Roman" w:hAnsi="Times New Roman" w:cs="Times New Roman"/>
                    </w:rPr>
                    <w:t>Triyanti,2008. Kebiasaan merokok. http//triyanti.blogspot.com/2007/07/kebiasaan merokok.html. Diakses pada tanggal 29 April 2015, pukul 11.10 WIB.</w:t>
                  </w:r>
                </w:p>
                <w:p w:rsidR="00C165FB" w:rsidRPr="00630A8B" w:rsidRDefault="00C165FB" w:rsidP="00C165FB">
                  <w:pPr>
                    <w:pStyle w:val="ListParagraph"/>
                    <w:ind w:left="0"/>
                    <w:jc w:val="both"/>
                    <w:rPr>
                      <w:rFonts w:ascii="Times New Roman" w:hAnsi="Times New Roman"/>
                      <w:bCs/>
                    </w:rPr>
                  </w:pPr>
                </w:p>
                <w:p w:rsidR="00FB34A5" w:rsidRPr="00827981" w:rsidRDefault="00FB34A5" w:rsidP="00A46BCE">
                  <w:pPr>
                    <w:jc w:val="both"/>
                    <w:rPr>
                      <w:rFonts w:ascii="Times New Roman" w:hAnsi="Times New Roman" w:cs="Times New Roman"/>
                      <w:bCs/>
                    </w:rPr>
                  </w:pPr>
                </w:p>
                <w:p w:rsidR="00FB34A5" w:rsidRPr="00827981" w:rsidRDefault="00FB34A5" w:rsidP="003B1172">
                  <w:pPr>
                    <w:jc w:val="both"/>
                    <w:rPr>
                      <w:rFonts w:ascii="Times New Roman" w:hAnsi="Times New Roman" w:cs="Times New Roman"/>
                      <w:bCs/>
                    </w:rPr>
                  </w:pPr>
                </w:p>
              </w:tc>
            </w:tr>
          </w:tbl>
          <w:p w:rsidR="00256AF8" w:rsidRPr="00256AF8" w:rsidRDefault="00256AF8" w:rsidP="003B1172">
            <w:pPr>
              <w:jc w:val="both"/>
              <w:rPr>
                <w:rFonts w:ascii="Times New Roman" w:hAnsi="Times New Roman" w:cs="Times New Roman"/>
                <w:bCs/>
                <w:lang w:val="en-US"/>
              </w:rPr>
            </w:pPr>
          </w:p>
          <w:p w:rsidR="003B1172" w:rsidRPr="003B1172" w:rsidRDefault="003B1172" w:rsidP="003B1172">
            <w:pPr>
              <w:pStyle w:val="ListParagraph"/>
              <w:ind w:left="142"/>
              <w:jc w:val="both"/>
              <w:rPr>
                <w:rFonts w:ascii="Times New Roman" w:hAnsi="Times New Roman"/>
                <w:bCs/>
                <w:lang w:val="en-US"/>
              </w:rPr>
            </w:pPr>
          </w:p>
          <w:p w:rsidR="003B1172" w:rsidRPr="003B1172" w:rsidRDefault="003B1172" w:rsidP="003B1172">
            <w:pPr>
              <w:jc w:val="both"/>
              <w:rPr>
                <w:rFonts w:ascii="Times New Roman" w:hAnsi="Times New Roman" w:cs="Times New Roman"/>
                <w:bCs/>
                <w:lang w:val="en-US"/>
              </w:rPr>
            </w:pPr>
          </w:p>
          <w:p w:rsidR="003B1172" w:rsidRPr="003B1172" w:rsidRDefault="003B1172" w:rsidP="003B1172">
            <w:pPr>
              <w:jc w:val="both"/>
              <w:rPr>
                <w:rFonts w:ascii="Times New Roman" w:hAnsi="Times New Roman"/>
                <w:bCs/>
                <w:lang w:val="en-US"/>
              </w:rPr>
            </w:pPr>
          </w:p>
          <w:p w:rsidR="00B636DE" w:rsidRDefault="00B636DE" w:rsidP="00B636DE">
            <w:pPr>
              <w:pStyle w:val="ListParagraph"/>
              <w:ind w:left="0"/>
              <w:jc w:val="both"/>
              <w:rPr>
                <w:rFonts w:ascii="Times New Roman" w:hAnsi="Times New Roman"/>
                <w:bCs/>
                <w:lang w:val="en-US"/>
              </w:rPr>
            </w:pPr>
          </w:p>
          <w:p w:rsidR="00B636DE" w:rsidRDefault="00B636DE" w:rsidP="00B636DE">
            <w:pPr>
              <w:pStyle w:val="ListParagraph"/>
              <w:ind w:left="0"/>
              <w:jc w:val="both"/>
              <w:rPr>
                <w:rFonts w:ascii="Times New Roman" w:hAnsi="Times New Roman"/>
                <w:bCs/>
                <w:lang w:val="en-US"/>
              </w:rPr>
            </w:pPr>
          </w:p>
          <w:p w:rsidR="00B636DE" w:rsidRDefault="00B636DE" w:rsidP="00B636DE">
            <w:pPr>
              <w:pStyle w:val="ListParagraph"/>
              <w:ind w:left="0"/>
              <w:jc w:val="both"/>
              <w:rPr>
                <w:rFonts w:ascii="Times New Roman" w:hAnsi="Times New Roman"/>
                <w:bCs/>
                <w:lang w:val="en-US"/>
              </w:rPr>
            </w:pPr>
          </w:p>
          <w:p w:rsidR="00B636DE" w:rsidRDefault="00B636DE" w:rsidP="00B636DE">
            <w:pPr>
              <w:pStyle w:val="ListParagraph"/>
              <w:ind w:left="0"/>
              <w:jc w:val="both"/>
              <w:rPr>
                <w:rFonts w:ascii="Times New Roman" w:hAnsi="Times New Roman"/>
                <w:bCs/>
                <w:lang w:val="en-US"/>
              </w:rPr>
            </w:pPr>
          </w:p>
          <w:p w:rsidR="00B636DE" w:rsidRPr="00B636DE" w:rsidRDefault="00B636DE" w:rsidP="00B636DE">
            <w:pPr>
              <w:pStyle w:val="ListParagraph"/>
              <w:ind w:left="0"/>
              <w:jc w:val="both"/>
              <w:rPr>
                <w:rFonts w:ascii="Times New Roman" w:hAnsi="Times New Roman"/>
                <w:bCs/>
                <w:lang w:val="en-US"/>
              </w:rPr>
            </w:pPr>
          </w:p>
          <w:p w:rsidR="00B636DE" w:rsidRDefault="00B636DE" w:rsidP="00B636DE">
            <w:pPr>
              <w:pStyle w:val="ListParagraph"/>
              <w:ind w:left="0"/>
              <w:jc w:val="both"/>
              <w:rPr>
                <w:rFonts w:ascii="Times New Roman" w:hAnsi="Times New Roman"/>
                <w:bCs/>
                <w:lang w:val="en-US"/>
              </w:rPr>
            </w:pPr>
          </w:p>
          <w:p w:rsidR="00B636DE" w:rsidRDefault="00B636DE" w:rsidP="00B636DE">
            <w:pPr>
              <w:pStyle w:val="ListParagraph"/>
              <w:ind w:left="0"/>
              <w:jc w:val="both"/>
              <w:rPr>
                <w:rFonts w:ascii="Times New Roman" w:hAnsi="Times New Roman"/>
                <w:bCs/>
                <w:lang w:val="en-US"/>
              </w:rPr>
            </w:pPr>
          </w:p>
          <w:p w:rsidR="00B636DE" w:rsidRDefault="00B636DE" w:rsidP="00B636DE">
            <w:pPr>
              <w:pStyle w:val="ListParagraph"/>
              <w:ind w:left="0"/>
              <w:jc w:val="both"/>
              <w:rPr>
                <w:rFonts w:ascii="Times New Roman" w:hAnsi="Times New Roman"/>
                <w:bCs/>
                <w:lang w:val="en-US"/>
              </w:rPr>
            </w:pPr>
          </w:p>
          <w:p w:rsidR="00B636DE" w:rsidRPr="00B636DE" w:rsidRDefault="00B636DE" w:rsidP="00B636DE">
            <w:pPr>
              <w:pStyle w:val="ListParagraph"/>
              <w:ind w:left="0"/>
              <w:jc w:val="both"/>
              <w:rPr>
                <w:rFonts w:ascii="Times New Roman" w:hAnsi="Times New Roman"/>
                <w:bCs/>
                <w:lang w:val="en-US"/>
              </w:rPr>
            </w:pPr>
          </w:p>
          <w:p w:rsidR="00B636DE" w:rsidRPr="00B636DE" w:rsidRDefault="00B636DE" w:rsidP="00B636DE">
            <w:pPr>
              <w:pStyle w:val="ListParagraph"/>
              <w:ind w:left="0"/>
              <w:jc w:val="both"/>
              <w:rPr>
                <w:rFonts w:ascii="Times New Roman" w:hAnsi="Times New Roman"/>
                <w:bCs/>
                <w:lang w:val="en-US"/>
              </w:rPr>
            </w:pPr>
          </w:p>
          <w:p w:rsidR="00B636DE" w:rsidRDefault="00B636DE" w:rsidP="00B636DE">
            <w:pPr>
              <w:pStyle w:val="ListParagraph"/>
              <w:ind w:left="0"/>
              <w:jc w:val="both"/>
              <w:rPr>
                <w:rFonts w:ascii="Times New Roman" w:hAnsi="Times New Roman"/>
                <w:bCs/>
              </w:rPr>
            </w:pPr>
          </w:p>
          <w:p w:rsidR="00B636DE" w:rsidRDefault="00B636DE" w:rsidP="00B636DE">
            <w:pPr>
              <w:pStyle w:val="ListParagraph"/>
              <w:ind w:left="0"/>
              <w:jc w:val="both"/>
              <w:rPr>
                <w:rFonts w:ascii="Times New Roman" w:hAnsi="Times New Roman"/>
                <w:bCs/>
              </w:rPr>
            </w:pPr>
          </w:p>
          <w:p w:rsidR="00B636DE" w:rsidRPr="00B636DE" w:rsidRDefault="00B636DE" w:rsidP="00B636DE">
            <w:pPr>
              <w:pStyle w:val="ListParagraph"/>
              <w:ind w:left="0"/>
              <w:jc w:val="both"/>
              <w:rPr>
                <w:rFonts w:ascii="Times New Roman" w:hAnsi="Times New Roman"/>
                <w:bCs/>
                <w:lang w:val="en-US"/>
              </w:rPr>
            </w:pPr>
          </w:p>
          <w:p w:rsidR="00B636DE" w:rsidRPr="00B636DE" w:rsidRDefault="00B636DE" w:rsidP="00856806">
            <w:pPr>
              <w:pStyle w:val="ListParagraph"/>
              <w:ind w:left="0"/>
              <w:jc w:val="both"/>
              <w:rPr>
                <w:rFonts w:ascii="Times New Roman" w:hAnsi="Times New Roman"/>
                <w:bCs/>
                <w:lang w:val="en-US"/>
              </w:rPr>
            </w:pPr>
          </w:p>
          <w:p w:rsidR="00B636DE" w:rsidRPr="00B636DE" w:rsidRDefault="00B636DE" w:rsidP="00856806">
            <w:pPr>
              <w:pStyle w:val="ListParagraph"/>
              <w:ind w:left="0"/>
              <w:jc w:val="both"/>
              <w:rPr>
                <w:rFonts w:ascii="Times New Roman" w:hAnsi="Times New Roman"/>
                <w:bCs/>
                <w:lang w:val="en-US"/>
              </w:rPr>
            </w:pPr>
          </w:p>
          <w:p w:rsidR="00B636DE" w:rsidRDefault="00B636DE" w:rsidP="00856806">
            <w:pPr>
              <w:pStyle w:val="ListParagraph"/>
              <w:ind w:left="0"/>
              <w:jc w:val="both"/>
              <w:rPr>
                <w:rFonts w:ascii="Times New Roman" w:hAnsi="Times New Roman"/>
                <w:bCs/>
                <w:lang w:val="en-US"/>
              </w:rPr>
            </w:pPr>
          </w:p>
          <w:p w:rsidR="00B636DE" w:rsidRDefault="00B636DE" w:rsidP="00856806">
            <w:pPr>
              <w:pStyle w:val="ListParagraph"/>
              <w:ind w:left="0"/>
              <w:jc w:val="both"/>
              <w:rPr>
                <w:rFonts w:ascii="Times New Roman" w:hAnsi="Times New Roman"/>
                <w:bCs/>
                <w:lang w:val="en-US"/>
              </w:rPr>
            </w:pPr>
          </w:p>
          <w:p w:rsidR="00B636DE" w:rsidRDefault="00B636DE" w:rsidP="00856806">
            <w:pPr>
              <w:pStyle w:val="ListParagraph"/>
              <w:ind w:left="0"/>
              <w:jc w:val="both"/>
              <w:rPr>
                <w:rFonts w:ascii="Times New Roman" w:hAnsi="Times New Roman"/>
                <w:bCs/>
                <w:lang w:val="en-US"/>
              </w:rPr>
            </w:pPr>
          </w:p>
          <w:p w:rsidR="00B636DE" w:rsidRPr="00B636DE" w:rsidRDefault="00B636DE" w:rsidP="00856806">
            <w:pPr>
              <w:pStyle w:val="ListParagraph"/>
              <w:ind w:left="0"/>
              <w:jc w:val="both"/>
              <w:rPr>
                <w:rFonts w:ascii="Times New Roman" w:hAnsi="Times New Roman"/>
                <w:bCs/>
                <w:lang w:val="en-US"/>
              </w:rPr>
            </w:pPr>
          </w:p>
        </w:tc>
      </w:tr>
    </w:tbl>
    <w:p w:rsidR="00FF6401" w:rsidRPr="009C2DB9" w:rsidRDefault="00FF6401" w:rsidP="00856806">
      <w:pPr>
        <w:spacing w:after="0" w:line="240" w:lineRule="auto"/>
        <w:ind w:left="450" w:hanging="450"/>
        <w:jc w:val="both"/>
        <w:rPr>
          <w:rFonts w:ascii="Times New Roman" w:hAnsi="Times New Roman" w:cs="Times New Roman"/>
        </w:rPr>
        <w:sectPr w:rsidR="00FF6401" w:rsidRPr="009C2DB9" w:rsidSect="00B3034D">
          <w:type w:val="continuous"/>
          <w:pgSz w:w="11907" w:h="16840" w:code="9"/>
          <w:pgMar w:top="1418" w:right="1418" w:bottom="1418" w:left="1701" w:header="720" w:footer="720" w:gutter="0"/>
          <w:cols w:num="2" w:space="720"/>
          <w:docGrid w:linePitch="360"/>
        </w:sectPr>
      </w:pPr>
    </w:p>
    <w:p w:rsidR="006C669F" w:rsidRPr="009C2DB9" w:rsidRDefault="006C669F" w:rsidP="00856806">
      <w:pPr>
        <w:spacing w:line="240" w:lineRule="auto"/>
        <w:jc w:val="both"/>
        <w:rPr>
          <w:rFonts w:ascii="Times New Roman" w:hAnsi="Times New Roman" w:cs="Times New Roman"/>
        </w:rPr>
      </w:pPr>
    </w:p>
    <w:sectPr w:rsidR="006C669F" w:rsidRPr="009C2DB9" w:rsidSect="00B3034D">
      <w:type w:val="continuous"/>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B26"/>
    <w:multiLevelType w:val="hybridMultilevel"/>
    <w:tmpl w:val="C7464550"/>
    <w:lvl w:ilvl="0" w:tplc="46C0A3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94141C"/>
    <w:multiLevelType w:val="multilevel"/>
    <w:tmpl w:val="72C43E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2A69EC"/>
    <w:multiLevelType w:val="hybridMultilevel"/>
    <w:tmpl w:val="418E7210"/>
    <w:lvl w:ilvl="0" w:tplc="8C6808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EC557EA"/>
    <w:multiLevelType w:val="hybridMultilevel"/>
    <w:tmpl w:val="AB1263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847CC7"/>
    <w:multiLevelType w:val="hybridMultilevel"/>
    <w:tmpl w:val="E50E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E1BDF"/>
    <w:multiLevelType w:val="hybridMultilevel"/>
    <w:tmpl w:val="F104EABE"/>
    <w:lvl w:ilvl="0" w:tplc="73C4A3DA">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67B6F85"/>
    <w:multiLevelType w:val="hybridMultilevel"/>
    <w:tmpl w:val="CDEEA064"/>
    <w:lvl w:ilvl="0" w:tplc="91A2989C">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6DD3238"/>
    <w:multiLevelType w:val="hybridMultilevel"/>
    <w:tmpl w:val="27DC9258"/>
    <w:lvl w:ilvl="0" w:tplc="5372B64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21645"/>
    <w:multiLevelType w:val="hybridMultilevel"/>
    <w:tmpl w:val="793C7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93F5B"/>
    <w:multiLevelType w:val="hybridMultilevel"/>
    <w:tmpl w:val="DDC6824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F50B7D"/>
    <w:multiLevelType w:val="hybridMultilevel"/>
    <w:tmpl w:val="3CCA90BE"/>
    <w:lvl w:ilvl="0" w:tplc="3482D604">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77530DC"/>
    <w:multiLevelType w:val="multilevel"/>
    <w:tmpl w:val="6952E71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BD173DB"/>
    <w:multiLevelType w:val="hybridMultilevel"/>
    <w:tmpl w:val="EF6822DE"/>
    <w:lvl w:ilvl="0" w:tplc="114049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83FDC"/>
    <w:multiLevelType w:val="hybridMultilevel"/>
    <w:tmpl w:val="3F586652"/>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F3C3284"/>
    <w:multiLevelType w:val="hybridMultilevel"/>
    <w:tmpl w:val="05422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A074B"/>
    <w:multiLevelType w:val="hybridMultilevel"/>
    <w:tmpl w:val="00F6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E045A"/>
    <w:multiLevelType w:val="multilevel"/>
    <w:tmpl w:val="612A0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57B33CD"/>
    <w:multiLevelType w:val="hybridMultilevel"/>
    <w:tmpl w:val="0EAA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34C5E"/>
    <w:multiLevelType w:val="multilevel"/>
    <w:tmpl w:val="D376D4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A381017"/>
    <w:multiLevelType w:val="multilevel"/>
    <w:tmpl w:val="1BC0E354"/>
    <w:lvl w:ilvl="0">
      <w:start w:val="3"/>
      <w:numFmt w:val="decimal"/>
      <w:lvlText w:val="%1"/>
      <w:lvlJc w:val="left"/>
      <w:pPr>
        <w:ind w:left="360" w:hanging="360"/>
      </w:pPr>
      <w:rPr>
        <w:rFonts w:eastAsiaTheme="minorEastAsia" w:hint="default"/>
        <w:b w:val="0"/>
      </w:rPr>
    </w:lvl>
    <w:lvl w:ilvl="1">
      <w:start w:val="1"/>
      <w:numFmt w:val="decimal"/>
      <w:lvlText w:val="%1.%2"/>
      <w:lvlJc w:val="left"/>
      <w:pPr>
        <w:ind w:left="786" w:hanging="360"/>
      </w:pPr>
      <w:rPr>
        <w:rFonts w:eastAsiaTheme="minorEastAsia" w:hint="default"/>
        <w:b/>
      </w:rPr>
    </w:lvl>
    <w:lvl w:ilvl="2">
      <w:start w:val="1"/>
      <w:numFmt w:val="decimal"/>
      <w:lvlText w:val="%1.%2.%3"/>
      <w:lvlJc w:val="left"/>
      <w:pPr>
        <w:ind w:left="1572" w:hanging="720"/>
      </w:pPr>
      <w:rPr>
        <w:rFonts w:eastAsiaTheme="minorEastAsia" w:hint="default"/>
        <w:b w:val="0"/>
      </w:rPr>
    </w:lvl>
    <w:lvl w:ilvl="3">
      <w:start w:val="1"/>
      <w:numFmt w:val="decimal"/>
      <w:lvlText w:val="%1.%2.%3.%4"/>
      <w:lvlJc w:val="left"/>
      <w:pPr>
        <w:ind w:left="1998" w:hanging="720"/>
      </w:pPr>
      <w:rPr>
        <w:rFonts w:eastAsiaTheme="minorEastAsia" w:hint="default"/>
        <w:b w:val="0"/>
      </w:rPr>
    </w:lvl>
    <w:lvl w:ilvl="4">
      <w:start w:val="1"/>
      <w:numFmt w:val="decimal"/>
      <w:lvlText w:val="%1.%2.%3.%4.%5"/>
      <w:lvlJc w:val="left"/>
      <w:pPr>
        <w:ind w:left="2784" w:hanging="1080"/>
      </w:pPr>
      <w:rPr>
        <w:rFonts w:eastAsiaTheme="minorEastAsia" w:hint="default"/>
        <w:b w:val="0"/>
      </w:rPr>
    </w:lvl>
    <w:lvl w:ilvl="5">
      <w:start w:val="1"/>
      <w:numFmt w:val="decimal"/>
      <w:lvlText w:val="%1.%2.%3.%4.%5.%6"/>
      <w:lvlJc w:val="left"/>
      <w:pPr>
        <w:ind w:left="3210" w:hanging="1080"/>
      </w:pPr>
      <w:rPr>
        <w:rFonts w:eastAsiaTheme="minorEastAsia" w:hint="default"/>
        <w:b w:val="0"/>
      </w:rPr>
    </w:lvl>
    <w:lvl w:ilvl="6">
      <w:start w:val="1"/>
      <w:numFmt w:val="decimal"/>
      <w:lvlText w:val="%1.%2.%3.%4.%5.%6.%7"/>
      <w:lvlJc w:val="left"/>
      <w:pPr>
        <w:ind w:left="3996" w:hanging="1440"/>
      </w:pPr>
      <w:rPr>
        <w:rFonts w:eastAsiaTheme="minorEastAsia" w:hint="default"/>
        <w:b w:val="0"/>
      </w:rPr>
    </w:lvl>
    <w:lvl w:ilvl="7">
      <w:start w:val="1"/>
      <w:numFmt w:val="decimal"/>
      <w:lvlText w:val="%1.%2.%3.%4.%5.%6.%7.%8"/>
      <w:lvlJc w:val="left"/>
      <w:pPr>
        <w:ind w:left="4422" w:hanging="1440"/>
      </w:pPr>
      <w:rPr>
        <w:rFonts w:eastAsiaTheme="minorEastAsia" w:hint="default"/>
        <w:b w:val="0"/>
      </w:rPr>
    </w:lvl>
    <w:lvl w:ilvl="8">
      <w:start w:val="1"/>
      <w:numFmt w:val="decimal"/>
      <w:lvlText w:val="%1.%2.%3.%4.%5.%6.%7.%8.%9"/>
      <w:lvlJc w:val="left"/>
      <w:pPr>
        <w:ind w:left="4848" w:hanging="1440"/>
      </w:pPr>
      <w:rPr>
        <w:rFonts w:eastAsiaTheme="minorEastAsia" w:hint="default"/>
        <w:b w:val="0"/>
      </w:rPr>
    </w:lvl>
  </w:abstractNum>
  <w:abstractNum w:abstractNumId="20">
    <w:nsid w:val="4DCC6338"/>
    <w:multiLevelType w:val="hybridMultilevel"/>
    <w:tmpl w:val="E886D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5215F"/>
    <w:multiLevelType w:val="hybridMultilevel"/>
    <w:tmpl w:val="200A99EA"/>
    <w:lvl w:ilvl="0" w:tplc="4CA6CA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74260"/>
    <w:multiLevelType w:val="multilevel"/>
    <w:tmpl w:val="36CE0F4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52971F55"/>
    <w:multiLevelType w:val="hybridMultilevel"/>
    <w:tmpl w:val="1F043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2079B"/>
    <w:multiLevelType w:val="hybridMultilevel"/>
    <w:tmpl w:val="0366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21A06"/>
    <w:multiLevelType w:val="hybridMultilevel"/>
    <w:tmpl w:val="0F6ADC3C"/>
    <w:lvl w:ilvl="0" w:tplc="CD56D6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C183D6A"/>
    <w:multiLevelType w:val="multilevel"/>
    <w:tmpl w:val="A21A428A"/>
    <w:lvl w:ilvl="0">
      <w:start w:val="1"/>
      <w:numFmt w:val="decimal"/>
      <w:lvlText w:val="%1."/>
      <w:lvlJc w:val="left"/>
      <w:pPr>
        <w:ind w:left="720" w:hanging="360"/>
      </w:pPr>
      <w:rPr>
        <w:rFonts w:eastAsiaTheme="minorEastAsia" w:hint="default"/>
        <w:b w:val="0"/>
      </w:rPr>
    </w:lvl>
    <w:lvl w:ilvl="1">
      <w:start w:val="1"/>
      <w:numFmt w:val="decimal"/>
      <w:isLgl/>
      <w:lvlText w:val="%1.%2"/>
      <w:lvlJc w:val="left"/>
      <w:pPr>
        <w:ind w:left="927" w:hanging="360"/>
      </w:pPr>
      <w:rPr>
        <w:rFonts w:eastAsiaTheme="minorEastAsia" w:hint="default"/>
      </w:rPr>
    </w:lvl>
    <w:lvl w:ilvl="2">
      <w:start w:val="1"/>
      <w:numFmt w:val="decimal"/>
      <w:isLgl/>
      <w:lvlText w:val="%1.%2.%3"/>
      <w:lvlJc w:val="left"/>
      <w:pPr>
        <w:ind w:left="1494" w:hanging="720"/>
      </w:pPr>
      <w:rPr>
        <w:rFonts w:eastAsiaTheme="minorEastAsia" w:hint="default"/>
      </w:rPr>
    </w:lvl>
    <w:lvl w:ilvl="3">
      <w:start w:val="1"/>
      <w:numFmt w:val="decimal"/>
      <w:isLgl/>
      <w:lvlText w:val="%1.%2.%3.%4"/>
      <w:lvlJc w:val="left"/>
      <w:pPr>
        <w:ind w:left="1701" w:hanging="720"/>
      </w:pPr>
      <w:rPr>
        <w:rFonts w:eastAsiaTheme="minorEastAsia" w:hint="default"/>
      </w:rPr>
    </w:lvl>
    <w:lvl w:ilvl="4">
      <w:start w:val="1"/>
      <w:numFmt w:val="decimal"/>
      <w:isLgl/>
      <w:lvlText w:val="%1.%2.%3.%4.%5"/>
      <w:lvlJc w:val="left"/>
      <w:pPr>
        <w:ind w:left="2268" w:hanging="1080"/>
      </w:pPr>
      <w:rPr>
        <w:rFonts w:eastAsiaTheme="minorEastAsia" w:hint="default"/>
      </w:rPr>
    </w:lvl>
    <w:lvl w:ilvl="5">
      <w:start w:val="1"/>
      <w:numFmt w:val="decimal"/>
      <w:isLgl/>
      <w:lvlText w:val="%1.%2.%3.%4.%5.%6"/>
      <w:lvlJc w:val="left"/>
      <w:pPr>
        <w:ind w:left="2475" w:hanging="1080"/>
      </w:pPr>
      <w:rPr>
        <w:rFonts w:eastAsiaTheme="minorEastAsia" w:hint="default"/>
      </w:rPr>
    </w:lvl>
    <w:lvl w:ilvl="6">
      <w:start w:val="1"/>
      <w:numFmt w:val="decimal"/>
      <w:isLgl/>
      <w:lvlText w:val="%1.%2.%3.%4.%5.%6.%7"/>
      <w:lvlJc w:val="left"/>
      <w:pPr>
        <w:ind w:left="3042" w:hanging="1440"/>
      </w:pPr>
      <w:rPr>
        <w:rFonts w:eastAsiaTheme="minorEastAsia" w:hint="default"/>
      </w:rPr>
    </w:lvl>
    <w:lvl w:ilvl="7">
      <w:start w:val="1"/>
      <w:numFmt w:val="decimal"/>
      <w:isLgl/>
      <w:lvlText w:val="%1.%2.%3.%4.%5.%6.%7.%8"/>
      <w:lvlJc w:val="left"/>
      <w:pPr>
        <w:ind w:left="3249" w:hanging="1440"/>
      </w:pPr>
      <w:rPr>
        <w:rFonts w:eastAsiaTheme="minorEastAsia" w:hint="default"/>
      </w:rPr>
    </w:lvl>
    <w:lvl w:ilvl="8">
      <w:start w:val="1"/>
      <w:numFmt w:val="decimal"/>
      <w:isLgl/>
      <w:lvlText w:val="%1.%2.%3.%4.%5.%6.%7.%8.%9"/>
      <w:lvlJc w:val="left"/>
      <w:pPr>
        <w:ind w:left="3456" w:hanging="1440"/>
      </w:pPr>
      <w:rPr>
        <w:rFonts w:eastAsiaTheme="minorEastAsia" w:hint="default"/>
      </w:rPr>
    </w:lvl>
  </w:abstractNum>
  <w:abstractNum w:abstractNumId="27">
    <w:nsid w:val="5F0471BF"/>
    <w:multiLevelType w:val="multilevel"/>
    <w:tmpl w:val="17C2C598"/>
    <w:lvl w:ilvl="0">
      <w:start w:val="4"/>
      <w:numFmt w:val="decimal"/>
      <w:lvlText w:val="%1"/>
      <w:lvlJc w:val="left"/>
      <w:pPr>
        <w:ind w:left="360" w:hanging="360"/>
      </w:pPr>
      <w:rPr>
        <w:rFonts w:eastAsiaTheme="minorEastAsia" w:hint="default"/>
        <w:b/>
      </w:rPr>
    </w:lvl>
    <w:lvl w:ilvl="1">
      <w:start w:val="1"/>
      <w:numFmt w:val="decimal"/>
      <w:lvlText w:val="%1.%2"/>
      <w:lvlJc w:val="left"/>
      <w:pPr>
        <w:ind w:left="900" w:hanging="360"/>
      </w:pPr>
      <w:rPr>
        <w:rFonts w:eastAsiaTheme="minorEastAsia" w:hint="default"/>
        <w:b/>
      </w:rPr>
    </w:lvl>
    <w:lvl w:ilvl="2">
      <w:start w:val="1"/>
      <w:numFmt w:val="decimal"/>
      <w:lvlText w:val="%1.%2.%3"/>
      <w:lvlJc w:val="left"/>
      <w:pPr>
        <w:ind w:left="1800" w:hanging="720"/>
      </w:pPr>
      <w:rPr>
        <w:rFonts w:eastAsiaTheme="minorEastAsia" w:hint="default"/>
        <w:b/>
      </w:rPr>
    </w:lvl>
    <w:lvl w:ilvl="3">
      <w:start w:val="1"/>
      <w:numFmt w:val="decimal"/>
      <w:lvlText w:val="%1.%2.%3.%4"/>
      <w:lvlJc w:val="left"/>
      <w:pPr>
        <w:ind w:left="2340" w:hanging="720"/>
      </w:pPr>
      <w:rPr>
        <w:rFonts w:eastAsiaTheme="minorEastAsia" w:hint="default"/>
        <w:b/>
      </w:rPr>
    </w:lvl>
    <w:lvl w:ilvl="4">
      <w:start w:val="1"/>
      <w:numFmt w:val="decimal"/>
      <w:lvlText w:val="%1.%2.%3.%4.%5"/>
      <w:lvlJc w:val="left"/>
      <w:pPr>
        <w:ind w:left="3240" w:hanging="1080"/>
      </w:pPr>
      <w:rPr>
        <w:rFonts w:eastAsiaTheme="minorEastAsia" w:hint="default"/>
        <w:b/>
      </w:rPr>
    </w:lvl>
    <w:lvl w:ilvl="5">
      <w:start w:val="1"/>
      <w:numFmt w:val="decimal"/>
      <w:lvlText w:val="%1.%2.%3.%4.%5.%6"/>
      <w:lvlJc w:val="left"/>
      <w:pPr>
        <w:ind w:left="3780" w:hanging="1080"/>
      </w:pPr>
      <w:rPr>
        <w:rFonts w:eastAsiaTheme="minorEastAsia" w:hint="default"/>
        <w:b/>
      </w:rPr>
    </w:lvl>
    <w:lvl w:ilvl="6">
      <w:start w:val="1"/>
      <w:numFmt w:val="decimal"/>
      <w:lvlText w:val="%1.%2.%3.%4.%5.%6.%7"/>
      <w:lvlJc w:val="left"/>
      <w:pPr>
        <w:ind w:left="4680" w:hanging="1440"/>
      </w:pPr>
      <w:rPr>
        <w:rFonts w:eastAsiaTheme="minorEastAsia" w:hint="default"/>
        <w:b/>
      </w:rPr>
    </w:lvl>
    <w:lvl w:ilvl="7">
      <w:start w:val="1"/>
      <w:numFmt w:val="decimal"/>
      <w:lvlText w:val="%1.%2.%3.%4.%5.%6.%7.%8"/>
      <w:lvlJc w:val="left"/>
      <w:pPr>
        <w:ind w:left="5220" w:hanging="1440"/>
      </w:pPr>
      <w:rPr>
        <w:rFonts w:eastAsiaTheme="minorEastAsia" w:hint="default"/>
        <w:b/>
      </w:rPr>
    </w:lvl>
    <w:lvl w:ilvl="8">
      <w:start w:val="1"/>
      <w:numFmt w:val="decimal"/>
      <w:lvlText w:val="%1.%2.%3.%4.%5.%6.%7.%8.%9"/>
      <w:lvlJc w:val="left"/>
      <w:pPr>
        <w:ind w:left="5760" w:hanging="1440"/>
      </w:pPr>
      <w:rPr>
        <w:rFonts w:eastAsiaTheme="minorEastAsia" w:hint="default"/>
        <w:b/>
      </w:rPr>
    </w:lvl>
  </w:abstractNum>
  <w:abstractNum w:abstractNumId="28">
    <w:nsid w:val="69EF390B"/>
    <w:multiLevelType w:val="multilevel"/>
    <w:tmpl w:val="5582CC9E"/>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9F647F8"/>
    <w:multiLevelType w:val="hybridMultilevel"/>
    <w:tmpl w:val="D7DA5E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B12FD1"/>
    <w:multiLevelType w:val="hybridMultilevel"/>
    <w:tmpl w:val="2B4A00CE"/>
    <w:lvl w:ilvl="0" w:tplc="326A6300">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97271"/>
    <w:multiLevelType w:val="multilevel"/>
    <w:tmpl w:val="409E7066"/>
    <w:lvl w:ilvl="0">
      <w:start w:val="4"/>
      <w:numFmt w:val="decimal"/>
      <w:lvlText w:val="%1"/>
      <w:lvlJc w:val="left"/>
      <w:pPr>
        <w:ind w:left="360" w:hanging="360"/>
      </w:pPr>
      <w:rPr>
        <w:rFonts w:eastAsiaTheme="minorEastAsia" w:hint="default"/>
      </w:rPr>
    </w:lvl>
    <w:lvl w:ilvl="1">
      <w:start w:val="1"/>
      <w:numFmt w:val="decimal"/>
      <w:lvlText w:val="%1.%2"/>
      <w:lvlJc w:val="left"/>
      <w:pPr>
        <w:ind w:left="72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320" w:hanging="1440"/>
      </w:pPr>
      <w:rPr>
        <w:rFonts w:eastAsiaTheme="minorEastAsia" w:hint="default"/>
      </w:rPr>
    </w:lvl>
  </w:abstractNum>
  <w:abstractNum w:abstractNumId="32">
    <w:nsid w:val="6EF874ED"/>
    <w:multiLevelType w:val="hybridMultilevel"/>
    <w:tmpl w:val="F01056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870970"/>
    <w:multiLevelType w:val="hybridMultilevel"/>
    <w:tmpl w:val="B2AAB936"/>
    <w:lvl w:ilvl="0" w:tplc="8EAE16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EE10A3"/>
    <w:multiLevelType w:val="hybridMultilevel"/>
    <w:tmpl w:val="F378D4F0"/>
    <w:lvl w:ilvl="0" w:tplc="749E42B6">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6E87510"/>
    <w:multiLevelType w:val="hybridMultilevel"/>
    <w:tmpl w:val="8B7C8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5"/>
  </w:num>
  <w:num w:numId="4">
    <w:abstractNumId w:val="24"/>
  </w:num>
  <w:num w:numId="5">
    <w:abstractNumId w:val="19"/>
  </w:num>
  <w:num w:numId="6">
    <w:abstractNumId w:val="26"/>
  </w:num>
  <w:num w:numId="7">
    <w:abstractNumId w:val="7"/>
  </w:num>
  <w:num w:numId="8">
    <w:abstractNumId w:val="23"/>
  </w:num>
  <w:num w:numId="9">
    <w:abstractNumId w:val="12"/>
  </w:num>
  <w:num w:numId="10">
    <w:abstractNumId w:val="28"/>
  </w:num>
  <w:num w:numId="11">
    <w:abstractNumId w:val="31"/>
  </w:num>
  <w:num w:numId="12">
    <w:abstractNumId w:val="30"/>
  </w:num>
  <w:num w:numId="13">
    <w:abstractNumId w:val="27"/>
  </w:num>
  <w:num w:numId="14">
    <w:abstractNumId w:val="14"/>
  </w:num>
  <w:num w:numId="15">
    <w:abstractNumId w:val="35"/>
  </w:num>
  <w:num w:numId="16">
    <w:abstractNumId w:val="20"/>
  </w:num>
  <w:num w:numId="17">
    <w:abstractNumId w:val="32"/>
  </w:num>
  <w:num w:numId="18">
    <w:abstractNumId w:val="21"/>
  </w:num>
  <w:num w:numId="19">
    <w:abstractNumId w:val="9"/>
  </w:num>
  <w:num w:numId="20">
    <w:abstractNumId w:val="22"/>
  </w:num>
  <w:num w:numId="21">
    <w:abstractNumId w:val="13"/>
  </w:num>
  <w:num w:numId="22">
    <w:abstractNumId w:val="1"/>
  </w:num>
  <w:num w:numId="23">
    <w:abstractNumId w:val="34"/>
  </w:num>
  <w:num w:numId="24">
    <w:abstractNumId w:val="29"/>
  </w:num>
  <w:num w:numId="25">
    <w:abstractNumId w:val="3"/>
  </w:num>
  <w:num w:numId="26">
    <w:abstractNumId w:val="25"/>
  </w:num>
  <w:num w:numId="27">
    <w:abstractNumId w:val="16"/>
  </w:num>
  <w:num w:numId="28">
    <w:abstractNumId w:val="11"/>
  </w:num>
  <w:num w:numId="29">
    <w:abstractNumId w:val="6"/>
  </w:num>
  <w:num w:numId="30">
    <w:abstractNumId w:val="0"/>
  </w:num>
  <w:num w:numId="31">
    <w:abstractNumId w:val="4"/>
  </w:num>
  <w:num w:numId="32">
    <w:abstractNumId w:val="2"/>
  </w:num>
  <w:num w:numId="33">
    <w:abstractNumId w:val="33"/>
  </w:num>
  <w:num w:numId="34">
    <w:abstractNumId w:val="8"/>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01"/>
    <w:rsid w:val="00067257"/>
    <w:rsid w:val="00075AF8"/>
    <w:rsid w:val="00077AC9"/>
    <w:rsid w:val="00083B28"/>
    <w:rsid w:val="000A1049"/>
    <w:rsid w:val="000A20A2"/>
    <w:rsid w:val="000C6391"/>
    <w:rsid w:val="000E025E"/>
    <w:rsid w:val="000E0289"/>
    <w:rsid w:val="00106824"/>
    <w:rsid w:val="00110D78"/>
    <w:rsid w:val="001A242D"/>
    <w:rsid w:val="001B4420"/>
    <w:rsid w:val="001C1223"/>
    <w:rsid w:val="001D1DEE"/>
    <w:rsid w:val="001D5A50"/>
    <w:rsid w:val="002365D7"/>
    <w:rsid w:val="00256AF8"/>
    <w:rsid w:val="00262121"/>
    <w:rsid w:val="0026624D"/>
    <w:rsid w:val="002763B3"/>
    <w:rsid w:val="002C684C"/>
    <w:rsid w:val="002D364F"/>
    <w:rsid w:val="002F4A18"/>
    <w:rsid w:val="00313BE5"/>
    <w:rsid w:val="003260B3"/>
    <w:rsid w:val="0033785E"/>
    <w:rsid w:val="00371676"/>
    <w:rsid w:val="003B1172"/>
    <w:rsid w:val="003E4276"/>
    <w:rsid w:val="00401526"/>
    <w:rsid w:val="00424040"/>
    <w:rsid w:val="004E09F8"/>
    <w:rsid w:val="00571783"/>
    <w:rsid w:val="005868E6"/>
    <w:rsid w:val="005F237A"/>
    <w:rsid w:val="005F7FBC"/>
    <w:rsid w:val="006C669F"/>
    <w:rsid w:val="006D5F64"/>
    <w:rsid w:val="006D7D6A"/>
    <w:rsid w:val="00712EDB"/>
    <w:rsid w:val="0072251B"/>
    <w:rsid w:val="007C412F"/>
    <w:rsid w:val="007D7BC2"/>
    <w:rsid w:val="007F7401"/>
    <w:rsid w:val="00843867"/>
    <w:rsid w:val="00856806"/>
    <w:rsid w:val="00952422"/>
    <w:rsid w:val="00994A5E"/>
    <w:rsid w:val="009B0E7E"/>
    <w:rsid w:val="009C2DB9"/>
    <w:rsid w:val="009D3242"/>
    <w:rsid w:val="009F1D4E"/>
    <w:rsid w:val="00A14E4F"/>
    <w:rsid w:val="00A159C4"/>
    <w:rsid w:val="00AA4923"/>
    <w:rsid w:val="00AB3A3A"/>
    <w:rsid w:val="00B3034D"/>
    <w:rsid w:val="00B636DE"/>
    <w:rsid w:val="00B67846"/>
    <w:rsid w:val="00BB4DA1"/>
    <w:rsid w:val="00C165FB"/>
    <w:rsid w:val="00C16E3D"/>
    <w:rsid w:val="00C305F3"/>
    <w:rsid w:val="00C64E9C"/>
    <w:rsid w:val="00C752C3"/>
    <w:rsid w:val="00D17E81"/>
    <w:rsid w:val="00D359B6"/>
    <w:rsid w:val="00D45BDD"/>
    <w:rsid w:val="00D640C0"/>
    <w:rsid w:val="00D832D2"/>
    <w:rsid w:val="00D83747"/>
    <w:rsid w:val="00DB11A9"/>
    <w:rsid w:val="00DE37FF"/>
    <w:rsid w:val="00EB063A"/>
    <w:rsid w:val="00F1502F"/>
    <w:rsid w:val="00F25CA4"/>
    <w:rsid w:val="00F31891"/>
    <w:rsid w:val="00F37DBE"/>
    <w:rsid w:val="00F63ED0"/>
    <w:rsid w:val="00F76F60"/>
    <w:rsid w:val="00FB34A5"/>
    <w:rsid w:val="00FD1E2B"/>
    <w:rsid w:val="00FD27AC"/>
    <w:rsid w:val="00FF3657"/>
    <w:rsid w:val="00FF64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165FB"/>
    <w:pPr>
      <w:widowControl w:val="0"/>
      <w:autoSpaceDE w:val="0"/>
      <w:autoSpaceDN w:val="0"/>
      <w:spacing w:after="0" w:line="240" w:lineRule="auto"/>
      <w:ind w:left="1349"/>
      <w:outlineLvl w:val="0"/>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6401"/>
    <w:pPr>
      <w:ind w:left="720"/>
      <w:contextualSpacing/>
    </w:pPr>
    <w:rPr>
      <w:rFonts w:ascii="Calibri" w:eastAsia="Calibri" w:hAnsi="Calibri" w:cs="Times New Roman"/>
      <w:lang w:eastAsia="en-US"/>
    </w:rPr>
  </w:style>
  <w:style w:type="character" w:customStyle="1" w:styleId="ListParagraphChar">
    <w:name w:val="List Paragraph Char"/>
    <w:link w:val="ListParagraph"/>
    <w:uiPriority w:val="34"/>
    <w:locked/>
    <w:rsid w:val="00FF6401"/>
    <w:rPr>
      <w:rFonts w:ascii="Calibri" w:eastAsia="Calibri" w:hAnsi="Calibri" w:cs="Times New Roman"/>
      <w:lang w:val="id-ID" w:eastAsia="en-US"/>
    </w:rPr>
  </w:style>
  <w:style w:type="table" w:styleId="TableGrid">
    <w:name w:val="Table Grid"/>
    <w:basedOn w:val="TableNormal"/>
    <w:uiPriority w:val="59"/>
    <w:rsid w:val="00FF64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F6401"/>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FF6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01"/>
    <w:rPr>
      <w:rFonts w:ascii="Tahoma" w:hAnsi="Tahoma" w:cs="Tahoma"/>
      <w:sz w:val="16"/>
      <w:szCs w:val="16"/>
    </w:rPr>
  </w:style>
  <w:style w:type="paragraph" w:styleId="Subtitle">
    <w:name w:val="Subtitle"/>
    <w:basedOn w:val="Normal"/>
    <w:link w:val="SubtitleChar"/>
    <w:qFormat/>
    <w:rsid w:val="007D7BC2"/>
    <w:pPr>
      <w:spacing w:after="0" w:line="480" w:lineRule="auto"/>
      <w:jc w:val="both"/>
    </w:pPr>
    <w:rPr>
      <w:rFonts w:ascii="Times New Roman" w:eastAsia="Times New Roman" w:hAnsi="Times New Roman" w:cs="Times New Roman"/>
      <w:b/>
      <w:bCs/>
      <w:noProof/>
      <w:sz w:val="24"/>
      <w:szCs w:val="24"/>
      <w:lang w:eastAsia="en-US"/>
    </w:rPr>
  </w:style>
  <w:style w:type="character" w:customStyle="1" w:styleId="SubtitleChar">
    <w:name w:val="Subtitle Char"/>
    <w:basedOn w:val="DefaultParagraphFont"/>
    <w:link w:val="Subtitle"/>
    <w:rsid w:val="007D7BC2"/>
    <w:rPr>
      <w:rFonts w:ascii="Times New Roman" w:eastAsia="Times New Roman" w:hAnsi="Times New Roman" w:cs="Times New Roman"/>
      <w:b/>
      <w:bCs/>
      <w:noProof/>
      <w:sz w:val="24"/>
      <w:szCs w:val="24"/>
      <w:lang w:val="id-ID" w:eastAsia="en-US"/>
    </w:rPr>
  </w:style>
  <w:style w:type="character" w:customStyle="1" w:styleId="Heading1Char">
    <w:name w:val="Heading 1 Char"/>
    <w:basedOn w:val="DefaultParagraphFont"/>
    <w:link w:val="Heading1"/>
    <w:uiPriority w:val="1"/>
    <w:rsid w:val="00C165FB"/>
    <w:rPr>
      <w:rFonts w:ascii="Times New Roman" w:eastAsia="Times New Roman" w:hAnsi="Times New Roman" w:cs="Times New Roman"/>
      <w:b/>
      <w:bCs/>
      <w:lang w:val="en-US" w:eastAsia="en-US"/>
    </w:rPr>
  </w:style>
  <w:style w:type="paragraph" w:styleId="BodyText">
    <w:name w:val="Body Text"/>
    <w:basedOn w:val="Normal"/>
    <w:link w:val="BodyTextChar"/>
    <w:uiPriority w:val="1"/>
    <w:qFormat/>
    <w:rsid w:val="00C165FB"/>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C165FB"/>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165FB"/>
    <w:pPr>
      <w:widowControl w:val="0"/>
      <w:autoSpaceDE w:val="0"/>
      <w:autoSpaceDN w:val="0"/>
      <w:spacing w:after="0" w:line="240" w:lineRule="auto"/>
      <w:ind w:left="1349"/>
      <w:outlineLvl w:val="0"/>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6401"/>
    <w:pPr>
      <w:ind w:left="720"/>
      <w:contextualSpacing/>
    </w:pPr>
    <w:rPr>
      <w:rFonts w:ascii="Calibri" w:eastAsia="Calibri" w:hAnsi="Calibri" w:cs="Times New Roman"/>
      <w:lang w:eastAsia="en-US"/>
    </w:rPr>
  </w:style>
  <w:style w:type="character" w:customStyle="1" w:styleId="ListParagraphChar">
    <w:name w:val="List Paragraph Char"/>
    <w:link w:val="ListParagraph"/>
    <w:uiPriority w:val="34"/>
    <w:locked/>
    <w:rsid w:val="00FF6401"/>
    <w:rPr>
      <w:rFonts w:ascii="Calibri" w:eastAsia="Calibri" w:hAnsi="Calibri" w:cs="Times New Roman"/>
      <w:lang w:val="id-ID" w:eastAsia="en-US"/>
    </w:rPr>
  </w:style>
  <w:style w:type="table" w:styleId="TableGrid">
    <w:name w:val="Table Grid"/>
    <w:basedOn w:val="TableNormal"/>
    <w:uiPriority w:val="59"/>
    <w:rsid w:val="00FF64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F6401"/>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FF6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01"/>
    <w:rPr>
      <w:rFonts w:ascii="Tahoma" w:hAnsi="Tahoma" w:cs="Tahoma"/>
      <w:sz w:val="16"/>
      <w:szCs w:val="16"/>
    </w:rPr>
  </w:style>
  <w:style w:type="paragraph" w:styleId="Subtitle">
    <w:name w:val="Subtitle"/>
    <w:basedOn w:val="Normal"/>
    <w:link w:val="SubtitleChar"/>
    <w:qFormat/>
    <w:rsid w:val="007D7BC2"/>
    <w:pPr>
      <w:spacing w:after="0" w:line="480" w:lineRule="auto"/>
      <w:jc w:val="both"/>
    </w:pPr>
    <w:rPr>
      <w:rFonts w:ascii="Times New Roman" w:eastAsia="Times New Roman" w:hAnsi="Times New Roman" w:cs="Times New Roman"/>
      <w:b/>
      <w:bCs/>
      <w:noProof/>
      <w:sz w:val="24"/>
      <w:szCs w:val="24"/>
      <w:lang w:eastAsia="en-US"/>
    </w:rPr>
  </w:style>
  <w:style w:type="character" w:customStyle="1" w:styleId="SubtitleChar">
    <w:name w:val="Subtitle Char"/>
    <w:basedOn w:val="DefaultParagraphFont"/>
    <w:link w:val="Subtitle"/>
    <w:rsid w:val="007D7BC2"/>
    <w:rPr>
      <w:rFonts w:ascii="Times New Roman" w:eastAsia="Times New Roman" w:hAnsi="Times New Roman" w:cs="Times New Roman"/>
      <w:b/>
      <w:bCs/>
      <w:noProof/>
      <w:sz w:val="24"/>
      <w:szCs w:val="24"/>
      <w:lang w:val="id-ID" w:eastAsia="en-US"/>
    </w:rPr>
  </w:style>
  <w:style w:type="character" w:customStyle="1" w:styleId="Heading1Char">
    <w:name w:val="Heading 1 Char"/>
    <w:basedOn w:val="DefaultParagraphFont"/>
    <w:link w:val="Heading1"/>
    <w:uiPriority w:val="1"/>
    <w:rsid w:val="00C165FB"/>
    <w:rPr>
      <w:rFonts w:ascii="Times New Roman" w:eastAsia="Times New Roman" w:hAnsi="Times New Roman" w:cs="Times New Roman"/>
      <w:b/>
      <w:bCs/>
      <w:lang w:val="en-US" w:eastAsia="en-US"/>
    </w:rPr>
  </w:style>
  <w:style w:type="paragraph" w:styleId="BodyText">
    <w:name w:val="Body Text"/>
    <w:basedOn w:val="Normal"/>
    <w:link w:val="BodyTextChar"/>
    <w:uiPriority w:val="1"/>
    <w:qFormat/>
    <w:rsid w:val="00C165FB"/>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C165FB"/>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Pro11</b:Tag>
    <b:SourceType>Book</b:SourceType>
    <b:Guid>{F0AA8FA9-DFCF-4896-AF17-4FABDBA30861}</b:Guid>
    <b:Author>
      <b:Author>
        <b:NameList>
          <b:Person>
            <b:Last>Proverawati</b:Last>
          </b:Person>
        </b:NameList>
      </b:Author>
    </b:Author>
    <b:Title>Anemia dan Anemia Kehamilan</b:Title>
    <b:Year>2011</b:Year>
    <b:City>Yogyakarta</b:City>
    <b:Publisher>Nuha Medika</b:Publisher>
    <b:RefOrder>1</b:RefOrder>
  </b:Source>
</b:Sources>
</file>

<file path=customXml/itemProps1.xml><?xml version="1.0" encoding="utf-8"?>
<ds:datastoreItem xmlns:ds="http://schemas.openxmlformats.org/officeDocument/2006/customXml" ds:itemID="{9A368625-4580-4601-8195-6EF12653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9</cp:revision>
  <cp:lastPrinted>2018-05-30T01:29:00Z</cp:lastPrinted>
  <dcterms:created xsi:type="dcterms:W3CDTF">2018-05-29T18:44:00Z</dcterms:created>
  <dcterms:modified xsi:type="dcterms:W3CDTF">2018-05-30T01:31:00Z</dcterms:modified>
</cp:coreProperties>
</file>